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04D40">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2933987B">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bookmarkStart w:id="0" w:name="_GoBack"/>
      <w:bookmarkEnd w:id="0"/>
    </w:p>
    <w:p w14:paraId="5048F350">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6ACFF15D">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天生</w:t>
      </w:r>
      <w:r>
        <w:rPr>
          <w:rFonts w:hint="default" w:ascii="Times New Roman" w:hAnsi="Times New Roman" w:eastAsia="方正小标宋简体" w:cs="Times New Roman"/>
          <w:sz w:val="90"/>
          <w:szCs w:val="90"/>
          <w:lang w:eastAsia="zh-CN"/>
        </w:rPr>
        <w:t>镇</w:t>
      </w:r>
      <w:r>
        <w:rPr>
          <w:rFonts w:hint="default" w:ascii="Times New Roman" w:hAnsi="Times New Roman" w:eastAsia="方正小标宋简体" w:cs="Times New Roman"/>
          <w:sz w:val="90"/>
          <w:szCs w:val="90"/>
        </w:rPr>
        <w:t>履行职责事项清单</w:t>
      </w:r>
    </w:p>
    <w:p w14:paraId="445014D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6561AF41">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D62BDD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0E22AD65">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4CE085B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254DF4B5">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2.配合履职事项清单........................................................................................................................................11</w:t>
      </w:r>
    </w:p>
    <w:p w14:paraId="2477A591">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3.上级部门收回事项清单................................................................................................................................7</w:t>
      </w:r>
      <w:r>
        <w:rPr>
          <w:rFonts w:hint="default" w:ascii="Times New Roman" w:hAnsi="Times New Roman" w:eastAsia="黑体" w:cs="Times New Roman"/>
          <w:sz w:val="32"/>
          <w:szCs w:val="32"/>
          <w:lang w:val="en-US" w:eastAsia="zh-CN"/>
        </w:rPr>
        <w:t>7</w:t>
      </w:r>
    </w:p>
    <w:p w14:paraId="2A22DAA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3A73F81F">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1AA364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529"/>
        <w:gridCol w:w="77"/>
      </w:tblGrid>
      <w:tr w14:paraId="6653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C5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27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事项名称</w:t>
            </w:r>
          </w:p>
        </w:tc>
      </w:tr>
      <w:tr w14:paraId="0CC6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AFA4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w:t>
            </w:r>
            <w:r>
              <w:rPr>
                <w:rStyle w:val="15"/>
                <w:rFonts w:hint="default" w:ascii="Times New Roman" w:hAnsi="Times New Roman" w:eastAsia="黑体" w:cs="Times New Roman"/>
                <w:sz w:val="24"/>
                <w:szCs w:val="22"/>
                <w:lang w:val="en-US" w:eastAsia="zh-CN" w:bidi="ar"/>
              </w:rPr>
              <w:t>17</w:t>
            </w:r>
            <w:r>
              <w:rPr>
                <w:rFonts w:hint="default" w:ascii="Times New Roman" w:hAnsi="Times New Roman" w:eastAsia="黑体" w:cs="Times New Roman"/>
                <w:i w:val="0"/>
                <w:color w:val="000000"/>
                <w:kern w:val="0"/>
                <w:sz w:val="24"/>
                <w:szCs w:val="22"/>
                <w:u w:val="none"/>
                <w:lang w:val="en-US" w:eastAsia="zh-CN" w:bidi="ar"/>
              </w:rPr>
              <w:t>项）</w:t>
            </w:r>
          </w:p>
        </w:tc>
      </w:tr>
      <w:tr w14:paraId="651D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97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3B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第一议题</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制度，坚定拥护</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两个确立</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、坚决做到</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两个维护</w:t>
            </w:r>
            <w:r>
              <w:rPr>
                <w:rStyle w:val="15"/>
                <w:rFonts w:hint="default" w:ascii="Times New Roman" w:hAnsi="Times New Roman" w:eastAsia="仿宋_GB2312" w:cs="Times New Roman"/>
                <w:sz w:val="22"/>
                <w:szCs w:val="22"/>
                <w:lang w:val="en-US" w:eastAsia="zh-CN" w:bidi="ar"/>
              </w:rPr>
              <w:t>”</w:t>
            </w:r>
          </w:p>
        </w:tc>
      </w:tr>
      <w:tr w14:paraId="0A4C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84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25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三重一大</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和党务公开制度，加强经济建设、政治建设、文化建设、社会建设、生态文明建设</w:t>
            </w:r>
          </w:p>
        </w:tc>
      </w:tr>
      <w:tr w14:paraId="602B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82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6B4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三会一课</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、主题党日、组织生活会、民主评议党员等组织生活制度</w:t>
            </w:r>
          </w:p>
        </w:tc>
      </w:tr>
      <w:tr w14:paraId="18C6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771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F1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377E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C5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66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4F82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E5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4D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58EF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A92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D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61CE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0DC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C2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三务</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公开</w:t>
            </w:r>
          </w:p>
        </w:tc>
      </w:tr>
      <w:tr w14:paraId="1B71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64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70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4F96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48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63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1C99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67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FBA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2C72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EEE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6D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56B4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BA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DA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4BC4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75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5D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52EC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4A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22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6860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6DA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9B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7025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3C9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81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小切口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，积极谋划推进自主创新改革事项和微改革任务，总结改革创新经验，解决群众身边的问题</w:t>
            </w:r>
          </w:p>
        </w:tc>
      </w:tr>
      <w:tr w14:paraId="2CE2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1C36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w:t>
            </w:r>
            <w:r>
              <w:rPr>
                <w:rStyle w:val="15"/>
                <w:rFonts w:hint="default" w:ascii="Times New Roman" w:hAnsi="Times New Roman" w:eastAsia="黑体" w:cs="Times New Roman"/>
                <w:sz w:val="24"/>
                <w:szCs w:val="22"/>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76D7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5E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B2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拟订实施经济社会发展规划和年度计划，指导、协调、服务和监督管理经济发展工作，制定产业发展规划，发展白茶、羊肚菌、草莓、石菖蒲等特色优势产业，培育、保护本土农产品</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塔坝香米</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品牌</w:t>
            </w:r>
          </w:p>
        </w:tc>
      </w:tr>
      <w:tr w14:paraId="36F8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5F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5BF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200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4A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03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2BD7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80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78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17A4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CF9B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w:t>
            </w:r>
            <w:r>
              <w:rPr>
                <w:rStyle w:val="15"/>
                <w:rFonts w:hint="default" w:ascii="Times New Roman" w:hAnsi="Times New Roman" w:eastAsia="黑体" w:cs="Times New Roman"/>
                <w:sz w:val="24"/>
                <w:szCs w:val="22"/>
                <w:lang w:val="en-US" w:eastAsia="zh-CN" w:bidi="ar"/>
              </w:rPr>
              <w:t>8</w:t>
            </w:r>
            <w:r>
              <w:rPr>
                <w:rFonts w:hint="default" w:ascii="Times New Roman" w:hAnsi="Times New Roman" w:eastAsia="黑体" w:cs="Times New Roman"/>
                <w:i w:val="0"/>
                <w:color w:val="000000"/>
                <w:kern w:val="0"/>
                <w:sz w:val="24"/>
                <w:szCs w:val="22"/>
                <w:u w:val="none"/>
                <w:lang w:val="en-US" w:eastAsia="zh-CN" w:bidi="ar"/>
              </w:rPr>
              <w:t>项）</w:t>
            </w:r>
          </w:p>
        </w:tc>
      </w:tr>
      <w:tr w14:paraId="506A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D7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22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8D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一站式</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服务，推动基层高频便民服务事项</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一网通办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，提供帮办代办服务，负责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一卡通</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系统管理</w:t>
            </w:r>
          </w:p>
        </w:tc>
      </w:tr>
      <w:tr w14:paraId="7C00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920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A7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436D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2D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FD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两癌</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宣传等工作，促进妇女事业发展</w:t>
            </w:r>
          </w:p>
        </w:tc>
      </w:tr>
      <w:tr w14:paraId="33D3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81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45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33B6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D9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6B5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双拥</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政策，强化退役军人服务保障，加强与退役军人联系沟通，承担退役军人和其他优抚对象信息收集、走访慰问、就业创业指导服务、优抚帮扶、权益维护等工作</w:t>
            </w:r>
          </w:p>
        </w:tc>
      </w:tr>
      <w:tr w14:paraId="56E8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BE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40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0801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D67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7C6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0494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C3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53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64E5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2DEA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Style w:val="15"/>
                <w:rFonts w:hint="default" w:ascii="Times New Roman" w:hAnsi="Times New Roman" w:eastAsia="黑体" w:cs="Times New Roman"/>
                <w:sz w:val="24"/>
                <w:szCs w:val="22"/>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776D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B7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40C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A9D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9A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AE0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枫桥经验</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55B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DA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BB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101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2F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119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7BF0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3C70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w:t>
            </w:r>
            <w:r>
              <w:rPr>
                <w:rStyle w:val="15"/>
                <w:rFonts w:hint="default" w:ascii="Times New Roman" w:hAnsi="Times New Roman" w:eastAsia="黑体" w:cs="Times New Roman"/>
                <w:sz w:val="24"/>
                <w:szCs w:val="22"/>
                <w:lang w:val="en-US" w:eastAsia="zh-CN" w:bidi="ar"/>
              </w:rPr>
              <w:t>11</w:t>
            </w:r>
            <w:r>
              <w:rPr>
                <w:rFonts w:hint="default" w:ascii="Times New Roman" w:hAnsi="Times New Roman" w:eastAsia="黑体" w:cs="Times New Roman"/>
                <w:i w:val="0"/>
                <w:color w:val="000000"/>
                <w:kern w:val="0"/>
                <w:sz w:val="24"/>
                <w:szCs w:val="22"/>
                <w:u w:val="none"/>
                <w:lang w:val="en-US" w:eastAsia="zh-CN" w:bidi="ar"/>
              </w:rPr>
              <w:t>项）</w:t>
            </w:r>
          </w:p>
        </w:tc>
      </w:tr>
      <w:tr w14:paraId="5D19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79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BCC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一户一策</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帮扶措施，稳定脱贫人口收入</w:t>
            </w:r>
          </w:p>
        </w:tc>
      </w:tr>
      <w:tr w14:paraId="7C2D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42D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5D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2830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BF3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62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党政同责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，加强粮食安全宣传，稳定粮食播种面积，执行粮食种植计划</w:t>
            </w:r>
          </w:p>
        </w:tc>
      </w:tr>
      <w:tr w14:paraId="18F5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A0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B1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白茶、羊肚菌、草莓、石菖蒲等产业扶持政策</w:t>
            </w:r>
          </w:p>
        </w:tc>
      </w:tr>
      <w:tr w14:paraId="0E3F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2F7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69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4D64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7C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4A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743D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23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BC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5396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22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091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3862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C0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25C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千村示范、万村整治</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经验，统筹推进乡村建设，提升治理水平和改善人居环境，建设宜居宜业和美乡村</w:t>
            </w:r>
          </w:p>
        </w:tc>
      </w:tr>
      <w:tr w14:paraId="2968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ECF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5E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4749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00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9C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3296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4112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w:t>
            </w:r>
            <w:r>
              <w:rPr>
                <w:rStyle w:val="15"/>
                <w:rFonts w:hint="default" w:ascii="Times New Roman" w:hAnsi="Times New Roman" w:eastAsia="黑体" w:cs="Times New Roman"/>
                <w:sz w:val="24"/>
                <w:szCs w:val="22"/>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27AE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518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21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7257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90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2C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59FF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690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FC0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1D9E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63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B0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72C6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04B7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w:t>
            </w:r>
            <w:r>
              <w:rPr>
                <w:rStyle w:val="15"/>
                <w:rFonts w:hint="default" w:ascii="Times New Roman" w:hAnsi="Times New Roman" w:eastAsia="黑体" w:cs="Times New Roman"/>
                <w:sz w:val="24"/>
                <w:szCs w:val="22"/>
                <w:lang w:val="en-US" w:eastAsia="zh-CN" w:bidi="ar"/>
              </w:rPr>
              <w:t>6</w:t>
            </w:r>
            <w:r>
              <w:rPr>
                <w:rFonts w:hint="default" w:ascii="Times New Roman" w:hAnsi="Times New Roman" w:eastAsia="黑体" w:cs="Times New Roman"/>
                <w:i w:val="0"/>
                <w:color w:val="000000"/>
                <w:kern w:val="0"/>
                <w:sz w:val="24"/>
                <w:szCs w:val="22"/>
                <w:u w:val="none"/>
                <w:lang w:val="en-US" w:eastAsia="zh-CN" w:bidi="ar"/>
              </w:rPr>
              <w:t>项）</w:t>
            </w:r>
          </w:p>
        </w:tc>
      </w:tr>
      <w:tr w14:paraId="66DA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1E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7D1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6D0E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DA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A2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7D7F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BA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78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1ED0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6AF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85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234E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FE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BCF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积分制、清单制</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数字化</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乡村治理模式，推广运用乡村治理数字化平台</w:t>
            </w:r>
          </w:p>
        </w:tc>
      </w:tr>
      <w:tr w14:paraId="5612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D0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FE1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0569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C5FD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w:t>
            </w:r>
            <w:r>
              <w:rPr>
                <w:rStyle w:val="15"/>
                <w:rFonts w:hint="default" w:ascii="Times New Roman" w:hAnsi="Times New Roman" w:eastAsia="黑体" w:cs="Times New Roman"/>
                <w:sz w:val="24"/>
                <w:szCs w:val="22"/>
                <w:lang w:val="en-US" w:eastAsia="zh-CN" w:bidi="ar"/>
              </w:rPr>
              <w:t>7</w:t>
            </w:r>
            <w:r>
              <w:rPr>
                <w:rFonts w:hint="default" w:ascii="Times New Roman" w:hAnsi="Times New Roman" w:eastAsia="黑体" w:cs="Times New Roman"/>
                <w:i w:val="0"/>
                <w:color w:val="000000"/>
                <w:kern w:val="0"/>
                <w:sz w:val="24"/>
                <w:szCs w:val="22"/>
                <w:u w:val="none"/>
                <w:lang w:val="en-US" w:eastAsia="zh-CN" w:bidi="ar"/>
              </w:rPr>
              <w:t>项）</w:t>
            </w:r>
          </w:p>
        </w:tc>
      </w:tr>
      <w:tr w14:paraId="490E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3F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EA1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550C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5D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9C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5C50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9B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35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5C32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85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F5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FBE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A0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BD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38CD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E2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652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1CB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75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1D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27A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ABE9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w:t>
            </w:r>
            <w:r>
              <w:rPr>
                <w:rStyle w:val="15"/>
                <w:rFonts w:hint="default" w:ascii="Times New Roman" w:hAnsi="Times New Roman" w:eastAsia="黑体" w:cs="Times New Roman"/>
                <w:sz w:val="24"/>
                <w:szCs w:val="22"/>
                <w:lang w:val="en-US" w:eastAsia="zh-CN" w:bidi="ar"/>
              </w:rPr>
              <w:t>2</w:t>
            </w:r>
            <w:r>
              <w:rPr>
                <w:rFonts w:hint="default" w:ascii="Times New Roman" w:hAnsi="Times New Roman" w:eastAsia="黑体" w:cs="Times New Roman"/>
                <w:i w:val="0"/>
                <w:color w:val="000000"/>
                <w:kern w:val="0"/>
                <w:sz w:val="24"/>
                <w:szCs w:val="22"/>
                <w:u w:val="none"/>
                <w:lang w:val="en-US" w:eastAsia="zh-CN" w:bidi="ar"/>
              </w:rPr>
              <w:t>项）</w:t>
            </w:r>
          </w:p>
        </w:tc>
      </w:tr>
      <w:tr w14:paraId="234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F6F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53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党政同责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和</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田长制</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责任，严守耕地保护红线，宣传耕地保护政策和知识，实施永久基本农田保护，开展常态化巡田，推进耕地恢复及撂荒地整治，对破坏耕地、非法占地等问题及时制止并上报</w:t>
            </w:r>
          </w:p>
        </w:tc>
      </w:tr>
      <w:tr w14:paraId="4503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91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011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林长制</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责任，负责森林资源保护发展网格化管理，分级组织开展巡护巡查，制止破坏森林资源的行为，承担森林资源保护、病虫害防治宣传、林权纠纷调处等工作，发现林业有害生物等问题及时上报</w:t>
            </w:r>
          </w:p>
        </w:tc>
      </w:tr>
      <w:tr w14:paraId="2416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A6ED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w:t>
            </w:r>
            <w:r>
              <w:rPr>
                <w:rStyle w:val="15"/>
                <w:rFonts w:hint="default" w:ascii="Times New Roman" w:hAnsi="Times New Roman" w:eastAsia="黑体" w:cs="Times New Roman"/>
                <w:sz w:val="24"/>
                <w:szCs w:val="22"/>
                <w:lang w:val="en-US" w:eastAsia="zh-CN" w:bidi="ar"/>
              </w:rPr>
              <w:t>3</w:t>
            </w:r>
            <w:r>
              <w:rPr>
                <w:rFonts w:hint="default" w:ascii="Times New Roman" w:hAnsi="Times New Roman" w:eastAsia="黑体" w:cs="Times New Roman"/>
                <w:i w:val="0"/>
                <w:color w:val="000000"/>
                <w:kern w:val="0"/>
                <w:sz w:val="24"/>
                <w:szCs w:val="22"/>
                <w:u w:val="none"/>
                <w:lang w:val="en-US" w:eastAsia="zh-CN" w:bidi="ar"/>
              </w:rPr>
              <w:t>项）</w:t>
            </w:r>
          </w:p>
        </w:tc>
      </w:tr>
      <w:tr w14:paraId="6A79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82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1D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党政同责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，开展环境保护宣传、巡查、隐患排查，建立台账并上报，按权限开展生态环境保护督察反馈有关问题整改</w:t>
            </w:r>
          </w:p>
        </w:tc>
      </w:tr>
      <w:tr w14:paraId="1874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34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EC5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4793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8D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6D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河长制</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责任，加强河湖保护，开展宣传教育、日常巡查、河道清漂保洁，对取土、挖砂、采石等违法活动及时制止、上报，并开展前期处置</w:t>
            </w:r>
          </w:p>
        </w:tc>
      </w:tr>
      <w:tr w14:paraId="3C26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215C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w:t>
            </w:r>
            <w:r>
              <w:rPr>
                <w:rStyle w:val="15"/>
                <w:rFonts w:hint="default" w:ascii="Times New Roman" w:hAnsi="Times New Roman" w:eastAsia="黑体" w:cs="Times New Roman"/>
                <w:sz w:val="24"/>
                <w:szCs w:val="22"/>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3D50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347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6AA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019E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30D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0A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7EF8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FB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2C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门前三包</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（包卫生、包绿化、包秩序）责任，指导村（社区）开展日常卫生保洁，按权限依法查处破坏镇村容貌和环境卫生等违法行为</w:t>
            </w:r>
          </w:p>
        </w:tc>
      </w:tr>
      <w:tr w14:paraId="3E8F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6DE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398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5796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5994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w:t>
            </w:r>
            <w:r>
              <w:rPr>
                <w:rStyle w:val="15"/>
                <w:rFonts w:hint="default" w:ascii="Times New Roman" w:hAnsi="Times New Roman" w:eastAsia="黑体" w:cs="Times New Roman"/>
                <w:sz w:val="24"/>
                <w:szCs w:val="22"/>
                <w:lang w:val="en-US" w:eastAsia="zh-CN" w:bidi="ar"/>
              </w:rPr>
              <w:t>2</w:t>
            </w:r>
            <w:r>
              <w:rPr>
                <w:rFonts w:hint="default" w:ascii="Times New Roman" w:hAnsi="Times New Roman" w:eastAsia="黑体" w:cs="Times New Roman"/>
                <w:i w:val="0"/>
                <w:color w:val="000000"/>
                <w:kern w:val="0"/>
                <w:sz w:val="24"/>
                <w:szCs w:val="22"/>
                <w:u w:val="none"/>
                <w:lang w:val="en-US" w:eastAsia="zh-CN" w:bidi="ar"/>
              </w:rPr>
              <w:t>项）</w:t>
            </w:r>
          </w:p>
        </w:tc>
      </w:tr>
      <w:tr w14:paraId="3B2E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76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36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路长制</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责任，开展农村公路相关法律法规宣传教育，负责编制乡道、村道建设规划，按权限开展公路路产路权保护，对以乡镇为业主的乡道、村道进行建设，对村组硬化道路进行养护</w:t>
            </w:r>
          </w:p>
        </w:tc>
      </w:tr>
      <w:tr w14:paraId="6A53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22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27B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三无</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船舶进行清理</w:t>
            </w:r>
          </w:p>
        </w:tc>
      </w:tr>
      <w:tr w14:paraId="3A0E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7" w:type="dxa"/>
          <w:trHeight w:val="567" w:hRule="atLeast"/>
          <w:jc w:val="center"/>
        </w:trPr>
        <w:tc>
          <w:tcPr>
            <w:tcW w:w="14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6E72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w:t>
            </w:r>
            <w:r>
              <w:rPr>
                <w:rStyle w:val="15"/>
                <w:rFonts w:hint="default" w:ascii="Times New Roman" w:hAnsi="Times New Roman" w:eastAsia="黑体" w:cs="Times New Roman"/>
                <w:sz w:val="24"/>
                <w:szCs w:val="22"/>
                <w:lang w:val="en-US" w:eastAsia="zh-CN" w:bidi="ar"/>
              </w:rPr>
              <w:t>2</w:t>
            </w:r>
            <w:r>
              <w:rPr>
                <w:rFonts w:hint="default" w:ascii="Times New Roman" w:hAnsi="Times New Roman" w:eastAsia="黑体" w:cs="Times New Roman"/>
                <w:i w:val="0"/>
                <w:color w:val="000000"/>
                <w:kern w:val="0"/>
                <w:sz w:val="24"/>
                <w:szCs w:val="22"/>
                <w:u w:val="none"/>
                <w:lang w:val="en-US" w:eastAsia="zh-CN" w:bidi="ar"/>
              </w:rPr>
              <w:t>项）</w:t>
            </w:r>
          </w:p>
        </w:tc>
      </w:tr>
      <w:tr w14:paraId="5124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F6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5D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村村直播</w:t>
            </w:r>
            <w:r>
              <w:rPr>
                <w:rStyle w:val="16"/>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工作点位，培育主播人员，推广销售白茶、羊肚菌、草莓、石菖蒲等特色农产品</w:t>
            </w:r>
          </w:p>
        </w:tc>
      </w:tr>
      <w:tr w14:paraId="63B2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75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25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34F8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6556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w:t>
            </w:r>
            <w:r>
              <w:rPr>
                <w:rStyle w:val="15"/>
                <w:rFonts w:hint="default" w:ascii="Times New Roman" w:hAnsi="Times New Roman" w:eastAsia="黑体" w:cs="Times New Roman"/>
                <w:sz w:val="24"/>
                <w:szCs w:val="22"/>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28E4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8C2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FA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村村响</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等公共文化设施的日常管理，为公众提供群众文化活动</w:t>
            </w:r>
          </w:p>
        </w:tc>
      </w:tr>
      <w:tr w14:paraId="2312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BB5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ABC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2047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24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6BE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弘扬红色文化，挖掘和传承发展土家面辣子等巴文化，打造有影响力的本土文化品牌</w:t>
            </w:r>
          </w:p>
        </w:tc>
      </w:tr>
      <w:tr w14:paraId="2656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A8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EA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加强旅游品牌培育和宣传推广，依托峨城竹海等旅游资源，建设旅游名镇、名村</w:t>
            </w:r>
          </w:p>
        </w:tc>
      </w:tr>
      <w:tr w14:paraId="23C5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976C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w:t>
            </w:r>
            <w:r>
              <w:rPr>
                <w:rStyle w:val="15"/>
                <w:rFonts w:hint="default" w:ascii="Times New Roman" w:hAnsi="Times New Roman" w:eastAsia="黑体" w:cs="Times New Roman"/>
                <w:sz w:val="24"/>
                <w:szCs w:val="22"/>
                <w:lang w:val="en-US" w:eastAsia="zh-CN" w:bidi="ar"/>
              </w:rPr>
              <w:t>2</w:t>
            </w:r>
            <w:r>
              <w:rPr>
                <w:rFonts w:hint="default" w:ascii="Times New Roman" w:hAnsi="Times New Roman" w:eastAsia="黑体" w:cs="Times New Roman"/>
                <w:i w:val="0"/>
                <w:color w:val="000000"/>
                <w:kern w:val="0"/>
                <w:sz w:val="24"/>
                <w:szCs w:val="22"/>
                <w:u w:val="none"/>
                <w:lang w:val="en-US" w:eastAsia="zh-CN" w:bidi="ar"/>
              </w:rPr>
              <w:t>项）</w:t>
            </w:r>
          </w:p>
        </w:tc>
      </w:tr>
      <w:tr w14:paraId="1DBD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185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1E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0C91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7F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C9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79AA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A190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14:paraId="7AB9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0D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AA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五预</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工作机制，督促指导企业、村（社区）落实安全生产责任</w:t>
            </w:r>
          </w:p>
        </w:tc>
      </w:tr>
      <w:tr w14:paraId="3CF1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EB8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A9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党政同责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，负责食品安全宣传教育，设置临时便民服务摊点，确定、公布食品摊贩经营区域和时段，对食品摊贩备案、信息统计与报告，开展食品安全隐患排查，发现问题及时上报并进行先期应急处置</w:t>
            </w:r>
          </w:p>
        </w:tc>
      </w:tr>
      <w:tr w14:paraId="54A2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1A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EC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党政同责</w:t>
            </w:r>
            <w:r>
              <w:rPr>
                <w:rStyle w:val="1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，建立森林防火责任制度，组织开展常态化的森林防火宣传，普及森林防火知识，推行巡山护林员制度</w:t>
            </w:r>
          </w:p>
        </w:tc>
      </w:tr>
      <w:tr w14:paraId="6F82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304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14:paraId="28AB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29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CB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3308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66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0E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3BEA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DA6C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14:paraId="7914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91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52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4A3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9A5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E1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2985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F28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C7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BF0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3E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AB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417B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BF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67B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w:t>
            </w:r>
            <w:r>
              <w:rPr>
                <w:rStyle w:val="15"/>
                <w:rFonts w:hint="default" w:ascii="Times New Roman" w:hAnsi="Times New Roman" w:eastAsia="仿宋_GB2312" w:cs="Times New Roman"/>
                <w:sz w:val="22"/>
                <w:szCs w:val="22"/>
                <w:lang w:val="en-US" w:eastAsia="zh-CN" w:bidi="ar"/>
              </w:rPr>
              <w:t>“12345”</w:t>
            </w:r>
            <w:r>
              <w:rPr>
                <w:rFonts w:hint="default" w:ascii="Times New Roman" w:hAnsi="Times New Roman" w:eastAsia="仿宋_GB2312" w:cs="Times New Roman"/>
                <w:i w:val="0"/>
                <w:color w:val="000000"/>
                <w:kern w:val="0"/>
                <w:sz w:val="22"/>
                <w:szCs w:val="22"/>
                <w:u w:val="none"/>
                <w:lang w:val="en-US" w:eastAsia="zh-CN" w:bidi="ar"/>
              </w:rPr>
              <w:t>政务服务热线等交办事项的办理、反馈</w:t>
            </w:r>
          </w:p>
        </w:tc>
      </w:tr>
      <w:tr w14:paraId="0B11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D6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2F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52F6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746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7C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26F8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4C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D8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4143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8D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9E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32A2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A2E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78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5551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84C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5EB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7D5DC89A">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413AB25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459"/>
        <w:gridCol w:w="15"/>
        <w:gridCol w:w="61"/>
      </w:tblGrid>
      <w:tr w14:paraId="1BB1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33A385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1247" w:type="dxa"/>
            <w:tcBorders>
              <w:tl2br w:val="nil"/>
              <w:tr2bl w:val="nil"/>
            </w:tcBorders>
            <w:shd w:val="clear" w:color="auto" w:fill="auto"/>
            <w:tcMar>
              <w:top w:w="12" w:type="dxa"/>
              <w:left w:w="12" w:type="dxa"/>
              <w:right w:w="12" w:type="dxa"/>
            </w:tcMar>
            <w:vAlign w:val="center"/>
          </w:tcPr>
          <w:p w14:paraId="31C0F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事项名称</w:t>
            </w:r>
          </w:p>
        </w:tc>
        <w:tc>
          <w:tcPr>
            <w:tcW w:w="1587" w:type="dxa"/>
            <w:tcBorders>
              <w:tl2br w:val="nil"/>
              <w:tr2bl w:val="nil"/>
            </w:tcBorders>
            <w:shd w:val="clear" w:color="auto" w:fill="auto"/>
            <w:tcMar>
              <w:top w:w="12" w:type="dxa"/>
              <w:left w:w="12" w:type="dxa"/>
              <w:right w:w="12" w:type="dxa"/>
            </w:tcMar>
            <w:vAlign w:val="center"/>
          </w:tcPr>
          <w:p w14:paraId="2F508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04C5F9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上级部门职责</w:t>
            </w:r>
          </w:p>
        </w:tc>
        <w:tc>
          <w:tcPr>
            <w:tcW w:w="4535" w:type="dxa"/>
            <w:gridSpan w:val="3"/>
            <w:tcBorders>
              <w:tl2br w:val="nil"/>
              <w:tr2bl w:val="nil"/>
            </w:tcBorders>
            <w:shd w:val="clear" w:color="auto" w:fill="auto"/>
            <w:tcMar>
              <w:top w:w="12" w:type="dxa"/>
              <w:left w:w="12" w:type="dxa"/>
              <w:right w:w="12" w:type="dxa"/>
            </w:tcMar>
            <w:vAlign w:val="center"/>
          </w:tcPr>
          <w:p w14:paraId="605264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镇配合职责</w:t>
            </w:r>
          </w:p>
        </w:tc>
      </w:tr>
      <w:tr w14:paraId="12A58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6C650FD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一、党的建设（3项）</w:t>
            </w:r>
          </w:p>
        </w:tc>
      </w:tr>
      <w:tr w14:paraId="6F0D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32" w:hRule="atLeast"/>
          <w:jc w:val="center"/>
        </w:trPr>
        <w:tc>
          <w:tcPr>
            <w:tcW w:w="680" w:type="dxa"/>
            <w:tcBorders>
              <w:tl2br w:val="nil"/>
              <w:tr2bl w:val="nil"/>
            </w:tcBorders>
            <w:shd w:val="clear" w:color="auto" w:fill="auto"/>
            <w:tcMar>
              <w:top w:w="12" w:type="dxa"/>
              <w:left w:w="12" w:type="dxa"/>
              <w:right w:w="12" w:type="dxa"/>
            </w:tcMar>
            <w:vAlign w:val="center"/>
          </w:tcPr>
          <w:p w14:paraId="49122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6212E9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7A7FCE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县委社会工作部</w:t>
            </w:r>
          </w:p>
          <w:p w14:paraId="4C3442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县委组织部</w:t>
            </w:r>
          </w:p>
          <w:p w14:paraId="5D1E3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78908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1D48D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县委社会工作部：</w:t>
            </w:r>
          </w:p>
          <w:p w14:paraId="11D04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牵头负责社区工作者职业体系建设，统筹管理社区工作者；</w:t>
            </w:r>
          </w:p>
          <w:p w14:paraId="42D551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负责社区工作者员额核定、招聘、考核等工作。</w:t>
            </w:r>
          </w:p>
          <w:p w14:paraId="38415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县委组织部：</w:t>
            </w:r>
          </w:p>
          <w:p w14:paraId="6661D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负责社区党组织书记管理。</w:t>
            </w:r>
          </w:p>
          <w:p w14:paraId="2DE10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163BF8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配合社区工作者招聘的考务工作。</w:t>
            </w:r>
          </w:p>
          <w:p w14:paraId="7481AC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692A9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统筹保障社区工作者待遇经费。</w:t>
            </w:r>
          </w:p>
        </w:tc>
        <w:tc>
          <w:tcPr>
            <w:tcW w:w="4535" w:type="dxa"/>
            <w:gridSpan w:val="3"/>
            <w:tcBorders>
              <w:tl2br w:val="nil"/>
              <w:tr2bl w:val="nil"/>
            </w:tcBorders>
            <w:shd w:val="clear" w:color="auto" w:fill="auto"/>
            <w:tcMar>
              <w:top w:w="12" w:type="dxa"/>
              <w:left w:w="12" w:type="dxa"/>
              <w:right w:w="12" w:type="dxa"/>
            </w:tcMar>
            <w:vAlign w:val="center"/>
          </w:tcPr>
          <w:p w14:paraId="0BBAE1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统计社区工作者需求情况，报送招聘计划；</w:t>
            </w:r>
          </w:p>
          <w:p w14:paraId="4B7797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与社区工作者签订协议；</w:t>
            </w:r>
          </w:p>
          <w:p w14:paraId="7A340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负责社区工作者的日常管理、出具考核意见。</w:t>
            </w:r>
          </w:p>
        </w:tc>
      </w:tr>
      <w:tr w14:paraId="1EE03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32" w:hRule="atLeast"/>
          <w:jc w:val="center"/>
        </w:trPr>
        <w:tc>
          <w:tcPr>
            <w:tcW w:w="680" w:type="dxa"/>
            <w:tcBorders>
              <w:tl2br w:val="nil"/>
              <w:tr2bl w:val="nil"/>
            </w:tcBorders>
            <w:shd w:val="clear" w:color="auto" w:fill="auto"/>
            <w:tcMar>
              <w:top w:w="12" w:type="dxa"/>
              <w:left w:w="12" w:type="dxa"/>
              <w:right w:w="12" w:type="dxa"/>
            </w:tcMar>
            <w:vAlign w:val="center"/>
          </w:tcPr>
          <w:p w14:paraId="0925F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4AF0E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6"/>
                <w:kern w:val="0"/>
                <w:sz w:val="22"/>
                <w:szCs w:val="22"/>
                <w:u w:val="none"/>
                <w:lang w:val="en-US" w:eastAsia="zh-CN" w:bidi="ar"/>
              </w:rPr>
              <w:t>“</w:t>
            </w:r>
            <w:r>
              <w:rPr>
                <w:rStyle w:val="17"/>
                <w:rFonts w:hint="default" w:ascii="Times New Roman" w:hAnsi="Times New Roman" w:eastAsia="仿宋_GB2312" w:cs="Times New Roman"/>
                <w:spacing w:val="-6"/>
                <w:sz w:val="22"/>
                <w:szCs w:val="22"/>
                <w:lang w:val="en-US" w:eastAsia="zh-CN" w:bidi="ar"/>
              </w:rPr>
              <w:t>室组地</w:t>
            </w:r>
            <w:r>
              <w:rPr>
                <w:rFonts w:hint="default" w:ascii="Times New Roman" w:hAnsi="Times New Roman" w:eastAsia="仿宋_GB2312" w:cs="Times New Roman"/>
                <w:i w:val="0"/>
                <w:color w:val="000000"/>
                <w:spacing w:val="-6"/>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联合监督、联合办案</w:t>
            </w:r>
          </w:p>
        </w:tc>
        <w:tc>
          <w:tcPr>
            <w:tcW w:w="1587" w:type="dxa"/>
            <w:tcBorders>
              <w:tl2br w:val="nil"/>
              <w:tr2bl w:val="nil"/>
            </w:tcBorders>
            <w:shd w:val="clear" w:color="auto" w:fill="auto"/>
            <w:tcMar>
              <w:top w:w="12" w:type="dxa"/>
              <w:left w:w="12" w:type="dxa"/>
              <w:right w:w="12" w:type="dxa"/>
            </w:tcMar>
            <w:vAlign w:val="center"/>
          </w:tcPr>
          <w:p w14:paraId="62762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0EB9D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建立片区协作机制，推行</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委领导</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室组地</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工作模式，统一调配力量、统筹工作，开展日常监督、业务培训；</w:t>
            </w:r>
          </w:p>
          <w:p w14:paraId="000D4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按片区开展监督检查、案件查办等工作，对乡镇（街道）办理案件统一进行提级审理；</w:t>
            </w:r>
          </w:p>
          <w:p w14:paraId="72A51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作出案件处分决定并宣布、送达；</w:t>
            </w:r>
          </w:p>
          <w:p w14:paraId="3B1860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对受处分人员开展回访。</w:t>
            </w:r>
          </w:p>
        </w:tc>
        <w:tc>
          <w:tcPr>
            <w:tcW w:w="4535" w:type="dxa"/>
            <w:gridSpan w:val="3"/>
            <w:tcBorders>
              <w:tl2br w:val="nil"/>
              <w:tr2bl w:val="nil"/>
            </w:tcBorders>
            <w:shd w:val="clear" w:color="auto" w:fill="auto"/>
            <w:tcMar>
              <w:top w:w="12" w:type="dxa"/>
              <w:left w:w="12" w:type="dxa"/>
              <w:right w:w="12" w:type="dxa"/>
            </w:tcMar>
            <w:vAlign w:val="center"/>
          </w:tcPr>
          <w:p w14:paraId="07AB8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发现、上报违纪线索；</w:t>
            </w:r>
          </w:p>
          <w:p w14:paraId="4E545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配合联系室（联动小组）、协作片区开展监督检查、案件查办等具体工作，开展村级联合监督、交叉检查等；</w:t>
            </w:r>
          </w:p>
          <w:p w14:paraId="031E4B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派员参加业务培训；</w:t>
            </w:r>
          </w:p>
          <w:p w14:paraId="2B2087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配合开展处分决定的宣布、送达，并对处分人员进行日常教育、管理、监督和关心关爱。</w:t>
            </w:r>
          </w:p>
        </w:tc>
      </w:tr>
      <w:tr w14:paraId="4D41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10" w:hRule="atLeast"/>
          <w:jc w:val="center"/>
        </w:trPr>
        <w:tc>
          <w:tcPr>
            <w:tcW w:w="680" w:type="dxa"/>
            <w:tcBorders>
              <w:tl2br w:val="nil"/>
              <w:tr2bl w:val="nil"/>
            </w:tcBorders>
            <w:shd w:val="clear" w:color="auto" w:fill="auto"/>
            <w:tcMar>
              <w:top w:w="12" w:type="dxa"/>
              <w:left w:w="12" w:type="dxa"/>
              <w:right w:w="12" w:type="dxa"/>
            </w:tcMar>
            <w:vAlign w:val="center"/>
          </w:tcPr>
          <w:p w14:paraId="02BC9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20389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县级部门派驻乡镇</w:t>
            </w:r>
            <w:r>
              <w:rPr>
                <w:rStyle w:val="17"/>
                <w:rFonts w:hint="default" w:ascii="Times New Roman" w:hAnsi="Times New Roman" w:eastAsia="仿宋_GB2312" w:cs="Times New Roman"/>
                <w:spacing w:val="-6"/>
                <w:sz w:val="22"/>
                <w:szCs w:val="22"/>
                <w:lang w:val="en-US" w:eastAsia="zh-CN" w:bidi="ar"/>
              </w:rPr>
              <w:t>（街道）</w:t>
            </w:r>
            <w:r>
              <w:rPr>
                <w:rStyle w:val="17"/>
                <w:rFonts w:hint="default" w:ascii="Times New Roman" w:hAnsi="Times New Roman" w:eastAsia="仿宋_GB2312" w:cs="Times New Roman"/>
                <w:sz w:val="22"/>
                <w:szCs w:val="22"/>
                <w:lang w:val="en-US" w:eastAsia="zh-CN" w:bidi="ar"/>
              </w:rPr>
              <w:t>机构人员的管理</w:t>
            </w:r>
          </w:p>
        </w:tc>
        <w:tc>
          <w:tcPr>
            <w:tcW w:w="1587" w:type="dxa"/>
            <w:tcBorders>
              <w:tl2br w:val="nil"/>
              <w:tr2bl w:val="nil"/>
            </w:tcBorders>
            <w:shd w:val="clear" w:color="auto" w:fill="auto"/>
            <w:tcMar>
              <w:top w:w="12" w:type="dxa"/>
              <w:left w:w="12" w:type="dxa"/>
              <w:right w:w="12" w:type="dxa"/>
            </w:tcMar>
            <w:vAlign w:val="center"/>
          </w:tcPr>
          <w:p w14:paraId="4E286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县司法局</w:t>
            </w:r>
          </w:p>
          <w:p w14:paraId="5DAAE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389117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3803E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159A5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县司法局、县自然资源局、县市场监管局、县林业局：</w:t>
            </w:r>
          </w:p>
          <w:p w14:paraId="2921D8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负责派驻机构业务指导培训；</w:t>
            </w:r>
          </w:p>
          <w:p w14:paraId="191C2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负责派驻人员的聘用（解聘）、工资福利保障、考核奖惩、调整（调动）和负责人任免等工作。</w:t>
            </w:r>
          </w:p>
        </w:tc>
        <w:tc>
          <w:tcPr>
            <w:tcW w:w="4535" w:type="dxa"/>
            <w:gridSpan w:val="3"/>
            <w:tcBorders>
              <w:tl2br w:val="nil"/>
              <w:tr2bl w:val="nil"/>
            </w:tcBorders>
            <w:shd w:val="clear" w:color="auto" w:fill="auto"/>
            <w:tcMar>
              <w:top w:w="12" w:type="dxa"/>
              <w:left w:w="12" w:type="dxa"/>
              <w:right w:w="12" w:type="dxa"/>
            </w:tcMar>
            <w:vAlign w:val="center"/>
          </w:tcPr>
          <w:p w14:paraId="42B244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负责派驻机构人员的日常管理；</w:t>
            </w:r>
          </w:p>
          <w:p w14:paraId="48514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对派驻人员选拔、任免、考核、评优评先等工作出具意见；</w:t>
            </w:r>
          </w:p>
          <w:p w14:paraId="31020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负责工作经费日常管理、目标绩效考核奖金发放。</w:t>
            </w:r>
          </w:p>
        </w:tc>
      </w:tr>
      <w:tr w14:paraId="2361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0334849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52ADF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8" w:hRule="atLeast"/>
          <w:jc w:val="center"/>
        </w:trPr>
        <w:tc>
          <w:tcPr>
            <w:tcW w:w="680" w:type="dxa"/>
            <w:tcBorders>
              <w:tl2br w:val="nil"/>
              <w:tr2bl w:val="nil"/>
            </w:tcBorders>
            <w:shd w:val="clear" w:color="auto" w:fill="auto"/>
            <w:tcMar>
              <w:top w:w="12" w:type="dxa"/>
              <w:left w:w="12" w:type="dxa"/>
              <w:right w:w="12" w:type="dxa"/>
            </w:tcMar>
            <w:vAlign w:val="center"/>
          </w:tcPr>
          <w:p w14:paraId="66340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D4DA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58ABD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51AB7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县统计局</w:t>
            </w:r>
          </w:p>
          <w:p w14:paraId="64C23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5676FA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0CFB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543EB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牵头统筹固定资产投资项目，加强政府投资项目管理，完善企业投资项目核准、备案管理办法；</w:t>
            </w:r>
          </w:p>
          <w:p w14:paraId="380177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指导制定项目策划包装方案，进行项目包装；</w:t>
            </w:r>
          </w:p>
          <w:p w14:paraId="17A2F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负责项目审批（核准、备案）、资金申报审核、项目管理等；</w:t>
            </w:r>
          </w:p>
          <w:p w14:paraId="333289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负责项目储备，前期工作推进，项目合规审查，项目进度监管。</w:t>
            </w:r>
          </w:p>
          <w:p w14:paraId="3F086C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县统计局：</w:t>
            </w:r>
          </w:p>
          <w:p w14:paraId="4D72A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指导乡镇（街道）和企业完善项目入库申报资料；</w:t>
            </w:r>
          </w:p>
          <w:p w14:paraId="7D233B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审核乡镇（街道）和企业项目入库申报资料。</w:t>
            </w:r>
          </w:p>
          <w:p w14:paraId="30D2F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339349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兑付项目补助资金。</w:t>
            </w:r>
          </w:p>
          <w:p w14:paraId="11F9DB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2A1938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摸排固定资产投资项目；</w:t>
            </w:r>
          </w:p>
          <w:p w14:paraId="249C21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配合核实固定资产投资项目额度、规模；</w:t>
            </w:r>
          </w:p>
          <w:p w14:paraId="6AB82C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收集固定资产投资资料并上报；</w:t>
            </w:r>
          </w:p>
          <w:p w14:paraId="37AAA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督促项目业主单位进行项目申报统计入库。</w:t>
            </w:r>
          </w:p>
        </w:tc>
      </w:tr>
      <w:tr w14:paraId="4EF3A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94" w:hRule="atLeast"/>
          <w:jc w:val="center"/>
        </w:trPr>
        <w:tc>
          <w:tcPr>
            <w:tcW w:w="680" w:type="dxa"/>
            <w:tcBorders>
              <w:tl2br w:val="nil"/>
              <w:tr2bl w:val="nil"/>
            </w:tcBorders>
            <w:shd w:val="clear" w:color="auto" w:fill="auto"/>
            <w:tcMar>
              <w:top w:w="12" w:type="dxa"/>
              <w:left w:w="12" w:type="dxa"/>
              <w:right w:w="12" w:type="dxa"/>
            </w:tcMar>
            <w:vAlign w:val="center"/>
          </w:tcPr>
          <w:p w14:paraId="3C713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19F67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193955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3F865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负责以工代赈专项资金项目谋划申报工作；</w:t>
            </w:r>
          </w:p>
          <w:p w14:paraId="4F1E0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督促指导以工代赈项目建设工作；</w:t>
            </w:r>
          </w:p>
          <w:p w14:paraId="54AB81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统筹协调相关部门在农业农村基础设施建设和政府投资的重点工程项目中组织实施以工代赈；</w:t>
            </w:r>
          </w:p>
          <w:p w14:paraId="1D160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会同相关部门开展项目验收。</w:t>
            </w:r>
          </w:p>
        </w:tc>
        <w:tc>
          <w:tcPr>
            <w:tcW w:w="4535" w:type="dxa"/>
            <w:gridSpan w:val="3"/>
            <w:tcBorders>
              <w:tl2br w:val="nil"/>
              <w:tr2bl w:val="nil"/>
            </w:tcBorders>
            <w:shd w:val="clear" w:color="auto" w:fill="auto"/>
            <w:tcMar>
              <w:top w:w="12" w:type="dxa"/>
              <w:left w:w="12" w:type="dxa"/>
              <w:right w:w="12" w:type="dxa"/>
            </w:tcMar>
            <w:vAlign w:val="center"/>
          </w:tcPr>
          <w:p w14:paraId="300EE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编制以工代赈项目可行性研究报告（实施方案）；</w:t>
            </w:r>
          </w:p>
          <w:p w14:paraId="5A828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组织实施以工代赈项目，组织低收入劳动力参与项目建设；</w:t>
            </w:r>
          </w:p>
          <w:p w14:paraId="0E4D5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落实以工代赈政策，按要求发放劳务报酬。</w:t>
            </w:r>
          </w:p>
        </w:tc>
      </w:tr>
      <w:tr w14:paraId="6A71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47" w:hRule="atLeast"/>
          <w:jc w:val="center"/>
        </w:trPr>
        <w:tc>
          <w:tcPr>
            <w:tcW w:w="680" w:type="dxa"/>
            <w:tcBorders>
              <w:tl2br w:val="nil"/>
              <w:tr2bl w:val="nil"/>
            </w:tcBorders>
            <w:shd w:val="clear" w:color="auto" w:fill="auto"/>
            <w:tcMar>
              <w:top w:w="12" w:type="dxa"/>
              <w:left w:w="12" w:type="dxa"/>
              <w:right w:w="12" w:type="dxa"/>
            </w:tcMar>
            <w:vAlign w:val="center"/>
          </w:tcPr>
          <w:p w14:paraId="59CA7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4CB47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再生资源回收站点</w:t>
            </w:r>
            <w:r>
              <w:rPr>
                <w:rStyle w:val="17"/>
                <w:rFonts w:hint="default" w:ascii="Times New Roman" w:hAnsi="Times New Roman" w:eastAsia="仿宋_GB2312" w:cs="Times New Roman"/>
                <w:spacing w:val="-6"/>
                <w:sz w:val="22"/>
                <w:szCs w:val="22"/>
                <w:lang w:val="en-US" w:eastAsia="zh-CN" w:bidi="ar"/>
              </w:rPr>
              <w:t>（企业）</w:t>
            </w:r>
            <w:r>
              <w:rPr>
                <w:rStyle w:val="17"/>
                <w:rFonts w:hint="default" w:ascii="Times New Roman" w:hAnsi="Times New Roman" w:eastAsia="仿宋_GB2312" w:cs="Times New Roman"/>
                <w:sz w:val="22"/>
                <w:szCs w:val="22"/>
                <w:lang w:val="en-US" w:eastAsia="zh-CN" w:bidi="ar"/>
              </w:rPr>
              <w:t>规划、监管</w:t>
            </w:r>
          </w:p>
        </w:tc>
        <w:tc>
          <w:tcPr>
            <w:tcW w:w="1587" w:type="dxa"/>
            <w:tcBorders>
              <w:tl2br w:val="nil"/>
              <w:tr2bl w:val="nil"/>
            </w:tcBorders>
            <w:shd w:val="clear" w:color="auto" w:fill="auto"/>
            <w:tcMar>
              <w:top w:w="12" w:type="dxa"/>
              <w:left w:w="12" w:type="dxa"/>
              <w:right w:w="12" w:type="dxa"/>
            </w:tcMar>
            <w:vAlign w:val="center"/>
          </w:tcPr>
          <w:p w14:paraId="15934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5E81AF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59569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1679A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4ACDE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586F1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7196B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33D0B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6A4C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52B92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负责制定和实施再生资源回收产业政策、回收标准和回收行业发展规划；</w:t>
            </w:r>
          </w:p>
          <w:p w14:paraId="3CBFE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会同相关部门制定再生资源回收网点规划；</w:t>
            </w:r>
          </w:p>
          <w:p w14:paraId="3EA0D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牵头负责再生资源回收站监督管理。</w:t>
            </w:r>
          </w:p>
          <w:p w14:paraId="6ACCB7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0BE46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组织、指导、协调再生资源回收行业生产安全事故应急救援，依法依规对再生资源回收行业领域发生的生产安全事故开展事故调查。</w:t>
            </w:r>
          </w:p>
          <w:p w14:paraId="29F89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1B03E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负责再生资源交易市场内的监督管理，依法查处无照经营、擅自变更登记住所等违法行为。</w:t>
            </w:r>
          </w:p>
          <w:p w14:paraId="2C787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38A35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负责再生资源回收经营者的登记管理。</w:t>
            </w:r>
          </w:p>
          <w:p w14:paraId="4D1FB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5DFAB6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负责再生资源回收站消防安全的监督管理，对消防安全隐患和违法行为进行查处。</w:t>
            </w:r>
          </w:p>
          <w:p w14:paraId="0B665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514C89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负责对再生资源回收过程中环境污染防治工作实施监督管理，依法对违法行为进行处罚。</w:t>
            </w:r>
          </w:p>
          <w:p w14:paraId="7DC7BE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67A4D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对城市建成区内的再生资源回收点（企业）占道堆放、卫生</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脏乱差</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等违法行为进行查处。</w:t>
            </w:r>
          </w:p>
          <w:p w14:paraId="372A6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606CF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配合制定再生资源回收网点规划；</w:t>
            </w:r>
          </w:p>
          <w:p w14:paraId="242A0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对再生资源回收点（企业）进行摸排、登记、造册；</w:t>
            </w:r>
          </w:p>
          <w:p w14:paraId="462315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结合日常工作对再生资源回收点（企业）的安全生产和生态环境保护开展巡查，及时制止并上报占道堆放等违法违规行为。</w:t>
            </w:r>
          </w:p>
        </w:tc>
      </w:tr>
      <w:tr w14:paraId="0346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67" w:hRule="atLeast"/>
          <w:jc w:val="center"/>
        </w:trPr>
        <w:tc>
          <w:tcPr>
            <w:tcW w:w="680" w:type="dxa"/>
            <w:tcBorders>
              <w:tl2br w:val="nil"/>
              <w:tr2bl w:val="nil"/>
            </w:tcBorders>
            <w:shd w:val="clear" w:color="auto" w:fill="auto"/>
            <w:tcMar>
              <w:top w:w="12" w:type="dxa"/>
              <w:left w:w="12" w:type="dxa"/>
              <w:right w:w="12" w:type="dxa"/>
            </w:tcMar>
            <w:vAlign w:val="center"/>
          </w:tcPr>
          <w:p w14:paraId="52F96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44226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7C9DA5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182D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县能源产业发展服务中心</w:t>
            </w:r>
          </w:p>
          <w:p w14:paraId="5E3D7B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C9119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146AB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负责天然气长输管道安全监管工作；</w:t>
            </w:r>
          </w:p>
          <w:p w14:paraId="5456B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负责天然气勘探开发和长输管道项目备案或核准工作。</w:t>
            </w:r>
          </w:p>
          <w:p w14:paraId="39D37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县能源产业发展服务中心：</w:t>
            </w:r>
          </w:p>
          <w:p w14:paraId="5EA8D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负责天然气勘探开发及管道建设涉及的征地拆迁、附着物清点、赔付等工作；</w:t>
            </w:r>
          </w:p>
          <w:p w14:paraId="21B26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负责天然气长输管道日常巡护；</w:t>
            </w:r>
          </w:p>
          <w:p w14:paraId="64377B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制定应急预案，组织开展村（社区）应急培训与演练工作；</w:t>
            </w:r>
          </w:p>
          <w:p w14:paraId="1DDF87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组织开展天然气生产及管道保护安全检查，负责安全隐患整改验收；</w:t>
            </w:r>
          </w:p>
          <w:p w14:paraId="6E789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督促管道企业强化管道巡查巡护，加强管道周边第三方施工现场管理；</w:t>
            </w:r>
          </w:p>
          <w:p w14:paraId="104FB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加强安全宣传和警示教育，普及油气长输管道安全、应急处置等基本知识。</w:t>
            </w:r>
          </w:p>
          <w:p w14:paraId="7D7AE5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599A4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开展天然气管道保护法律法规和安全知识宣传；</w:t>
            </w:r>
          </w:p>
          <w:p w14:paraId="5755CC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配合开展天然气勘探开发及管道建设涉及的征地拆迁、附着物清点、赔付等工作；</w:t>
            </w:r>
          </w:p>
          <w:p w14:paraId="63273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负责天然气勘探开发及管道建设过程中涉及的林地、耕地占用等协调工作；</w:t>
            </w:r>
          </w:p>
          <w:p w14:paraId="66F09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开展巡查巡护，对安全隐患排查上报；</w:t>
            </w:r>
          </w:p>
          <w:p w14:paraId="2CAFF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落实紧急状态下应急预案，组织群众疏散撤离。</w:t>
            </w:r>
          </w:p>
        </w:tc>
      </w:tr>
      <w:tr w14:paraId="42354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06" w:hRule="atLeast"/>
          <w:jc w:val="center"/>
        </w:trPr>
        <w:tc>
          <w:tcPr>
            <w:tcW w:w="680" w:type="dxa"/>
            <w:tcBorders>
              <w:tl2br w:val="nil"/>
              <w:tr2bl w:val="nil"/>
            </w:tcBorders>
            <w:shd w:val="clear" w:color="auto" w:fill="auto"/>
            <w:tcMar>
              <w:top w:w="12" w:type="dxa"/>
              <w:left w:w="12" w:type="dxa"/>
              <w:right w:w="12" w:type="dxa"/>
            </w:tcMar>
            <w:vAlign w:val="center"/>
          </w:tcPr>
          <w:p w14:paraId="528D5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493992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pacing w:val="-6"/>
                <w:sz w:val="22"/>
                <w:szCs w:val="22"/>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1942A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436314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50D57C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27B5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682DA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协调电力单位开展电力设施保护和供电秩序维护等相关工作；</w:t>
            </w:r>
          </w:p>
          <w:p w14:paraId="500A9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协调通信运营商，开展通信设施保护相关工作；</w:t>
            </w:r>
          </w:p>
          <w:p w14:paraId="7EC96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对在依法划定的电力设施保护区内修建建筑物、构筑物或者种植植物、堆放物品和危及电力设施安全的进行强制拆除、砍伐或者清除。</w:t>
            </w:r>
          </w:p>
          <w:p w14:paraId="7F714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27B6B1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负责广播电视设施建设和运行维护管理，对非法安装卫星广播电视地面接收设施进行行政处罚。</w:t>
            </w:r>
          </w:p>
          <w:p w14:paraId="7B9931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6937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打击盗窃、破坏电力、电信、广播电视设施等违法犯罪行为。</w:t>
            </w:r>
          </w:p>
        </w:tc>
        <w:tc>
          <w:tcPr>
            <w:tcW w:w="4535" w:type="dxa"/>
            <w:gridSpan w:val="3"/>
            <w:tcBorders>
              <w:tl2br w:val="nil"/>
              <w:tr2bl w:val="nil"/>
            </w:tcBorders>
            <w:shd w:val="clear" w:color="auto" w:fill="auto"/>
            <w:tcMar>
              <w:top w:w="12" w:type="dxa"/>
              <w:left w:w="12" w:type="dxa"/>
              <w:right w:w="12" w:type="dxa"/>
            </w:tcMar>
            <w:vAlign w:val="center"/>
          </w:tcPr>
          <w:p w14:paraId="043CA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协助开展电力、电信、广播电视设施保护宣传；</w:t>
            </w:r>
          </w:p>
          <w:p w14:paraId="217EA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配合开展电力、电信、广播电视涉及安全隐患排查和矛盾纠纷调处；</w:t>
            </w:r>
          </w:p>
          <w:p w14:paraId="3B785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结合日常工作开展巡查，发现非法安装卫星广播电视地面接收设施的及时上报；</w:t>
            </w:r>
          </w:p>
          <w:p w14:paraId="3AF92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配合开展电力、电信、广播电视设施等违法犯罪行为的防范打击。</w:t>
            </w:r>
          </w:p>
        </w:tc>
      </w:tr>
      <w:tr w14:paraId="3228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5DC07FD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三、民生服务（7项）</w:t>
            </w:r>
          </w:p>
        </w:tc>
      </w:tr>
      <w:tr w14:paraId="68FE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4" w:hRule="atLeast"/>
          <w:jc w:val="center"/>
        </w:trPr>
        <w:tc>
          <w:tcPr>
            <w:tcW w:w="680" w:type="dxa"/>
            <w:tcBorders>
              <w:tl2br w:val="nil"/>
              <w:tr2bl w:val="nil"/>
            </w:tcBorders>
            <w:shd w:val="clear" w:color="auto" w:fill="auto"/>
            <w:tcMar>
              <w:top w:w="12" w:type="dxa"/>
              <w:left w:w="12" w:type="dxa"/>
              <w:right w:w="12" w:type="dxa"/>
            </w:tcMar>
            <w:vAlign w:val="center"/>
          </w:tcPr>
          <w:p w14:paraId="7A9C6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4D28B9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1978E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72D170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46CA44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31D96D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统筹推进殡葬改革及宣传，规划殡葬设施建设，拟订殡葬管理措施并组织实施，指导督促乡镇（街道）殡葬改革工作；</w:t>
            </w:r>
          </w:p>
          <w:p w14:paraId="1442F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制定农村公益性墓地管理的具体办法和细则，明确墓地建设、运营、维护等方面的规范和标准并组织实施；</w:t>
            </w:r>
          </w:p>
          <w:p w14:paraId="70B1A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负责审批惠民殡葬救助补贴申请，发放惠民殡葬救助补贴；</w:t>
            </w:r>
          </w:p>
          <w:p w14:paraId="00A2C5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落实行业监督管理责任，定期开展监督检查，对违法违规行为责令限期整改或予以拆除。</w:t>
            </w:r>
          </w:p>
          <w:p w14:paraId="00FB9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2DB2C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审批农村公益性墓地建设。</w:t>
            </w:r>
          </w:p>
        </w:tc>
        <w:tc>
          <w:tcPr>
            <w:tcW w:w="4535" w:type="dxa"/>
            <w:gridSpan w:val="3"/>
            <w:tcBorders>
              <w:tl2br w:val="nil"/>
              <w:tr2bl w:val="nil"/>
            </w:tcBorders>
            <w:shd w:val="clear" w:color="auto" w:fill="auto"/>
            <w:tcMar>
              <w:top w:w="12" w:type="dxa"/>
              <w:left w:w="12" w:type="dxa"/>
              <w:right w:w="12" w:type="dxa"/>
            </w:tcMar>
            <w:vAlign w:val="center"/>
          </w:tcPr>
          <w:p w14:paraId="4184E9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配合开展殡葬政策宣传；</w:t>
            </w:r>
          </w:p>
          <w:p w14:paraId="04B0BD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初审、上报农村公益性墓地建设申请资料；</w:t>
            </w:r>
          </w:p>
          <w:p w14:paraId="4D555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pacing w:val="-6"/>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spacing w:val="-6"/>
                <w:kern w:val="0"/>
                <w:sz w:val="22"/>
                <w:szCs w:val="22"/>
                <w:u w:val="none"/>
                <w:lang w:val="en-US" w:eastAsia="zh-CN" w:bidi="ar"/>
              </w:rPr>
              <w:t>.</w:t>
            </w:r>
            <w:r>
              <w:rPr>
                <w:rStyle w:val="17"/>
                <w:rFonts w:hint="default" w:ascii="Times New Roman" w:hAnsi="Times New Roman" w:eastAsia="仿宋_GB2312" w:cs="Times New Roman"/>
                <w:spacing w:val="-6"/>
                <w:sz w:val="22"/>
                <w:szCs w:val="22"/>
                <w:lang w:val="en-US" w:eastAsia="zh-CN" w:bidi="ar"/>
              </w:rPr>
              <w:t>配合推进公益性墓地和集中安葬点建设与管理，引导群众节地生态安葬；</w:t>
            </w:r>
          </w:p>
          <w:p w14:paraId="24F05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pacing w:val="-6"/>
                <w:sz w:val="22"/>
                <w:szCs w:val="22"/>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4.</w:t>
            </w:r>
            <w:r>
              <w:rPr>
                <w:rStyle w:val="17"/>
                <w:rFonts w:hint="default" w:ascii="Times New Roman" w:hAnsi="Times New Roman" w:eastAsia="仿宋_GB2312" w:cs="Times New Roman"/>
                <w:spacing w:val="-6"/>
                <w:sz w:val="22"/>
                <w:szCs w:val="22"/>
                <w:lang w:val="en-US" w:eastAsia="zh-CN" w:bidi="ar"/>
              </w:rPr>
              <w:t>收集上报殡葬从业人员信息；</w:t>
            </w:r>
          </w:p>
          <w:p w14:paraId="723C3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pacing w:val="-6"/>
                <w:sz w:val="22"/>
                <w:szCs w:val="22"/>
                <w:lang w:val="en-US" w:eastAsia="zh-CN" w:bidi="ar"/>
              </w:rPr>
            </w:pPr>
            <w:r>
              <w:rPr>
                <w:rFonts w:hint="default" w:ascii="Times New Roman" w:hAnsi="Times New Roman" w:eastAsia="仿宋_GB2312" w:cs="Times New Roman"/>
                <w:i w:val="0"/>
                <w:color w:val="000000"/>
                <w:spacing w:val="-6"/>
                <w:kern w:val="0"/>
                <w:sz w:val="22"/>
                <w:szCs w:val="22"/>
                <w:u w:val="none"/>
                <w:lang w:val="en-US" w:eastAsia="zh-CN" w:bidi="ar"/>
              </w:rPr>
              <w:t>5.</w:t>
            </w:r>
            <w:r>
              <w:rPr>
                <w:rStyle w:val="17"/>
                <w:rFonts w:hint="default" w:ascii="Times New Roman" w:hAnsi="Times New Roman" w:eastAsia="仿宋_GB2312" w:cs="Times New Roman"/>
                <w:spacing w:val="-6"/>
                <w:sz w:val="22"/>
                <w:szCs w:val="22"/>
                <w:lang w:val="en-US" w:eastAsia="zh-CN" w:bidi="ar"/>
              </w:rPr>
              <w:t>对符合惠民殡葬政策的对象进行初审及上报；</w:t>
            </w:r>
          </w:p>
          <w:p w14:paraId="19F0F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结合日常工作开展巡查，及时制止并上报建造豪华墓等违规行为，配合开展违法建设墓地的整改工作。</w:t>
            </w:r>
          </w:p>
        </w:tc>
      </w:tr>
      <w:tr w14:paraId="7AAA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77" w:hRule="atLeast"/>
          <w:jc w:val="center"/>
        </w:trPr>
        <w:tc>
          <w:tcPr>
            <w:tcW w:w="680" w:type="dxa"/>
            <w:tcBorders>
              <w:tl2br w:val="nil"/>
              <w:tr2bl w:val="nil"/>
            </w:tcBorders>
            <w:shd w:val="clear" w:color="auto" w:fill="auto"/>
            <w:tcMar>
              <w:top w:w="12" w:type="dxa"/>
              <w:left w:w="12" w:type="dxa"/>
              <w:right w:w="12" w:type="dxa"/>
            </w:tcMar>
            <w:vAlign w:val="center"/>
          </w:tcPr>
          <w:p w14:paraId="73710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291FC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1CA16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0C2EA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6F266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3BC3FB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09CC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16454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负责编制村镇供水规划，开展饮水安全政策宣传；</w:t>
            </w:r>
          </w:p>
          <w:p w14:paraId="11481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实施供水工程项目或委托乡镇实施；</w:t>
            </w:r>
          </w:p>
          <w:p w14:paraId="3C0405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采取临时保供措施；</w:t>
            </w:r>
          </w:p>
          <w:p w14:paraId="6E518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集中供水工程出厂水及分散供水工程水质监测；</w:t>
            </w:r>
          </w:p>
          <w:p w14:paraId="61F255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监督供水单位的日常运行。</w:t>
            </w:r>
          </w:p>
          <w:p w14:paraId="421AE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50CADF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负责城乡饮用水水质卫生监测。</w:t>
            </w:r>
          </w:p>
          <w:p w14:paraId="4204F1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24C37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集中式饮用水源地保护及监管；</w:t>
            </w:r>
          </w:p>
          <w:p w14:paraId="7F150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集中式饮用水源地水质监测。</w:t>
            </w:r>
          </w:p>
          <w:p w14:paraId="47CE9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067083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配合开展饮水安全知识宣传；</w:t>
            </w:r>
          </w:p>
          <w:p w14:paraId="4E32A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制定饮水安全应急预案，提供饮水困难应急保障；</w:t>
            </w:r>
          </w:p>
          <w:p w14:paraId="37142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负责村镇供水管理，摸排水源保护工程、供水设施、管网情况、供水安全情况并上报；</w:t>
            </w:r>
          </w:p>
          <w:p w14:paraId="4691C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配合县水务局寻找备用水源，申报供水项目，协助或负责供水项目实施；</w:t>
            </w:r>
          </w:p>
          <w:p w14:paraId="005248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结合日常工作对供水单位和用水情况进行巡查。</w:t>
            </w:r>
          </w:p>
        </w:tc>
      </w:tr>
      <w:tr w14:paraId="7DEAC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79" w:hRule="atLeast"/>
          <w:jc w:val="center"/>
        </w:trPr>
        <w:tc>
          <w:tcPr>
            <w:tcW w:w="680" w:type="dxa"/>
            <w:tcBorders>
              <w:tl2br w:val="nil"/>
              <w:tr2bl w:val="nil"/>
            </w:tcBorders>
            <w:shd w:val="clear" w:color="auto" w:fill="auto"/>
            <w:tcMar>
              <w:top w:w="12" w:type="dxa"/>
              <w:left w:w="12" w:type="dxa"/>
              <w:right w:w="12" w:type="dxa"/>
            </w:tcMar>
            <w:vAlign w:val="center"/>
          </w:tcPr>
          <w:p w14:paraId="46BC65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2BB4B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6BD40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2D7DB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负责行政区划的设立、撤销、变更、政府驻地迁移审核报批和备案、公告等工作；</w:t>
            </w:r>
          </w:p>
          <w:p w14:paraId="3B030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负责县级行政区域界线联合检查、行政区域界线的勘定、界桩的设置、管理和争议处理；</w:t>
            </w:r>
          </w:p>
          <w:p w14:paraId="4EC770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负责街路巷的命名、更名及备案、公告等工作；</w:t>
            </w:r>
          </w:p>
          <w:p w14:paraId="763EB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负责其他有关部门对地名命名的指导和备案提醒及公告等工作；</w:t>
            </w:r>
          </w:p>
          <w:p w14:paraId="04A00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对具有重要历史文化价值、体现中华历史文脉的地名进行普查，开展收集、记录、统计等工作，制定保护名录；</w:t>
            </w:r>
          </w:p>
          <w:p w14:paraId="3E913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对行政区划和地名管理相关违法违规行为进行处罚。</w:t>
            </w:r>
          </w:p>
        </w:tc>
        <w:tc>
          <w:tcPr>
            <w:tcW w:w="4535" w:type="dxa"/>
            <w:gridSpan w:val="3"/>
            <w:tcBorders>
              <w:tl2br w:val="nil"/>
              <w:tr2bl w:val="nil"/>
            </w:tcBorders>
            <w:shd w:val="clear" w:color="auto" w:fill="auto"/>
            <w:tcMar>
              <w:top w:w="12" w:type="dxa"/>
              <w:left w:w="12" w:type="dxa"/>
              <w:right w:w="12" w:type="dxa"/>
            </w:tcMar>
            <w:vAlign w:val="center"/>
          </w:tcPr>
          <w:p w14:paraId="051571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负责街路巷的命名、更名申请及备案、公告等基础资料的上报；</w:t>
            </w:r>
          </w:p>
          <w:p w14:paraId="055B28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配合梳理上报行政区划设立、撤销、变更、政府驻地迁移等相关基础资料；</w:t>
            </w:r>
          </w:p>
          <w:p w14:paraId="37FE2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配合行政区域界线勘定及审核校对新的行政区划图；</w:t>
            </w:r>
          </w:p>
          <w:p w14:paraId="22C2B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配合开展所涉及的行政区域界线联合检查；</w:t>
            </w:r>
          </w:p>
          <w:p w14:paraId="2FE286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配合处理行政区域边界争议；</w:t>
            </w:r>
          </w:p>
          <w:p w14:paraId="6E2E84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配合开展地名文化保护工作；</w:t>
            </w:r>
          </w:p>
          <w:p w14:paraId="486002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配合维护管理界桩，结合日常工作开展巡查，对发现的行政区划和地名管理相关违法违规行为及时制止并上报。</w:t>
            </w:r>
          </w:p>
        </w:tc>
      </w:tr>
      <w:tr w14:paraId="54468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9" w:hRule="atLeast"/>
          <w:jc w:val="center"/>
        </w:trPr>
        <w:tc>
          <w:tcPr>
            <w:tcW w:w="680" w:type="dxa"/>
            <w:tcBorders>
              <w:tl2br w:val="nil"/>
              <w:tr2bl w:val="nil"/>
            </w:tcBorders>
            <w:shd w:val="clear" w:color="auto" w:fill="auto"/>
            <w:tcMar>
              <w:top w:w="12" w:type="dxa"/>
              <w:left w:w="12" w:type="dxa"/>
              <w:right w:w="12" w:type="dxa"/>
            </w:tcMar>
            <w:vAlign w:val="center"/>
          </w:tcPr>
          <w:p w14:paraId="3E3E7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04F2D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5028D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4FA44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开展烈士纪念设施法律法规的宣传；</w:t>
            </w:r>
          </w:p>
          <w:p w14:paraId="55894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负责烈士纪念设施的保护管理，打击破坏烈士纪念设施、未批乱建烈士纪念设施等违法行为；</w:t>
            </w:r>
          </w:p>
          <w:p w14:paraId="1A819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组织开展烈士纪念设施的纪念和教育活动；</w:t>
            </w:r>
          </w:p>
          <w:p w14:paraId="2B694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负责零散烈士墓迁葬、烈士寻亲、史料收集、祭扫等服务保障工作。</w:t>
            </w:r>
          </w:p>
        </w:tc>
        <w:tc>
          <w:tcPr>
            <w:tcW w:w="4535" w:type="dxa"/>
            <w:gridSpan w:val="3"/>
            <w:tcBorders>
              <w:tl2br w:val="nil"/>
              <w:tr2bl w:val="nil"/>
            </w:tcBorders>
            <w:shd w:val="clear" w:color="auto" w:fill="auto"/>
            <w:tcMar>
              <w:top w:w="12" w:type="dxa"/>
              <w:left w:w="12" w:type="dxa"/>
              <w:right w:w="12" w:type="dxa"/>
            </w:tcMar>
            <w:vAlign w:val="center"/>
          </w:tcPr>
          <w:p w14:paraId="59275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配合开展烈士纪念设施法律法规的宣传；</w:t>
            </w:r>
          </w:p>
          <w:p w14:paraId="67F6C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配合开展零散烈士墓迁葬、烈士寻亲、史料收集、祭扫等工作。</w:t>
            </w:r>
          </w:p>
        </w:tc>
      </w:tr>
      <w:tr w14:paraId="1847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37" w:hRule="atLeast"/>
          <w:jc w:val="center"/>
        </w:trPr>
        <w:tc>
          <w:tcPr>
            <w:tcW w:w="680" w:type="dxa"/>
            <w:tcBorders>
              <w:tl2br w:val="nil"/>
              <w:tr2bl w:val="nil"/>
            </w:tcBorders>
            <w:shd w:val="clear" w:color="auto" w:fill="auto"/>
            <w:tcMar>
              <w:top w:w="12" w:type="dxa"/>
              <w:left w:w="12" w:type="dxa"/>
              <w:right w:w="12" w:type="dxa"/>
            </w:tcMar>
            <w:vAlign w:val="center"/>
          </w:tcPr>
          <w:p w14:paraId="4243E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45DCA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46BB7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335C8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652603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7D3247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牵头负责流浪乞讨人员救助，开展街面巡查，发现、接收生活无着落流浪乞讨人员，为其提供食物和住处；</w:t>
            </w:r>
          </w:p>
          <w:p w14:paraId="01E07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核实情况、登记并建立救助档案，帮助寻亲；</w:t>
            </w:r>
          </w:p>
          <w:p w14:paraId="24DCFC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帮助返乡和安置，记录受助人员返乡情况并存档。</w:t>
            </w:r>
          </w:p>
          <w:p w14:paraId="46EF6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CA4E7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结合日常工作开展街面巡查，发现生活无着落流浪乞讨人员，劝告和引导其到救助管理机构求助；</w:t>
            </w:r>
          </w:p>
          <w:p w14:paraId="4B8DF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协助县民政局开展身份信息核查；</w:t>
            </w:r>
          </w:p>
          <w:p w14:paraId="446D61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对流浪乞讨人员有强讨恶要、滋扰他人、扰乱公共秩序等行为，或有被遗弃、虐待，以及被胁迫、诱骗流浪乞讨等被侵害嫌疑的，及时调查取证，依法处置。</w:t>
            </w:r>
          </w:p>
        </w:tc>
        <w:tc>
          <w:tcPr>
            <w:tcW w:w="4535" w:type="dxa"/>
            <w:gridSpan w:val="3"/>
            <w:tcBorders>
              <w:tl2br w:val="nil"/>
              <w:tr2bl w:val="nil"/>
            </w:tcBorders>
            <w:shd w:val="clear" w:color="auto" w:fill="auto"/>
            <w:tcMar>
              <w:top w:w="12" w:type="dxa"/>
              <w:left w:w="12" w:type="dxa"/>
              <w:right w:w="12" w:type="dxa"/>
            </w:tcMar>
            <w:vAlign w:val="center"/>
          </w:tcPr>
          <w:p w14:paraId="1DEA3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结合日常工作开展巡查，发现流浪乞讨人员及时救助并上报；</w:t>
            </w:r>
          </w:p>
          <w:p w14:paraId="10793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接收本地户籍的流浪乞讨人员，开展安置、救助工作。</w:t>
            </w:r>
          </w:p>
        </w:tc>
      </w:tr>
      <w:tr w14:paraId="1B07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21" w:hRule="atLeast"/>
          <w:jc w:val="center"/>
        </w:trPr>
        <w:tc>
          <w:tcPr>
            <w:tcW w:w="680" w:type="dxa"/>
            <w:tcBorders>
              <w:tl2br w:val="nil"/>
              <w:tr2bl w:val="nil"/>
            </w:tcBorders>
            <w:shd w:val="clear" w:color="auto" w:fill="auto"/>
            <w:tcMar>
              <w:top w:w="12" w:type="dxa"/>
              <w:left w:w="12" w:type="dxa"/>
              <w:right w:w="12" w:type="dxa"/>
            </w:tcMar>
            <w:vAlign w:val="center"/>
          </w:tcPr>
          <w:p w14:paraId="2728BB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676C18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561C59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32B17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负责编制养老机构建设规划，并组织实施；</w:t>
            </w:r>
          </w:p>
          <w:p w14:paraId="3F22D7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负责对养老机构进行监督检查，并向社会公布检查结果；</w:t>
            </w:r>
          </w:p>
          <w:p w14:paraId="3F2DA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负责对违法违规的养老机构责令改正及行政处罚。</w:t>
            </w:r>
          </w:p>
        </w:tc>
        <w:tc>
          <w:tcPr>
            <w:tcW w:w="4535" w:type="dxa"/>
            <w:gridSpan w:val="3"/>
            <w:tcBorders>
              <w:tl2br w:val="nil"/>
              <w:tr2bl w:val="nil"/>
            </w:tcBorders>
            <w:shd w:val="clear" w:color="auto" w:fill="auto"/>
            <w:tcMar>
              <w:top w:w="12" w:type="dxa"/>
              <w:left w:w="12" w:type="dxa"/>
              <w:right w:w="12" w:type="dxa"/>
            </w:tcMar>
            <w:vAlign w:val="center"/>
          </w:tcPr>
          <w:p w14:paraId="4FC6A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参与编制养老机构建设规划；</w:t>
            </w:r>
          </w:p>
          <w:p w14:paraId="3FFCC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结合日常工作开展巡查，发现问题及时上报。</w:t>
            </w:r>
          </w:p>
        </w:tc>
      </w:tr>
      <w:tr w14:paraId="31F1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31" w:hRule="atLeast"/>
          <w:jc w:val="center"/>
        </w:trPr>
        <w:tc>
          <w:tcPr>
            <w:tcW w:w="680" w:type="dxa"/>
            <w:tcBorders>
              <w:tl2br w:val="nil"/>
              <w:tr2bl w:val="nil"/>
            </w:tcBorders>
            <w:shd w:val="clear" w:color="auto" w:fill="auto"/>
            <w:tcMar>
              <w:top w:w="12" w:type="dxa"/>
              <w:left w:w="12" w:type="dxa"/>
              <w:right w:w="12" w:type="dxa"/>
            </w:tcMar>
            <w:vAlign w:val="center"/>
          </w:tcPr>
          <w:p w14:paraId="17DC6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62D2AE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55FF45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2C3FE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制定并宣传公共租赁房、经济适用房政策，规划公共租赁房、经济适用房的建设与分配；</w:t>
            </w:r>
          </w:p>
          <w:p w14:paraId="69046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负责复核公共租赁房、租赁补贴申请人和经济适用房购买申请人资格；</w:t>
            </w:r>
          </w:p>
          <w:p w14:paraId="3CA04B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对公共租赁房、经济适用房的租赁使用进行监管；</w:t>
            </w:r>
          </w:p>
          <w:p w14:paraId="4F447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负责公共租赁房轮候、分配及租赁补贴发放；</w:t>
            </w:r>
          </w:p>
          <w:p w14:paraId="1D164C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对不按规定使用公共租赁房的个人和违规购置经济适用房的给予查处、清退。</w:t>
            </w:r>
          </w:p>
        </w:tc>
        <w:tc>
          <w:tcPr>
            <w:tcW w:w="4535" w:type="dxa"/>
            <w:gridSpan w:val="3"/>
            <w:tcBorders>
              <w:tl2br w:val="nil"/>
              <w:tr2bl w:val="nil"/>
            </w:tcBorders>
            <w:shd w:val="clear" w:color="auto" w:fill="auto"/>
            <w:tcMar>
              <w:top w:w="12" w:type="dxa"/>
              <w:left w:w="12" w:type="dxa"/>
              <w:right w:w="12" w:type="dxa"/>
            </w:tcMar>
            <w:vAlign w:val="center"/>
          </w:tcPr>
          <w:p w14:paraId="4E42A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配合开展公共租赁房和经济适用房政策宣传；</w:t>
            </w:r>
          </w:p>
          <w:p w14:paraId="6A514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协助公共租赁房、租赁补贴申请人资格审核、公示、系统录入；</w:t>
            </w:r>
          </w:p>
          <w:p w14:paraId="496F3E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负责经济适用房申请受理、核实、初审、公示上报。</w:t>
            </w:r>
          </w:p>
        </w:tc>
      </w:tr>
      <w:tr w14:paraId="0065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2BD3D49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四、平安法治（1项）</w:t>
            </w:r>
          </w:p>
        </w:tc>
      </w:tr>
      <w:tr w14:paraId="337F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27" w:hRule="atLeast"/>
          <w:jc w:val="center"/>
        </w:trPr>
        <w:tc>
          <w:tcPr>
            <w:tcW w:w="680" w:type="dxa"/>
            <w:tcBorders>
              <w:tl2br w:val="nil"/>
              <w:tr2bl w:val="nil"/>
            </w:tcBorders>
            <w:shd w:val="clear" w:color="auto" w:fill="auto"/>
            <w:tcMar>
              <w:top w:w="12" w:type="dxa"/>
              <w:left w:w="12" w:type="dxa"/>
              <w:right w:w="12" w:type="dxa"/>
            </w:tcMar>
            <w:vAlign w:val="center"/>
          </w:tcPr>
          <w:p w14:paraId="14B93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723A8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6F517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县司法局</w:t>
            </w:r>
          </w:p>
          <w:p w14:paraId="21E1E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县检察院</w:t>
            </w:r>
          </w:p>
          <w:p w14:paraId="18163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县法院</w:t>
            </w:r>
          </w:p>
          <w:p w14:paraId="284CC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B427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县司法局：</w:t>
            </w:r>
          </w:p>
          <w:p w14:paraId="76F005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牵头社区矫正工作，拟订社区矫正工作发展规划和管理制度并组织实施，开展宣传教育和监督检查；</w:t>
            </w:r>
          </w:p>
          <w:p w14:paraId="42072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负责社区矫正对象的接收、风险评估、监督管理、教育帮扶、解除和终止，指导社会力量和志愿者参与社区矫正工作；</w:t>
            </w:r>
          </w:p>
          <w:p w14:paraId="47886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规范社区矫正工作场所建设，强化社区矫正工作人员管理、监督、培训和保障，配备执法装备和信息化设施。</w:t>
            </w:r>
          </w:p>
          <w:p w14:paraId="616DFC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县检察院、县法院、县公安局：</w:t>
            </w:r>
          </w:p>
          <w:p w14:paraId="18E40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依照各自职责，依法开展社区矫正工作。</w:t>
            </w:r>
          </w:p>
        </w:tc>
        <w:tc>
          <w:tcPr>
            <w:tcW w:w="4535" w:type="dxa"/>
            <w:gridSpan w:val="3"/>
            <w:tcBorders>
              <w:tl2br w:val="nil"/>
              <w:tr2bl w:val="nil"/>
            </w:tcBorders>
            <w:shd w:val="clear" w:color="auto" w:fill="auto"/>
            <w:tcMar>
              <w:top w:w="12" w:type="dxa"/>
              <w:left w:w="12" w:type="dxa"/>
              <w:right w:w="12" w:type="dxa"/>
            </w:tcMar>
            <w:vAlign w:val="center"/>
          </w:tcPr>
          <w:p w14:paraId="1DC076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配合开展社区矫正法律法规和政策宣传；</w:t>
            </w:r>
          </w:p>
          <w:p w14:paraId="0AED0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建立社区矫正志愿者队伍，为社区矫正对象提供就业就医帮助；</w:t>
            </w:r>
          </w:p>
          <w:p w14:paraId="10DEA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配合开展社区矫正对象的风险评估、监督管理、教育帮扶等相关工作；</w:t>
            </w:r>
          </w:p>
          <w:p w14:paraId="5D2FA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配合参与社区矫正对象突发事件应急处置。</w:t>
            </w:r>
          </w:p>
        </w:tc>
      </w:tr>
      <w:tr w14:paraId="5FDC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4FFC157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五、乡村振兴（8项）</w:t>
            </w:r>
          </w:p>
        </w:tc>
      </w:tr>
      <w:tr w14:paraId="3713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6" w:hRule="atLeast"/>
          <w:jc w:val="center"/>
        </w:trPr>
        <w:tc>
          <w:tcPr>
            <w:tcW w:w="680" w:type="dxa"/>
            <w:tcBorders>
              <w:tl2br w:val="nil"/>
              <w:tr2bl w:val="nil"/>
            </w:tcBorders>
            <w:shd w:val="clear" w:color="auto" w:fill="auto"/>
            <w:tcMar>
              <w:top w:w="12" w:type="dxa"/>
              <w:left w:w="12" w:type="dxa"/>
              <w:right w:w="12" w:type="dxa"/>
            </w:tcMar>
            <w:vAlign w:val="center"/>
          </w:tcPr>
          <w:p w14:paraId="0E492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1B9C94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7037D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2B48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6B143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7A68FD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5277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负责现代农业园区建设总体规划布局、编制重点园区建设规划等工作；</w:t>
            </w:r>
          </w:p>
          <w:p w14:paraId="0CE3A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负责县级现代农业园区建设评定管理，市级以上现代农业园区评定申报，现代农业园区重大建设项目储备；</w:t>
            </w:r>
          </w:p>
          <w:p w14:paraId="16046D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负责现代农业园区建设资源整合，重大建设项目牵头实施；</w:t>
            </w:r>
          </w:p>
          <w:p w14:paraId="04613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负责现代农业园区建设管理培训、业务指导服务；</w:t>
            </w:r>
          </w:p>
          <w:p w14:paraId="69EB41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负责现代农业园区建设管理（包括但不限于园区经营主体培育、园区安全生产监管、园区建设规划实施等）。</w:t>
            </w:r>
          </w:p>
          <w:p w14:paraId="02826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63ECB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负责将现代农业园区纳入县级国土空间规划和片区总体规划；</w:t>
            </w:r>
          </w:p>
          <w:p w14:paraId="6C6D7C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保障园区用地需求。</w:t>
            </w:r>
          </w:p>
          <w:p w14:paraId="380A7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711AE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配合开展现代农业园区建设项目立项等工作。</w:t>
            </w:r>
          </w:p>
        </w:tc>
        <w:tc>
          <w:tcPr>
            <w:tcW w:w="4535" w:type="dxa"/>
            <w:gridSpan w:val="3"/>
            <w:tcBorders>
              <w:tl2br w:val="nil"/>
              <w:tr2bl w:val="nil"/>
            </w:tcBorders>
            <w:shd w:val="clear" w:color="auto" w:fill="auto"/>
            <w:tcMar>
              <w:top w:w="12" w:type="dxa"/>
              <w:left w:w="12" w:type="dxa"/>
              <w:right w:w="12" w:type="dxa"/>
            </w:tcMar>
            <w:vAlign w:val="center"/>
          </w:tcPr>
          <w:p w14:paraId="1F36F1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开展现代农业园区的农村土地承包经营纠纷调解；</w:t>
            </w:r>
          </w:p>
          <w:p w14:paraId="5C614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配合开展现代农业园区建设管理（包括但不限于园区经营主体培育、园区安全生产监管、园区建设规划实施等）；</w:t>
            </w:r>
          </w:p>
          <w:p w14:paraId="03ABD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配合现代农业园区储备重大建设项目、实施建设任务、开展建设等级评定等。</w:t>
            </w:r>
          </w:p>
        </w:tc>
      </w:tr>
      <w:tr w14:paraId="2B55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4" w:hRule="atLeast"/>
          <w:jc w:val="center"/>
        </w:trPr>
        <w:tc>
          <w:tcPr>
            <w:tcW w:w="680" w:type="dxa"/>
            <w:tcBorders>
              <w:tl2br w:val="nil"/>
              <w:tr2bl w:val="nil"/>
            </w:tcBorders>
            <w:shd w:val="clear" w:color="auto" w:fill="auto"/>
            <w:tcMar>
              <w:top w:w="12" w:type="dxa"/>
              <w:left w:w="12" w:type="dxa"/>
              <w:right w:w="12" w:type="dxa"/>
            </w:tcMar>
            <w:vAlign w:val="center"/>
          </w:tcPr>
          <w:p w14:paraId="2F2D9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24FEF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50174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17F8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52150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249D4E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FDCD5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负责大中型水利水电工程移民安置方案并组织实施，开展后期扶持政策的宣传、执行等工作；</w:t>
            </w:r>
          </w:p>
          <w:p w14:paraId="797789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组织农村移民集中安置的农村居民点基础设施建设，指导监督乡镇（街道）开展移民安置、后期扶持项目实施；</w:t>
            </w:r>
          </w:p>
          <w:p w14:paraId="0B924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负责管理移民安置资金、后期扶持资金项目库；</w:t>
            </w:r>
          </w:p>
          <w:p w14:paraId="2349C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组织开展大中型水利水电工程移民安置验收工作，负责移民后期扶持人口的上报、年度审核、信息公开以及后期扶持管理等工作；</w:t>
            </w:r>
          </w:p>
          <w:p w14:paraId="0224B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牵头负责移民安置、后期扶持信访维稳及矛盾纠纷化解；</w:t>
            </w:r>
          </w:p>
          <w:p w14:paraId="249E6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负责移民技能培训和产业扶持等工作。</w:t>
            </w:r>
          </w:p>
          <w:p w14:paraId="705A37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51D55C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负责移民土地保障和房屋确权等工作。</w:t>
            </w:r>
          </w:p>
          <w:p w14:paraId="00A2F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70BE9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负责职责范围内的移民房屋工程建设质量工作。</w:t>
            </w:r>
          </w:p>
        </w:tc>
        <w:tc>
          <w:tcPr>
            <w:tcW w:w="4535" w:type="dxa"/>
            <w:gridSpan w:val="3"/>
            <w:tcBorders>
              <w:tl2br w:val="nil"/>
              <w:tr2bl w:val="nil"/>
            </w:tcBorders>
            <w:shd w:val="clear" w:color="auto" w:fill="auto"/>
            <w:tcMar>
              <w:top w:w="12" w:type="dxa"/>
              <w:left w:w="12" w:type="dxa"/>
              <w:right w:w="12" w:type="dxa"/>
            </w:tcMar>
            <w:vAlign w:val="center"/>
          </w:tcPr>
          <w:p w14:paraId="6EA1B0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配合开展移民安置及后期扶持政策宣传；</w:t>
            </w:r>
          </w:p>
          <w:p w14:paraId="1CA2A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配合移民安置规划现场踏勘和入户座谈调查，核实移民信息并对移民后期扶持人口进行动态管理；</w:t>
            </w:r>
          </w:p>
          <w:p w14:paraId="13521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按权限开展移民后扶项目前期规划、实施管理和验收工作；</w:t>
            </w:r>
          </w:p>
          <w:p w14:paraId="56E46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配合大中型水利工程征地拆迁、征地补偿、直发直补等工作；</w:t>
            </w:r>
          </w:p>
          <w:p w14:paraId="06B4B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配合开展涉及移民的信访维稳及矛盾纠纷化解。</w:t>
            </w:r>
          </w:p>
        </w:tc>
      </w:tr>
      <w:tr w14:paraId="4DE3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93" w:hRule="atLeast"/>
          <w:jc w:val="center"/>
        </w:trPr>
        <w:tc>
          <w:tcPr>
            <w:tcW w:w="680" w:type="dxa"/>
            <w:tcBorders>
              <w:tl2br w:val="nil"/>
              <w:tr2bl w:val="nil"/>
            </w:tcBorders>
            <w:shd w:val="clear" w:color="auto" w:fill="auto"/>
            <w:tcMar>
              <w:top w:w="12" w:type="dxa"/>
              <w:left w:w="12" w:type="dxa"/>
              <w:right w:w="12" w:type="dxa"/>
            </w:tcMar>
            <w:vAlign w:val="center"/>
          </w:tcPr>
          <w:p w14:paraId="37DD3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72053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295EA5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53741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5FC2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0B98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E744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牵头农产品质量安全工作，负责农产品从种植养殖环节到进入批发、零售市场或生产加工企业前的质量安全监督管理；</w:t>
            </w:r>
          </w:p>
          <w:p w14:paraId="76D2C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开展农产品质量安全知识宣传、指导培训、技术服务和巡查，指导乡镇（街道）开展农产品质量安全工作；</w:t>
            </w:r>
          </w:p>
          <w:p w14:paraId="4D391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制定农产品质量抽查计划并组织实施，开展农产品质量风险监测和风险评估，制定应急预案；</w:t>
            </w:r>
          </w:p>
          <w:p w14:paraId="5A2EC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对绿色食品及绿色食品标志的监督检查，对农产品生产主体和农业投入品进行监督管理，并开展日常检查；</w:t>
            </w:r>
          </w:p>
          <w:p w14:paraId="0E927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调查处理农产品质量安全违法违规行为。</w:t>
            </w:r>
          </w:p>
          <w:p w14:paraId="5D85C2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16FF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对农产品进入批发、零售市场或者生产加工企业后的生产经营活动进行监督检查；</w:t>
            </w:r>
          </w:p>
          <w:p w14:paraId="2D9E4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及时核实并向县农业农村局通报农产品质量安全风险信息。</w:t>
            </w:r>
          </w:p>
          <w:p w14:paraId="340CA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E89E7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开展农产品质量安全知识宣传；</w:t>
            </w:r>
          </w:p>
          <w:p w14:paraId="50D29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负责对农产品生产经营活动进行指导和服务；</w:t>
            </w:r>
          </w:p>
          <w:p w14:paraId="2704E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配合开展农产品质量安全日常检查；</w:t>
            </w:r>
          </w:p>
          <w:p w14:paraId="3C9F9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负责农产品农药、兽药残留快速检测；</w:t>
            </w:r>
          </w:p>
          <w:p w14:paraId="3AFBA9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配合开展农产品质量安全抽样；</w:t>
            </w:r>
          </w:p>
          <w:p w14:paraId="5F17FC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收集上报农产品质量安全违法线索。</w:t>
            </w:r>
          </w:p>
        </w:tc>
      </w:tr>
      <w:tr w14:paraId="4570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43" w:hRule="atLeast"/>
          <w:jc w:val="center"/>
        </w:trPr>
        <w:tc>
          <w:tcPr>
            <w:tcW w:w="680" w:type="dxa"/>
            <w:tcBorders>
              <w:tl2br w:val="nil"/>
              <w:tr2bl w:val="nil"/>
            </w:tcBorders>
            <w:shd w:val="clear" w:color="auto" w:fill="auto"/>
            <w:tcMar>
              <w:top w:w="12" w:type="dxa"/>
              <w:left w:w="12" w:type="dxa"/>
              <w:right w:w="12" w:type="dxa"/>
            </w:tcMar>
            <w:vAlign w:val="center"/>
          </w:tcPr>
          <w:p w14:paraId="571F2D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073F6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2F0C9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FFB23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负责农作物病虫害防治的监督管理工作；</w:t>
            </w:r>
          </w:p>
          <w:p w14:paraId="003AF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开展农作物病虫害防治技术指导培训等工作；</w:t>
            </w:r>
          </w:p>
          <w:p w14:paraId="11F76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制定农作物病虫害预防控制方案并组织实施；</w:t>
            </w:r>
          </w:p>
          <w:p w14:paraId="1841F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开展农作物病虫害监测、发布预报，组织统防统治，开展专业化防治服务；</w:t>
            </w:r>
          </w:p>
          <w:p w14:paraId="1839E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对涉及的违法行为进行处罚，督促采取补救措施并恢复原状。</w:t>
            </w:r>
          </w:p>
        </w:tc>
        <w:tc>
          <w:tcPr>
            <w:tcW w:w="4535" w:type="dxa"/>
            <w:gridSpan w:val="3"/>
            <w:tcBorders>
              <w:tl2br w:val="nil"/>
              <w:tr2bl w:val="nil"/>
            </w:tcBorders>
            <w:shd w:val="clear" w:color="auto" w:fill="auto"/>
            <w:tcMar>
              <w:top w:w="12" w:type="dxa"/>
              <w:left w:w="12" w:type="dxa"/>
              <w:right w:w="12" w:type="dxa"/>
            </w:tcMar>
            <w:vAlign w:val="center"/>
          </w:tcPr>
          <w:p w14:paraId="183036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配合开展农作物病虫害监测工作；</w:t>
            </w:r>
          </w:p>
          <w:p w14:paraId="4F4C6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推广农作物病虫害防治技术，宣传指导农作物病虫害防治；</w:t>
            </w:r>
          </w:p>
          <w:p w14:paraId="6D6BDF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配合开展专业化病虫害防治服务和病虫害统防统治。</w:t>
            </w:r>
          </w:p>
        </w:tc>
      </w:tr>
      <w:tr w14:paraId="7B14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79" w:hRule="atLeast"/>
          <w:jc w:val="center"/>
        </w:trPr>
        <w:tc>
          <w:tcPr>
            <w:tcW w:w="680" w:type="dxa"/>
            <w:tcBorders>
              <w:tl2br w:val="nil"/>
              <w:tr2bl w:val="nil"/>
            </w:tcBorders>
            <w:shd w:val="clear" w:color="auto" w:fill="auto"/>
            <w:tcMar>
              <w:top w:w="12" w:type="dxa"/>
              <w:left w:w="12" w:type="dxa"/>
              <w:right w:w="12" w:type="dxa"/>
            </w:tcMar>
            <w:vAlign w:val="center"/>
          </w:tcPr>
          <w:p w14:paraId="29F83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2C361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416EB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1497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7F159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11EBF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2513C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78690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负责制定防灾减灾技术意见并组织实施；</w:t>
            </w:r>
          </w:p>
          <w:p w14:paraId="3861A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指导农民在作物生长发育关键时期采取防灾减灾措施；</w:t>
            </w:r>
          </w:p>
          <w:p w14:paraId="5F7DEA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负责农作物病虫害防治的监督管理工作；</w:t>
            </w:r>
          </w:p>
          <w:p w14:paraId="30F6A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保障山坪塘内农业灌溉用水，并在必要时进行应急调水和提灌取水；</w:t>
            </w:r>
          </w:p>
          <w:p w14:paraId="17F366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在灾害发生后组织应急作业服务队进行抗旱排涝、抢收抢烘等工作。</w:t>
            </w:r>
          </w:p>
          <w:p w14:paraId="51F73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8B37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负责科学调度水利工程，防御江河洪水；</w:t>
            </w:r>
          </w:p>
          <w:p w14:paraId="1EBF49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保障水库、河道内农业灌溉用水，并在必要时进行应急调水和打井取水。</w:t>
            </w:r>
          </w:p>
          <w:p w14:paraId="721A11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0A3D1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负责救援救灾物资的调拨。</w:t>
            </w:r>
          </w:p>
          <w:p w14:paraId="679AE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县气象局：</w:t>
            </w:r>
          </w:p>
          <w:p w14:paraId="62F92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负责灾害性天气的预测预报和预警信息的发布，提供全链条、精细化的气象服务。</w:t>
            </w:r>
          </w:p>
        </w:tc>
        <w:tc>
          <w:tcPr>
            <w:tcW w:w="4535" w:type="dxa"/>
            <w:gridSpan w:val="3"/>
            <w:tcBorders>
              <w:tl2br w:val="nil"/>
              <w:tr2bl w:val="nil"/>
            </w:tcBorders>
            <w:shd w:val="clear" w:color="auto" w:fill="auto"/>
            <w:tcMar>
              <w:top w:w="12" w:type="dxa"/>
              <w:left w:w="12" w:type="dxa"/>
              <w:right w:w="12" w:type="dxa"/>
            </w:tcMar>
            <w:vAlign w:val="center"/>
          </w:tcPr>
          <w:p w14:paraId="3960C3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转发农业灾害预警信息，负责灾情核查、上报；</w:t>
            </w:r>
          </w:p>
          <w:p w14:paraId="67484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指导专业合作社、家庭农场、种养殖大户等开展灾害救助及恢复生产等工作。</w:t>
            </w:r>
          </w:p>
        </w:tc>
      </w:tr>
      <w:tr w14:paraId="269E6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60" w:hRule="atLeast"/>
          <w:jc w:val="center"/>
        </w:trPr>
        <w:tc>
          <w:tcPr>
            <w:tcW w:w="680" w:type="dxa"/>
            <w:tcBorders>
              <w:tl2br w:val="nil"/>
              <w:tr2bl w:val="nil"/>
            </w:tcBorders>
            <w:shd w:val="clear" w:color="auto" w:fill="auto"/>
            <w:tcMar>
              <w:top w:w="12" w:type="dxa"/>
              <w:left w:w="12" w:type="dxa"/>
              <w:right w:w="12" w:type="dxa"/>
            </w:tcMar>
            <w:vAlign w:val="center"/>
          </w:tcPr>
          <w:p w14:paraId="7364D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797B2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4886A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16A123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负责制定高标准农田建设规划，开展项目储备工作；</w:t>
            </w:r>
          </w:p>
          <w:p w14:paraId="2F1C41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组织落实项目选址、规划布局、编制高标准农田建设项目实施方案；</w:t>
            </w:r>
          </w:p>
          <w:p w14:paraId="2584C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负责监管和指导高标准农田建设工作，加强项目建设中质量和安全监管；</w:t>
            </w:r>
          </w:p>
          <w:p w14:paraId="24F75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组织项目实施和验收；</w:t>
            </w:r>
          </w:p>
          <w:p w14:paraId="7B01BD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制定高标准农田工程设施管护制度，明确管护主体，落实管护责任，建立健全经费保障机制；</w:t>
            </w:r>
          </w:p>
          <w:p w14:paraId="621DF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负责高标准农田资产登记，督促管护主体整改问题。</w:t>
            </w:r>
          </w:p>
        </w:tc>
        <w:tc>
          <w:tcPr>
            <w:tcW w:w="4535" w:type="dxa"/>
            <w:gridSpan w:val="3"/>
            <w:tcBorders>
              <w:tl2br w:val="nil"/>
              <w:tr2bl w:val="nil"/>
            </w:tcBorders>
            <w:shd w:val="clear" w:color="auto" w:fill="auto"/>
            <w:tcMar>
              <w:top w:w="12" w:type="dxa"/>
              <w:left w:w="12" w:type="dxa"/>
              <w:right w:w="12" w:type="dxa"/>
            </w:tcMar>
            <w:vAlign w:val="center"/>
          </w:tcPr>
          <w:p w14:paraId="19BCAC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开展高标准农田相关法律法规和政策宣传；</w:t>
            </w:r>
          </w:p>
          <w:p w14:paraId="148B6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配合开展项目选址、规划设计、质量监督、县级验收；</w:t>
            </w:r>
          </w:p>
          <w:p w14:paraId="6E600B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配合调解处置项目实施过程中的青苗占地等矛盾纠纷；</w:t>
            </w:r>
          </w:p>
          <w:p w14:paraId="11ED3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负责交付后的高标准农田管护利用、运行日常巡查，配合督促管护主体整改问题。</w:t>
            </w:r>
          </w:p>
        </w:tc>
      </w:tr>
      <w:tr w14:paraId="1C6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7" w:hRule="atLeast"/>
          <w:jc w:val="center"/>
        </w:trPr>
        <w:tc>
          <w:tcPr>
            <w:tcW w:w="680" w:type="dxa"/>
            <w:tcBorders>
              <w:tl2br w:val="nil"/>
              <w:tr2bl w:val="nil"/>
            </w:tcBorders>
            <w:shd w:val="clear" w:color="auto" w:fill="auto"/>
            <w:tcMar>
              <w:top w:w="12" w:type="dxa"/>
              <w:left w:w="12" w:type="dxa"/>
              <w:right w:w="12" w:type="dxa"/>
            </w:tcMar>
            <w:vAlign w:val="center"/>
          </w:tcPr>
          <w:p w14:paraId="7DE682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11CB5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清理整治</w:t>
            </w:r>
          </w:p>
        </w:tc>
        <w:tc>
          <w:tcPr>
            <w:tcW w:w="1587" w:type="dxa"/>
            <w:tcBorders>
              <w:tl2br w:val="nil"/>
              <w:tr2bl w:val="nil"/>
            </w:tcBorders>
            <w:shd w:val="clear" w:color="auto" w:fill="auto"/>
            <w:tcMar>
              <w:top w:w="12" w:type="dxa"/>
              <w:left w:w="12" w:type="dxa"/>
              <w:right w:w="12" w:type="dxa"/>
            </w:tcMar>
            <w:vAlign w:val="center"/>
          </w:tcPr>
          <w:p w14:paraId="335EC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44E4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DEEE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36594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问题巡查排查、整改及政策指导工作；</w:t>
            </w:r>
          </w:p>
          <w:p w14:paraId="47A9C7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对排查发现、已完成整治整改的</w:t>
            </w:r>
            <w:r>
              <w:rPr>
                <w:rStyle w:val="17"/>
                <w:rFonts w:hint="default" w:ascii="Times New Roman" w:hAnsi="Times New Roman" w:eastAsia="仿宋_GB2312" w:cs="Times New Roman"/>
                <w:color w:val="auto"/>
                <w:sz w:val="22"/>
                <w:szCs w:val="22"/>
                <w:lang w:val="en-US" w:eastAsia="zh-CN" w:bidi="ar"/>
              </w:rPr>
              <w:t>问题建立台账，</w:t>
            </w:r>
            <w:r>
              <w:rPr>
                <w:rStyle w:val="17"/>
                <w:rFonts w:hint="default" w:ascii="Times New Roman" w:hAnsi="Times New Roman" w:eastAsia="仿宋_GB2312" w:cs="Times New Roman"/>
                <w:sz w:val="22"/>
                <w:szCs w:val="22"/>
                <w:lang w:val="en-US" w:eastAsia="zh-CN" w:bidi="ar"/>
              </w:rPr>
              <w:t>定期开展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回头看</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，对擅自扩大设施农业用地规模或通过分次申报用地变相扩大设施农业用地规模的，擅自改变农业生产设施性质用地用于其他经营的，及时制止、责令限期纠正；</w:t>
            </w:r>
          </w:p>
          <w:p w14:paraId="781F9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配合县自然资源局对违法违规使用设施农业用地的行为进行认定是否属于</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问题，督促责任主体消除违法违规状态，尽快恢复农业生产。</w:t>
            </w:r>
          </w:p>
          <w:p w14:paraId="1D6A7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2E3AC8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对擅自或变相将设施农业用地用于非农建设的，依法依规严肃查处；</w:t>
            </w:r>
          </w:p>
          <w:p w14:paraId="4DEF3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加强对设施农业用地的管理、日常执法动态巡查、督促整改及政策指导工作；</w:t>
            </w:r>
          </w:p>
          <w:p w14:paraId="5C92C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会同县农业农村局对违法违规使用设施农业用地的行为进行认定是否属于</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问题，督促责任主体消除违法违规状态，尽快恢复农业生产。</w:t>
            </w:r>
          </w:p>
        </w:tc>
        <w:tc>
          <w:tcPr>
            <w:tcW w:w="4535" w:type="dxa"/>
            <w:gridSpan w:val="3"/>
            <w:tcBorders>
              <w:tl2br w:val="nil"/>
              <w:tr2bl w:val="nil"/>
            </w:tcBorders>
            <w:shd w:val="clear" w:color="auto" w:fill="auto"/>
            <w:tcMar>
              <w:top w:w="12" w:type="dxa"/>
              <w:left w:w="12" w:type="dxa"/>
              <w:right w:w="12" w:type="dxa"/>
            </w:tcMar>
            <w:vAlign w:val="center"/>
          </w:tcPr>
          <w:p w14:paraId="453B8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加强对设施农业用地建设和使用的跟踪监管，负责农业设施建设的质量安全监督和风貌管控，对设施农业用地中违法违规行为做到早发现、早制止、早上报，督促经营者复垦和交还不再使用的土地；</w:t>
            </w:r>
          </w:p>
          <w:p w14:paraId="4E542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督促责任主体按照整治整改标准开展清理整治工作；</w:t>
            </w:r>
          </w:p>
          <w:p w14:paraId="703037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问题巡查排查、督促整改及政策指导工作；</w:t>
            </w:r>
          </w:p>
          <w:p w14:paraId="4695E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对排查发现、已完成整治整改的建立问题台账，定期开展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回头看</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w:t>
            </w:r>
          </w:p>
          <w:p w14:paraId="5A6031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配合查处</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大棚房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问题。</w:t>
            </w:r>
          </w:p>
        </w:tc>
      </w:tr>
      <w:tr w14:paraId="1C8E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86" w:hRule="atLeast"/>
          <w:jc w:val="center"/>
        </w:trPr>
        <w:tc>
          <w:tcPr>
            <w:tcW w:w="680" w:type="dxa"/>
            <w:tcBorders>
              <w:tl2br w:val="nil"/>
              <w:tr2bl w:val="nil"/>
            </w:tcBorders>
            <w:shd w:val="clear" w:color="auto" w:fill="auto"/>
            <w:tcMar>
              <w:top w:w="12" w:type="dxa"/>
              <w:left w:w="12" w:type="dxa"/>
              <w:right w:w="12" w:type="dxa"/>
            </w:tcMar>
            <w:vAlign w:val="center"/>
          </w:tcPr>
          <w:p w14:paraId="699639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412FA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3EC6D8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723D1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255B5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16EAC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693D7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6823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9F134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牵头负责动物疫病防控工作，制定动物疫病防控计划并组织实施，开展动物疫病风险评估、趋势预测，制定应急预案和实施方案，发布预警，建立应急响应机制；</w:t>
            </w:r>
          </w:p>
          <w:p w14:paraId="23850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负责死亡畜禽无害化处理，动物疫病预防、控制、净化和消灭，组织实施动物疫病强制免疫计划，开展监督检查，定期评估并公布；</w:t>
            </w:r>
          </w:p>
          <w:p w14:paraId="4BECD3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负责动物疫病违法违规行为的处罚。</w:t>
            </w:r>
          </w:p>
          <w:p w14:paraId="03AAF1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3A979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按照职责分工对野生动物疫源疫病进行监测、预测、预报，并与农业农村部门定期互通情况，紧急情况及时通报。</w:t>
            </w:r>
          </w:p>
          <w:p w14:paraId="3E8F1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49A98E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参与人畜共患病联防联控，负责防控人际传播。</w:t>
            </w:r>
          </w:p>
          <w:p w14:paraId="5AC4C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75256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负责监督畜禽运输车辆备案及消毒管理，配合设立临时动物防疫检查站，相互通报人畜共患传染病疫情。</w:t>
            </w:r>
          </w:p>
          <w:p w14:paraId="19883D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50AC6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宣传动物疫病防控防治相关知识，加强日常巡查，发现异常情况及时上报；</w:t>
            </w:r>
          </w:p>
          <w:p w14:paraId="7FCAC4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组织饲养动物的单位和个人开展强制免疫，并配合监督检查；</w:t>
            </w:r>
          </w:p>
          <w:p w14:paraId="5C5B7E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配合开展动物疫病预防、控制、净化和消灭等工作；</w:t>
            </w:r>
          </w:p>
          <w:p w14:paraId="7722A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负责公共场所和乡村发现的死亡畜禽收集、处理并溯源；</w:t>
            </w:r>
          </w:p>
          <w:p w14:paraId="224D7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配合开展动物疫病违法违规行为的调查处理。</w:t>
            </w:r>
          </w:p>
        </w:tc>
      </w:tr>
      <w:tr w14:paraId="4FE4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37117F6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六、社会管理（1项）</w:t>
            </w:r>
          </w:p>
        </w:tc>
      </w:tr>
      <w:tr w14:paraId="6584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11" w:hRule="atLeast"/>
          <w:jc w:val="center"/>
        </w:trPr>
        <w:tc>
          <w:tcPr>
            <w:tcW w:w="680" w:type="dxa"/>
            <w:tcBorders>
              <w:tl2br w:val="nil"/>
              <w:tr2bl w:val="nil"/>
            </w:tcBorders>
            <w:shd w:val="clear" w:color="auto" w:fill="auto"/>
            <w:tcMar>
              <w:top w:w="12" w:type="dxa"/>
              <w:left w:w="12" w:type="dxa"/>
              <w:right w:w="12" w:type="dxa"/>
            </w:tcMar>
            <w:vAlign w:val="center"/>
          </w:tcPr>
          <w:p w14:paraId="4B01D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3E938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29977F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56D6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0EA0D6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341FB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25501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07679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1FDB4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A21D9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负责养犬登记，依法查处违法养犬行为；</w:t>
            </w:r>
          </w:p>
          <w:p w14:paraId="0B07E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负责指导物业服务企业配合养犬管理工作。</w:t>
            </w:r>
          </w:p>
          <w:p w14:paraId="7260F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7B6DC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负责兽用狂犬病疫苗的供应，对狂犬病疫情进行监测。</w:t>
            </w:r>
          </w:p>
          <w:p w14:paraId="0D71D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766C3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负责人用狂犬病疫苗注射、犬伤处置、狂犬病人抢救治疗、人类狂犬病疫情监测以及卫生宣传教育工作。</w:t>
            </w:r>
          </w:p>
          <w:p w14:paraId="59163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3BF71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负责对养犬影响环境卫生的行为依法查处。</w:t>
            </w:r>
          </w:p>
          <w:p w14:paraId="52D751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3805C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负责依法对涉犬经营活动实施监督管理。</w:t>
            </w:r>
          </w:p>
          <w:p w14:paraId="5D46A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75AF9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负责涉犬经营活动的市场主体登记。</w:t>
            </w:r>
          </w:p>
        </w:tc>
        <w:tc>
          <w:tcPr>
            <w:tcW w:w="4535" w:type="dxa"/>
            <w:gridSpan w:val="3"/>
            <w:tcBorders>
              <w:tl2br w:val="nil"/>
              <w:tr2bl w:val="nil"/>
            </w:tcBorders>
            <w:shd w:val="clear" w:color="auto" w:fill="auto"/>
            <w:tcMar>
              <w:top w:w="12" w:type="dxa"/>
              <w:left w:w="12" w:type="dxa"/>
              <w:right w:w="12" w:type="dxa"/>
            </w:tcMar>
            <w:vAlign w:val="center"/>
          </w:tcPr>
          <w:p w14:paraId="6BF8E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负责开展文明养犬宣传，对不文明养犬行为进行劝导、制止；</w:t>
            </w:r>
          </w:p>
          <w:p w14:paraId="58D38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负责养犬登记证办理初审，上报县公安局统一制证；</w:t>
            </w:r>
          </w:p>
          <w:p w14:paraId="23387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开展防疫和狂犬、野犬等处置。</w:t>
            </w:r>
          </w:p>
        </w:tc>
      </w:tr>
      <w:tr w14:paraId="6A7A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1" w:type="dxa"/>
          <w:trHeight w:val="567" w:hRule="atLeast"/>
          <w:jc w:val="center"/>
        </w:trPr>
        <w:tc>
          <w:tcPr>
            <w:tcW w:w="14224" w:type="dxa"/>
            <w:gridSpan w:val="6"/>
            <w:tcBorders>
              <w:tl2br w:val="nil"/>
              <w:tr2bl w:val="nil"/>
            </w:tcBorders>
            <w:shd w:val="clear" w:color="auto" w:fill="auto"/>
            <w:tcMar>
              <w:top w:w="12" w:type="dxa"/>
              <w:left w:w="12" w:type="dxa"/>
              <w:right w:w="12" w:type="dxa"/>
            </w:tcMar>
            <w:vAlign w:val="center"/>
          </w:tcPr>
          <w:p w14:paraId="4B1AFCB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七、安全稳定（6项）</w:t>
            </w:r>
          </w:p>
        </w:tc>
      </w:tr>
      <w:tr w14:paraId="6CB5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60" w:hRule="atLeast"/>
          <w:jc w:val="center"/>
        </w:trPr>
        <w:tc>
          <w:tcPr>
            <w:tcW w:w="680" w:type="dxa"/>
            <w:tcBorders>
              <w:tl2br w:val="nil"/>
              <w:tr2bl w:val="nil"/>
            </w:tcBorders>
            <w:shd w:val="clear" w:color="auto" w:fill="auto"/>
            <w:tcMar>
              <w:top w:w="12" w:type="dxa"/>
              <w:left w:w="12" w:type="dxa"/>
              <w:right w:w="12" w:type="dxa"/>
            </w:tcMar>
            <w:vAlign w:val="center"/>
          </w:tcPr>
          <w:p w14:paraId="4A28F5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0EDE9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396335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县委办公室</w:t>
            </w:r>
          </w:p>
          <w:p w14:paraId="023F4E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县政府办公室</w:t>
            </w:r>
          </w:p>
          <w:p w14:paraId="05D8E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2510C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县委办公室、县政府办公室：</w:t>
            </w:r>
          </w:p>
          <w:p w14:paraId="24811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制定全县重大活动、突发事件新闻宣传或发布应急预案；</w:t>
            </w:r>
          </w:p>
          <w:p w14:paraId="7751D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突发事件发生后启动应急响应机制，统筹组织召开全县重大突发事件新闻发布会。</w:t>
            </w:r>
          </w:p>
          <w:p w14:paraId="6A7A3A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县委宣传部：</w:t>
            </w:r>
          </w:p>
          <w:p w14:paraId="053D1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牵头负责全县新闻宣传工作，开展重大新闻选题策划，组织协调重大新闻宣传活动和重大突发公共事件应急新闻宣传工作；</w:t>
            </w:r>
          </w:p>
          <w:p w14:paraId="6843E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负责县外新闻媒体在宣采访活动的统筹协调和监督管理及县内新闻记者证管理工作；</w:t>
            </w:r>
          </w:p>
          <w:p w14:paraId="60D559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组织协调重大新闻、信息发布和政策解读工作，推动新闻发言人制度建设，拟订全县重大问题宣传口径。</w:t>
            </w:r>
          </w:p>
        </w:tc>
        <w:tc>
          <w:tcPr>
            <w:tcW w:w="4535" w:type="dxa"/>
            <w:gridSpan w:val="3"/>
            <w:tcBorders>
              <w:tl2br w:val="nil"/>
              <w:tr2bl w:val="nil"/>
            </w:tcBorders>
            <w:shd w:val="clear" w:color="auto" w:fill="auto"/>
            <w:tcMar>
              <w:top w:w="12" w:type="dxa"/>
              <w:left w:w="12" w:type="dxa"/>
              <w:right w:w="12" w:type="dxa"/>
            </w:tcMar>
            <w:vAlign w:val="center"/>
          </w:tcPr>
          <w:p w14:paraId="59CC9C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提供新闻采访点位及背景资料；</w:t>
            </w:r>
          </w:p>
          <w:p w14:paraId="5D392A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向上级有关单位推送新闻信息和新闻素材；</w:t>
            </w:r>
          </w:p>
          <w:p w14:paraId="00C70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对重大突发事件、热点敏感问题、新闻舆情的上报和前期调查核实，协助开展新闻发布会筹备工作；</w:t>
            </w:r>
          </w:p>
          <w:p w14:paraId="6E842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及时上报县外新闻媒体实地采访活动。</w:t>
            </w:r>
          </w:p>
        </w:tc>
      </w:tr>
      <w:tr w14:paraId="02C95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62" w:hRule="atLeast"/>
          <w:jc w:val="center"/>
        </w:trPr>
        <w:tc>
          <w:tcPr>
            <w:tcW w:w="680" w:type="dxa"/>
            <w:tcBorders>
              <w:tl2br w:val="nil"/>
              <w:tr2bl w:val="nil"/>
            </w:tcBorders>
            <w:shd w:val="clear" w:color="auto" w:fill="auto"/>
            <w:tcMar>
              <w:top w:w="12" w:type="dxa"/>
              <w:left w:w="12" w:type="dxa"/>
              <w:right w:w="12" w:type="dxa"/>
            </w:tcMar>
            <w:vAlign w:val="center"/>
          </w:tcPr>
          <w:p w14:paraId="0DD2A5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57282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0F7D5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6DF5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负责大型活动的行政审批许可，对活动规模、参与人数、场地条件等进行风险评估；</w:t>
            </w:r>
          </w:p>
          <w:p w14:paraId="6CCFE4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指导督促活动承办单位按照要求制定防暴恐、防火灾、防突发公共安全事件等预案，并按方案开展安保工作；</w:t>
            </w:r>
          </w:p>
          <w:p w14:paraId="4C3C7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对活动场地或重点区域进行安全检查，对可疑人员、物品进行排查，设置警戒线，控制人流，防止拥挤、踩踏等事故；</w:t>
            </w:r>
          </w:p>
          <w:p w14:paraId="0C83D9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活动现场部署警力，维护现场秩序，加强巡逻，防范处置治安案件和突发事件；</w:t>
            </w:r>
          </w:p>
          <w:p w14:paraId="3E1E16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活动现场周边实施临时交通限行或分流等措施，疏散密集人群、车流，避免拥堵；</w:t>
            </w:r>
          </w:p>
          <w:p w14:paraId="63355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发现可疑人员，及时通报给乡镇（街道），并协助开展管控工作；</w:t>
            </w:r>
          </w:p>
          <w:p w14:paraId="4C252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重要时期根据上级工作安排对涉及治安类公共安全隐患进行排查整治。</w:t>
            </w:r>
          </w:p>
        </w:tc>
        <w:tc>
          <w:tcPr>
            <w:tcW w:w="4535" w:type="dxa"/>
            <w:gridSpan w:val="3"/>
            <w:tcBorders>
              <w:tl2br w:val="nil"/>
              <w:tr2bl w:val="nil"/>
            </w:tcBorders>
            <w:shd w:val="clear" w:color="auto" w:fill="auto"/>
            <w:tcMar>
              <w:top w:w="12" w:type="dxa"/>
              <w:left w:w="12" w:type="dxa"/>
              <w:right w:w="12" w:type="dxa"/>
            </w:tcMar>
            <w:vAlign w:val="center"/>
          </w:tcPr>
          <w:p w14:paraId="54196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负责重点人群管控等社会面稳控工作；</w:t>
            </w:r>
          </w:p>
          <w:p w14:paraId="05FAB5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组织工作人员维护活动秩序，负责指定区域内的安保值守工作；</w:t>
            </w:r>
          </w:p>
          <w:p w14:paraId="03A3C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负责突发事件应对处置。</w:t>
            </w:r>
          </w:p>
        </w:tc>
      </w:tr>
      <w:tr w14:paraId="2744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21" w:hRule="atLeast"/>
          <w:jc w:val="center"/>
        </w:trPr>
        <w:tc>
          <w:tcPr>
            <w:tcW w:w="680" w:type="dxa"/>
            <w:tcBorders>
              <w:tl2br w:val="nil"/>
              <w:tr2bl w:val="nil"/>
            </w:tcBorders>
            <w:shd w:val="clear" w:color="auto" w:fill="auto"/>
            <w:tcMar>
              <w:top w:w="12" w:type="dxa"/>
              <w:left w:w="12" w:type="dxa"/>
              <w:right w:w="12" w:type="dxa"/>
            </w:tcMar>
            <w:vAlign w:val="center"/>
          </w:tcPr>
          <w:p w14:paraId="69E2D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42D84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33E94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F264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6317A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县委宣传部</w:t>
            </w:r>
          </w:p>
          <w:p w14:paraId="5DEFED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FF92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DEB4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牵头负责反电信网络诈骗工作，开展预防宣传、预警劝阻；</w:t>
            </w:r>
          </w:p>
          <w:p w14:paraId="767C4B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负责银行卡、手机卡用于违法犯罪的涉案人员的核查与打击治理；</w:t>
            </w:r>
          </w:p>
          <w:p w14:paraId="15D32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摸排涉诈高危人员，开展涉诈重点人员管控工作；</w:t>
            </w:r>
          </w:p>
          <w:p w14:paraId="2169A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打击电信网络诈骗犯罪及其关联犯罪，对滞留境外人员进行劝返、破案追赃。</w:t>
            </w:r>
          </w:p>
          <w:p w14:paraId="170DD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61C0A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加强通信行业监管，督促落实电话卡实名制等。</w:t>
            </w:r>
          </w:p>
          <w:p w14:paraId="519460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县委宣传部：</w:t>
            </w:r>
          </w:p>
          <w:p w14:paraId="045E6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督促互联网服务提供者对监测识别的涉诈异常账号重新核验，采取限制功能、暂停服务等处置措施。</w:t>
            </w:r>
          </w:p>
          <w:p w14:paraId="18A14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0B15F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开展反电信网络诈骗宣传教育；</w:t>
            </w:r>
          </w:p>
          <w:p w14:paraId="41EAB6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协助摸排涉诈高危人员、劝返滞留境外人员；</w:t>
            </w:r>
          </w:p>
          <w:p w14:paraId="09038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对涉诈重点人员开展日常管控，配合公安部门核实、查处涉诈违法案件。</w:t>
            </w:r>
          </w:p>
        </w:tc>
      </w:tr>
      <w:tr w14:paraId="6EF4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96" w:hRule="atLeast"/>
          <w:jc w:val="center"/>
        </w:trPr>
        <w:tc>
          <w:tcPr>
            <w:tcW w:w="680" w:type="dxa"/>
            <w:tcBorders>
              <w:tl2br w:val="nil"/>
              <w:tr2bl w:val="nil"/>
            </w:tcBorders>
            <w:shd w:val="clear" w:color="auto" w:fill="auto"/>
            <w:tcMar>
              <w:top w:w="12" w:type="dxa"/>
              <w:left w:w="12" w:type="dxa"/>
              <w:right w:w="12" w:type="dxa"/>
            </w:tcMar>
            <w:vAlign w:val="center"/>
          </w:tcPr>
          <w:p w14:paraId="411F0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08E650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1B5C8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县委政法委</w:t>
            </w:r>
          </w:p>
          <w:p w14:paraId="5CE5F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25BC4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6808A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68819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32010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县委政法委：</w:t>
            </w:r>
          </w:p>
          <w:p w14:paraId="1AF95B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将校园周边安全治理纳入平安建设工作，督促相关部门履职尽责。</w:t>
            </w:r>
          </w:p>
          <w:p w14:paraId="400CCB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143E2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负责学校安保工作及校园内部环境治理，强化师生安全教育，清理校园周边各类违规培训班、托管班。</w:t>
            </w:r>
          </w:p>
          <w:p w14:paraId="3725E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6B84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负责对校园周边出租房屋、宾馆、酒店等重点场所的治理，落实</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护学岗</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高峰勤务。</w:t>
            </w:r>
          </w:p>
          <w:p w14:paraId="280A5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43FA1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负责检查校园周边经营单位食品安全、产品质量安全。</w:t>
            </w:r>
          </w:p>
          <w:p w14:paraId="31EF1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4B18A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负责维护县城区校园周边市容市貌秩序管理工作。</w:t>
            </w:r>
          </w:p>
        </w:tc>
        <w:tc>
          <w:tcPr>
            <w:tcW w:w="4535" w:type="dxa"/>
            <w:gridSpan w:val="3"/>
            <w:tcBorders>
              <w:tl2br w:val="nil"/>
              <w:tr2bl w:val="nil"/>
            </w:tcBorders>
            <w:shd w:val="clear" w:color="auto" w:fill="auto"/>
            <w:tcMar>
              <w:top w:w="12" w:type="dxa"/>
              <w:left w:w="12" w:type="dxa"/>
              <w:right w:w="12" w:type="dxa"/>
            </w:tcMar>
            <w:vAlign w:val="center"/>
          </w:tcPr>
          <w:p w14:paraId="09A25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配合开展校园周边安全宣传教育、安全检查和隐患排查，发现问题及时上报；</w:t>
            </w:r>
          </w:p>
          <w:p w14:paraId="6DCB2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配合开展风险防控和应对处置工作；</w:t>
            </w:r>
          </w:p>
          <w:p w14:paraId="4373E2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开展校园周边市容市貌秩序管理工作。</w:t>
            </w:r>
          </w:p>
        </w:tc>
      </w:tr>
      <w:tr w14:paraId="63597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3" w:hRule="atLeast"/>
          <w:jc w:val="center"/>
        </w:trPr>
        <w:tc>
          <w:tcPr>
            <w:tcW w:w="680" w:type="dxa"/>
            <w:tcBorders>
              <w:tl2br w:val="nil"/>
              <w:tr2bl w:val="nil"/>
            </w:tcBorders>
            <w:shd w:val="clear" w:color="auto" w:fill="auto"/>
            <w:tcMar>
              <w:top w:w="12" w:type="dxa"/>
              <w:left w:w="12" w:type="dxa"/>
              <w:right w:w="12" w:type="dxa"/>
            </w:tcMar>
            <w:vAlign w:val="center"/>
          </w:tcPr>
          <w:p w14:paraId="5B084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4D0B9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1DEA0A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37D12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272A2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1EFDE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C17F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349D7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5B6A2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指导学校开展防溺水</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六个一</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（一次主题班会、一次专题板报、一场警示教育片、一份承诺书、一次家校沟通、一次应急演练）安全教育和宣传；</w:t>
            </w:r>
          </w:p>
          <w:p w14:paraId="70739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督促家长落实</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四知</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（知去向、知同伴、知内容、知归时）监护责任；</w:t>
            </w:r>
          </w:p>
          <w:p w14:paraId="10977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督促各级各类学校落实学校防溺水相关责任。</w:t>
            </w:r>
          </w:p>
          <w:p w14:paraId="6121D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27F48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对管辖的水库等水域开展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三查</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，查警示标志是否清晰、查防护栏是否牢固、查排水口等危险区域是否增设防护网。</w:t>
            </w:r>
          </w:p>
          <w:p w14:paraId="45DFD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4403B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对管辖的堰塘、大型灌溉沟渠等农业生产水域落实安全管理责任，督促承包人设置警示标志，加强日常巡查。</w:t>
            </w:r>
          </w:p>
          <w:p w14:paraId="6AA3FF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AA0F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结合日常巡逻，加强在重点时段对重点区域的巡查，并建立联网监控和风险通报制度。</w:t>
            </w:r>
          </w:p>
          <w:p w14:paraId="4E0B7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04B8F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开展防溺水安全宣传教育；</w:t>
            </w:r>
          </w:p>
          <w:p w14:paraId="0F954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对管辖的河流、水库、山塘、沟渠等水域开展排查，在重点水域按要求设置救援设施，完善安全隔离带、防护栏等防护设施，并加强巡护；</w:t>
            </w:r>
          </w:p>
          <w:p w14:paraId="6C7734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结合日常工作开展巡逻，劝阻未成年人私自下水行为。</w:t>
            </w:r>
          </w:p>
        </w:tc>
      </w:tr>
      <w:tr w14:paraId="0D2B7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5" w:hRule="atLeast"/>
          <w:jc w:val="center"/>
        </w:trPr>
        <w:tc>
          <w:tcPr>
            <w:tcW w:w="680" w:type="dxa"/>
            <w:tcBorders>
              <w:tl2br w:val="nil"/>
              <w:tr2bl w:val="nil"/>
            </w:tcBorders>
            <w:shd w:val="clear" w:color="auto" w:fill="auto"/>
            <w:tcMar>
              <w:top w:w="12" w:type="dxa"/>
              <w:left w:w="12" w:type="dxa"/>
              <w:right w:w="12" w:type="dxa"/>
            </w:tcMar>
            <w:vAlign w:val="center"/>
          </w:tcPr>
          <w:p w14:paraId="2EC64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593A6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79A34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72EF5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9F35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5160FB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0FE6D4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0D618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66CE4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096705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68BBE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负责组织突发公共卫生事件的调查、控制和医疗救治；</w:t>
            </w:r>
          </w:p>
          <w:p w14:paraId="7A33C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建立监测预警机制，开展应急演练；</w:t>
            </w:r>
          </w:p>
          <w:p w14:paraId="01E75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加强公共卫生和突发事件应急常识宣传教育。</w:t>
            </w:r>
          </w:p>
          <w:p w14:paraId="7E726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3900C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负责依法、及时、妥善处置与疫情有关的突发案（事）件，查处打击违法犯罪活动。</w:t>
            </w:r>
          </w:p>
          <w:p w14:paraId="0CB72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14890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负责开展与人类接触密切动物相关传染病的监测和管理工作。</w:t>
            </w:r>
          </w:p>
          <w:p w14:paraId="11BBD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327C91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负责协助运输疫区医疗等急用物资和有关标本。</w:t>
            </w:r>
          </w:p>
          <w:p w14:paraId="61FAB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6EFB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负责农贸市场等重点行业防控政策落实及实施情况的监督和指导，负责价格监督管理。</w:t>
            </w:r>
          </w:p>
          <w:p w14:paraId="0D126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C02A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负责公共卫生基础设施项目建设的审批。</w:t>
            </w:r>
          </w:p>
          <w:p w14:paraId="54F96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5169B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1296F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防止突发公共卫生事件在贸易活动举办期间发生和跨地区传播扩散。</w:t>
            </w:r>
          </w:p>
        </w:tc>
        <w:tc>
          <w:tcPr>
            <w:tcW w:w="4535" w:type="dxa"/>
            <w:gridSpan w:val="3"/>
            <w:tcBorders>
              <w:tl2br w:val="nil"/>
              <w:tr2bl w:val="nil"/>
            </w:tcBorders>
            <w:shd w:val="clear" w:color="auto" w:fill="auto"/>
            <w:tcMar>
              <w:top w:w="12" w:type="dxa"/>
              <w:left w:w="12" w:type="dxa"/>
              <w:right w:w="12" w:type="dxa"/>
            </w:tcMar>
            <w:vAlign w:val="center"/>
          </w:tcPr>
          <w:p w14:paraId="616E4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配合开展突发公共卫生事件应急处理；</w:t>
            </w:r>
          </w:p>
          <w:p w14:paraId="49E33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落实传染病暴发、流行时的防治措施；</w:t>
            </w:r>
          </w:p>
          <w:p w14:paraId="52AD25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组织开展群众性卫生活动，进行预防传染病的健康教育，发现疫情及时上报疾控部门；</w:t>
            </w:r>
          </w:p>
          <w:p w14:paraId="631E3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配合落实人员疏散隔离、救治及其他公共卫生措施；</w:t>
            </w:r>
          </w:p>
          <w:p w14:paraId="75622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负责社区防控工作，建设专（兼）职工作队，鼓励居民参与防控活动；</w:t>
            </w:r>
          </w:p>
          <w:p w14:paraId="6209AB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加强人员追踪，摸排人员往来情况，有针对性地采取防控措施。</w:t>
            </w:r>
          </w:p>
        </w:tc>
      </w:tr>
      <w:tr w14:paraId="52240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59F6C8C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八、民族宗教（1项）</w:t>
            </w:r>
          </w:p>
        </w:tc>
      </w:tr>
      <w:tr w14:paraId="1111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3" w:hRule="atLeast"/>
          <w:jc w:val="center"/>
        </w:trPr>
        <w:tc>
          <w:tcPr>
            <w:tcW w:w="680" w:type="dxa"/>
            <w:tcBorders>
              <w:tl2br w:val="nil"/>
              <w:tr2bl w:val="nil"/>
            </w:tcBorders>
            <w:shd w:val="clear" w:color="auto" w:fill="auto"/>
            <w:tcMar>
              <w:top w:w="12" w:type="dxa"/>
              <w:left w:w="12" w:type="dxa"/>
              <w:right w:w="12" w:type="dxa"/>
            </w:tcMar>
            <w:vAlign w:val="center"/>
          </w:tcPr>
          <w:p w14:paraId="499EF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51556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04F90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694C7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根据工作需要研究确定提出拟评价对象；</w:t>
            </w:r>
          </w:p>
          <w:p w14:paraId="7E3200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根据评价对象主要身份确定参与评价部门、评价内容，向评价部门发送《关于协助做好统一战线代表人士综合评价的函》。若同一批次评价对象较多的，可组织召开工作会，安排部署评价工作；</w:t>
            </w:r>
          </w:p>
          <w:p w14:paraId="006C58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汇总乡镇（街道）、部门（单位、社会组织）评价结果，填写对应《</w:t>
            </w:r>
            <w:r>
              <w:rPr>
                <w:rFonts w:hint="default" w:ascii="Times New Roman" w:hAnsi="Times New Roman" w:eastAsia="仿宋_GB2312" w:cs="Times New Roman"/>
                <w:i w:val="0"/>
                <w:color w:val="000000"/>
                <w:kern w:val="0"/>
                <w:sz w:val="22"/>
                <w:szCs w:val="22"/>
                <w:u w:val="none"/>
                <w:lang w:val="en-US" w:eastAsia="zh-CN" w:bidi="ar"/>
              </w:rPr>
              <w:t>XXX</w:t>
            </w:r>
            <w:r>
              <w:rPr>
                <w:rStyle w:val="17"/>
                <w:rFonts w:hint="default" w:ascii="Times New Roman" w:hAnsi="Times New Roman" w:eastAsia="仿宋_GB2312" w:cs="Times New Roman"/>
                <w:sz w:val="22"/>
                <w:szCs w:val="22"/>
                <w:lang w:val="en-US" w:eastAsia="zh-CN" w:bidi="ar"/>
              </w:rPr>
              <w:t>综合评价个人总评表》；</w:t>
            </w:r>
          </w:p>
          <w:p w14:paraId="58117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3"/>
            <w:tcBorders>
              <w:tl2br w:val="nil"/>
              <w:tr2bl w:val="nil"/>
            </w:tcBorders>
            <w:shd w:val="clear" w:color="auto" w:fill="auto"/>
            <w:tcMar>
              <w:top w:w="12" w:type="dxa"/>
              <w:left w:w="12" w:type="dxa"/>
              <w:right w:w="12" w:type="dxa"/>
            </w:tcMar>
            <w:vAlign w:val="center"/>
          </w:tcPr>
          <w:p w14:paraId="5AF76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根据县委统战部下发的《关于协助做好统一战线代表人士综合评价的函》，负责对统战代表人士</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思想政治表现</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履职情况</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等评价指标，按照评价标准进行等级评价；</w:t>
            </w:r>
          </w:p>
          <w:p w14:paraId="33E97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在收到通知起</w:t>
            </w:r>
            <w:r>
              <w:rPr>
                <w:rFonts w:hint="default" w:ascii="Times New Roman" w:hAnsi="Times New Roman" w:eastAsia="仿宋_GB2312" w:cs="Times New Roman"/>
                <w:i w:val="0"/>
                <w:color w:val="000000"/>
                <w:kern w:val="0"/>
                <w:sz w:val="22"/>
                <w:szCs w:val="22"/>
                <w:u w:val="none"/>
                <w:lang w:val="en-US" w:eastAsia="zh-CN" w:bidi="ar"/>
              </w:rPr>
              <w:t>10</w:t>
            </w:r>
            <w:r>
              <w:rPr>
                <w:rStyle w:val="17"/>
                <w:rFonts w:hint="default" w:ascii="Times New Roman" w:hAnsi="Times New Roman" w:eastAsia="仿宋_GB2312" w:cs="Times New Roman"/>
                <w:sz w:val="22"/>
                <w:szCs w:val="22"/>
                <w:lang w:val="en-US" w:eastAsia="zh-CN" w:bidi="ar"/>
              </w:rPr>
              <w:t>个工作日内完成评价，形成评价结果并加盖公章反馈至县委统战部；</w:t>
            </w:r>
          </w:p>
          <w:p w14:paraId="09BD2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及时将评价结果告知评价对象，视情况开展教育提醒，发挥综合评价的教育引导功能。</w:t>
            </w:r>
          </w:p>
        </w:tc>
      </w:tr>
      <w:tr w14:paraId="4139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2"/>
          <w:wAfter w:w="76" w:type="dxa"/>
          <w:trHeight w:val="567" w:hRule="atLeast"/>
          <w:jc w:val="center"/>
        </w:trPr>
        <w:tc>
          <w:tcPr>
            <w:tcW w:w="14209" w:type="dxa"/>
            <w:gridSpan w:val="5"/>
            <w:tcBorders>
              <w:tl2br w:val="nil"/>
              <w:tr2bl w:val="nil"/>
            </w:tcBorders>
            <w:shd w:val="clear" w:color="auto" w:fill="auto"/>
            <w:tcMar>
              <w:top w:w="12" w:type="dxa"/>
              <w:left w:w="12" w:type="dxa"/>
              <w:right w:w="12" w:type="dxa"/>
            </w:tcMar>
            <w:vAlign w:val="center"/>
          </w:tcPr>
          <w:p w14:paraId="47604F2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九、自然资源（12项）</w:t>
            </w:r>
          </w:p>
        </w:tc>
      </w:tr>
      <w:tr w14:paraId="015B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77" w:hRule="atLeast"/>
          <w:jc w:val="center"/>
        </w:trPr>
        <w:tc>
          <w:tcPr>
            <w:tcW w:w="680" w:type="dxa"/>
            <w:tcBorders>
              <w:tl2br w:val="nil"/>
              <w:tr2bl w:val="nil"/>
            </w:tcBorders>
            <w:shd w:val="clear" w:color="auto" w:fill="auto"/>
            <w:tcMar>
              <w:top w:w="12" w:type="dxa"/>
              <w:left w:w="12" w:type="dxa"/>
              <w:right w:w="12" w:type="dxa"/>
            </w:tcMar>
            <w:vAlign w:val="center"/>
          </w:tcPr>
          <w:p w14:paraId="4A58A9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37B83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380D0B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032DD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B6B7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39C58D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负责城区范围外的古树名木保护管理工作，对古树名木进行认定，对破坏古树名木的行为进行处罚；</w:t>
            </w:r>
          </w:p>
          <w:p w14:paraId="42536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按保护级别对古树名木养护情况进行定期检查，负责相关事务性工作；</w:t>
            </w:r>
          </w:p>
          <w:p w14:paraId="7FE59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对古树名木后备资源开展普查，建立后备资源管理库，进行动态管理，按权限开展工作。</w:t>
            </w:r>
          </w:p>
          <w:p w14:paraId="5F7F6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0E239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负责城区范围内的古树名木的保护管理工作，对古树名木进行认定，对破坏古树名木的行为进行处罚；</w:t>
            </w:r>
          </w:p>
          <w:p w14:paraId="08039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按保护级别对古树名木养护情况进行定期检查，建立后备资源管理动态机制，负责相关事务性工作。</w:t>
            </w:r>
          </w:p>
        </w:tc>
        <w:tc>
          <w:tcPr>
            <w:tcW w:w="4535" w:type="dxa"/>
            <w:gridSpan w:val="3"/>
            <w:tcBorders>
              <w:tl2br w:val="nil"/>
              <w:tr2bl w:val="nil"/>
            </w:tcBorders>
            <w:shd w:val="clear" w:color="auto" w:fill="auto"/>
            <w:tcMar>
              <w:top w:w="12" w:type="dxa"/>
              <w:left w:w="12" w:type="dxa"/>
              <w:right w:w="12" w:type="dxa"/>
            </w:tcMar>
            <w:vAlign w:val="center"/>
          </w:tcPr>
          <w:p w14:paraId="7E6EA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开展古树名木保护政策宣传；</w:t>
            </w:r>
          </w:p>
          <w:p w14:paraId="36935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结合日常工作进行巡查，发现古树名木异常和擅自移栽、破坏古树名木等问题及时上报。</w:t>
            </w:r>
          </w:p>
        </w:tc>
      </w:tr>
      <w:tr w14:paraId="1534B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28" w:hRule="atLeast"/>
          <w:jc w:val="center"/>
        </w:trPr>
        <w:tc>
          <w:tcPr>
            <w:tcW w:w="680" w:type="dxa"/>
            <w:tcBorders>
              <w:tl2br w:val="nil"/>
              <w:tr2bl w:val="nil"/>
            </w:tcBorders>
            <w:shd w:val="clear" w:color="auto" w:fill="auto"/>
            <w:tcMar>
              <w:top w:w="12" w:type="dxa"/>
              <w:left w:w="12" w:type="dxa"/>
              <w:right w:w="12" w:type="dxa"/>
            </w:tcMar>
            <w:vAlign w:val="center"/>
          </w:tcPr>
          <w:p w14:paraId="39C188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19C16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0BD58B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BCA5F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负责编制县国土空间总体规划、乡镇级片区总体规划、详细规划等；</w:t>
            </w:r>
          </w:p>
          <w:p w14:paraId="453A1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指导乡镇开展村庄规划编制工作，解读政策，组织规划评审；</w:t>
            </w:r>
          </w:p>
          <w:p w14:paraId="43415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组织编制城镇开发边界局部优化方案，专家论证和公示征求公众意见。</w:t>
            </w:r>
          </w:p>
        </w:tc>
        <w:tc>
          <w:tcPr>
            <w:tcW w:w="4535" w:type="dxa"/>
            <w:gridSpan w:val="3"/>
            <w:tcBorders>
              <w:tl2br w:val="nil"/>
              <w:tr2bl w:val="nil"/>
            </w:tcBorders>
            <w:shd w:val="clear" w:color="auto" w:fill="auto"/>
            <w:tcMar>
              <w:top w:w="12" w:type="dxa"/>
              <w:left w:w="12" w:type="dxa"/>
              <w:right w:w="12" w:type="dxa"/>
            </w:tcMar>
            <w:vAlign w:val="center"/>
          </w:tcPr>
          <w:p w14:paraId="3C3C2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开展国土空间规划宣传；</w:t>
            </w:r>
          </w:p>
          <w:p w14:paraId="0C911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参与编制县级及镇国土空间总体规划、城镇开发边界内详细规划；</w:t>
            </w:r>
          </w:p>
          <w:p w14:paraId="69159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上报编制计划、开展镇村规划编制；</w:t>
            </w:r>
          </w:p>
          <w:p w14:paraId="594F9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组织镇人大对规划进行审议并报批。</w:t>
            </w:r>
          </w:p>
        </w:tc>
      </w:tr>
      <w:tr w14:paraId="64204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63" w:hRule="atLeast"/>
          <w:jc w:val="center"/>
        </w:trPr>
        <w:tc>
          <w:tcPr>
            <w:tcW w:w="680" w:type="dxa"/>
            <w:tcBorders>
              <w:tl2br w:val="nil"/>
              <w:tr2bl w:val="nil"/>
            </w:tcBorders>
            <w:shd w:val="clear" w:color="auto" w:fill="auto"/>
            <w:tcMar>
              <w:top w:w="12" w:type="dxa"/>
              <w:left w:w="12" w:type="dxa"/>
              <w:right w:w="12" w:type="dxa"/>
            </w:tcMar>
            <w:vAlign w:val="center"/>
          </w:tcPr>
          <w:p w14:paraId="765E70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588E3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25733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5961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负责组织项目入库、立项的评审论证工作，配合开展财政评审；</w:t>
            </w:r>
          </w:p>
          <w:p w14:paraId="109B9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负责项目实施技术服务，监督及时足额兑付民工工资；</w:t>
            </w:r>
          </w:p>
          <w:p w14:paraId="0A6EC2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负责项目施工监理、工程审计、补充耕地面积测量和质量等级评定等关键核心环节工作的组织实施；</w:t>
            </w:r>
          </w:p>
          <w:p w14:paraId="1A0D5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负责项目竣工验收、新增耕地核定、备案入库的组织评审、验收认定等工作；</w:t>
            </w:r>
          </w:p>
          <w:p w14:paraId="4CAEBF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负责项目审核验收及资金拨付。</w:t>
            </w:r>
          </w:p>
        </w:tc>
        <w:tc>
          <w:tcPr>
            <w:tcW w:w="4535" w:type="dxa"/>
            <w:gridSpan w:val="3"/>
            <w:tcBorders>
              <w:tl2br w:val="nil"/>
              <w:tr2bl w:val="nil"/>
            </w:tcBorders>
            <w:shd w:val="clear" w:color="auto" w:fill="auto"/>
            <w:tcMar>
              <w:top w:w="12" w:type="dxa"/>
              <w:left w:w="12" w:type="dxa"/>
              <w:right w:w="12" w:type="dxa"/>
            </w:tcMar>
            <w:vAlign w:val="center"/>
          </w:tcPr>
          <w:p w14:paraId="201B1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宣传项目实施相关政策，收集整理项目区群众对项目规划设计的意见建议；</w:t>
            </w:r>
          </w:p>
          <w:p w14:paraId="69244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协调配合项目规划、实施、验收，开展矛盾调处；</w:t>
            </w:r>
          </w:p>
          <w:p w14:paraId="2E7C7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负责项目基础设施后期管护和土地整理后的耕地粮用，足额下发粮食种植补贴。</w:t>
            </w:r>
          </w:p>
        </w:tc>
      </w:tr>
      <w:tr w14:paraId="4E86D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23" w:hRule="atLeast"/>
          <w:jc w:val="center"/>
        </w:trPr>
        <w:tc>
          <w:tcPr>
            <w:tcW w:w="680" w:type="dxa"/>
            <w:tcBorders>
              <w:tl2br w:val="nil"/>
              <w:tr2bl w:val="nil"/>
            </w:tcBorders>
            <w:shd w:val="clear" w:color="auto" w:fill="auto"/>
            <w:tcMar>
              <w:top w:w="12" w:type="dxa"/>
              <w:left w:w="12" w:type="dxa"/>
              <w:right w:w="12" w:type="dxa"/>
            </w:tcMar>
            <w:vAlign w:val="center"/>
          </w:tcPr>
          <w:p w14:paraId="70D73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7521B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251C59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3CA59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维护矿产资源开发秩序，依法进行采矿权登记和采矿权审查上报；</w:t>
            </w:r>
          </w:p>
          <w:p w14:paraId="46EB56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组织开展矿山日常巡查监管并建立巡查台账；</w:t>
            </w:r>
          </w:p>
          <w:p w14:paraId="021D8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打击矿产资源违法行为，依法查处发现、上级转办、社会公众举报、媒体反映的矿产资源违法违规行为；</w:t>
            </w:r>
          </w:p>
          <w:p w14:paraId="7B3E1A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负责历史遗留矿山生态修复；</w:t>
            </w:r>
          </w:p>
          <w:p w14:paraId="38E9F6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开展矿业权出让工作。</w:t>
            </w:r>
          </w:p>
        </w:tc>
        <w:tc>
          <w:tcPr>
            <w:tcW w:w="4535" w:type="dxa"/>
            <w:gridSpan w:val="3"/>
            <w:tcBorders>
              <w:tl2br w:val="nil"/>
              <w:tr2bl w:val="nil"/>
            </w:tcBorders>
            <w:shd w:val="clear" w:color="auto" w:fill="auto"/>
            <w:tcMar>
              <w:top w:w="12" w:type="dxa"/>
              <w:left w:w="12" w:type="dxa"/>
              <w:right w:w="12" w:type="dxa"/>
            </w:tcMar>
            <w:vAlign w:val="center"/>
          </w:tcPr>
          <w:p w14:paraId="7D69A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结合日常工作开展矿山巡查，及时发现、制止违法行为，上报并协助查处；</w:t>
            </w:r>
          </w:p>
          <w:p w14:paraId="1E5B80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配合落实历史遗留矿山生态修复项目后期管护工作；</w:t>
            </w:r>
          </w:p>
          <w:p w14:paraId="6BA95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配合开展矿业权出让涉及的房屋征收补偿安置工作。</w:t>
            </w:r>
          </w:p>
        </w:tc>
      </w:tr>
      <w:tr w14:paraId="4181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43" w:hRule="atLeast"/>
          <w:jc w:val="center"/>
        </w:trPr>
        <w:tc>
          <w:tcPr>
            <w:tcW w:w="680" w:type="dxa"/>
            <w:tcBorders>
              <w:tl2br w:val="nil"/>
              <w:tr2bl w:val="nil"/>
            </w:tcBorders>
            <w:shd w:val="clear" w:color="auto" w:fill="auto"/>
            <w:tcMar>
              <w:top w:w="12" w:type="dxa"/>
              <w:left w:w="12" w:type="dxa"/>
              <w:right w:w="12" w:type="dxa"/>
            </w:tcMar>
            <w:vAlign w:val="center"/>
          </w:tcPr>
          <w:p w14:paraId="5163E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37</w:t>
            </w:r>
          </w:p>
        </w:tc>
        <w:tc>
          <w:tcPr>
            <w:tcW w:w="1247" w:type="dxa"/>
            <w:tcBorders>
              <w:tl2br w:val="nil"/>
              <w:tr2bl w:val="nil"/>
            </w:tcBorders>
            <w:shd w:val="clear" w:color="auto" w:fill="auto"/>
            <w:tcMar>
              <w:top w:w="12" w:type="dxa"/>
              <w:left w:w="12" w:type="dxa"/>
              <w:right w:w="12" w:type="dxa"/>
            </w:tcMar>
            <w:vAlign w:val="center"/>
          </w:tcPr>
          <w:p w14:paraId="7929E4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20F91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7A9C6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04071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8AD3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16532D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开展土地资源保护宣传，建立土地执法动态巡查制度，及时发现并制止土地违法行为；</w:t>
            </w:r>
          </w:p>
          <w:p w14:paraId="239B5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对上级下发的卫片图斑进行对比甄别、实地查看、系统核实认定，确定违法名单；</w:t>
            </w:r>
          </w:p>
          <w:p w14:paraId="628BDC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非农化</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等违法违规行为督促整改、立案查处。</w:t>
            </w:r>
          </w:p>
          <w:p w14:paraId="7C9A0D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315EC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对耕地</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非粮化</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违法行为进行督促整改、立案查处。</w:t>
            </w:r>
          </w:p>
          <w:p w14:paraId="44612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5642B5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建立林地林木执法动态巡查制度，及时发现并依法制止林地违法行为；</w:t>
            </w:r>
          </w:p>
          <w:p w14:paraId="6A973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对上级下发的卫片图斑进行对比甄别、实地查看、系统核实认定，确定违法名单；</w:t>
            </w:r>
          </w:p>
          <w:p w14:paraId="45E80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对违法违规行为督促整改、立案查处。</w:t>
            </w:r>
          </w:p>
        </w:tc>
        <w:tc>
          <w:tcPr>
            <w:tcW w:w="4535" w:type="dxa"/>
            <w:gridSpan w:val="3"/>
            <w:tcBorders>
              <w:tl2br w:val="nil"/>
              <w:tr2bl w:val="nil"/>
            </w:tcBorders>
            <w:shd w:val="clear" w:color="auto" w:fill="auto"/>
            <w:tcMar>
              <w:top w:w="12" w:type="dxa"/>
              <w:left w:w="12" w:type="dxa"/>
              <w:right w:w="12" w:type="dxa"/>
            </w:tcMar>
            <w:vAlign w:val="center"/>
          </w:tcPr>
          <w:p w14:paraId="62086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开展法律法规宣传；</w:t>
            </w:r>
          </w:p>
          <w:p w14:paraId="4D3FF3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结合日常工作开展巡查、卫片图斑核查，发现问题线索上报，并建立台账；</w:t>
            </w:r>
          </w:p>
          <w:p w14:paraId="04854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负责对农户私搭乱建行为进行整改；</w:t>
            </w:r>
          </w:p>
          <w:p w14:paraId="300335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配合开展执法及整改。</w:t>
            </w:r>
          </w:p>
        </w:tc>
      </w:tr>
      <w:tr w14:paraId="3614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97" w:hRule="atLeast"/>
          <w:jc w:val="center"/>
        </w:trPr>
        <w:tc>
          <w:tcPr>
            <w:tcW w:w="680" w:type="dxa"/>
            <w:tcBorders>
              <w:tl2br w:val="nil"/>
              <w:tr2bl w:val="nil"/>
            </w:tcBorders>
            <w:shd w:val="clear" w:color="auto" w:fill="auto"/>
            <w:tcMar>
              <w:top w:w="12" w:type="dxa"/>
              <w:left w:w="12" w:type="dxa"/>
              <w:right w:w="12" w:type="dxa"/>
            </w:tcMar>
            <w:vAlign w:val="center"/>
          </w:tcPr>
          <w:p w14:paraId="132BD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36AEC9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流出耕</w:t>
            </w:r>
            <w:r>
              <w:rPr>
                <w:rStyle w:val="17"/>
                <w:rFonts w:hint="default" w:ascii="Times New Roman" w:hAnsi="Times New Roman" w:eastAsia="仿宋_GB2312" w:cs="Times New Roman"/>
                <w:spacing w:val="-6"/>
                <w:sz w:val="22"/>
                <w:szCs w:val="22"/>
                <w:lang w:val="en-US" w:eastAsia="zh-CN" w:bidi="ar"/>
              </w:rPr>
              <w:t>地整改、</w:t>
            </w:r>
            <w:r>
              <w:rPr>
                <w:rStyle w:val="17"/>
                <w:rFonts w:hint="default" w:ascii="Times New Roman" w:hAnsi="Times New Roman" w:eastAsia="仿宋_GB2312" w:cs="Times New Roman"/>
                <w:sz w:val="22"/>
                <w:szCs w:val="22"/>
                <w:lang w:val="en-US" w:eastAsia="zh-CN" w:bidi="ar"/>
              </w:rPr>
              <w:t>耕地占补平衡</w:t>
            </w:r>
          </w:p>
        </w:tc>
        <w:tc>
          <w:tcPr>
            <w:tcW w:w="1587" w:type="dxa"/>
            <w:tcBorders>
              <w:tl2br w:val="nil"/>
              <w:tr2bl w:val="nil"/>
            </w:tcBorders>
            <w:shd w:val="clear" w:color="auto" w:fill="auto"/>
            <w:tcMar>
              <w:top w:w="12" w:type="dxa"/>
              <w:left w:w="12" w:type="dxa"/>
              <w:right w:w="12" w:type="dxa"/>
            </w:tcMar>
            <w:vAlign w:val="center"/>
          </w:tcPr>
          <w:p w14:paraId="6E958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7461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通过统筹年度变更调查耕地变化情况、各大项目建设占用耕地情况、农村基础设施建设占用耕地情况、农村新增宅基地占用耕地情况、设施农业用地占用耕地情况，以及四川省下发的疑似耕地流出数据、</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双月调度</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卫片涉及耕地占用情况等，并对标耕地保护和</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党政同责</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考核指标，综合分析测算我县年度耕地恢复任务总量，分解下发耕地恢复补充任务；</w:t>
            </w:r>
          </w:p>
          <w:p w14:paraId="5F0BB7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指导、督促各乡镇在耕地后备库中选择适宜地块恢复补充耕地，落实耕地占补平衡；</w:t>
            </w:r>
          </w:p>
          <w:p w14:paraId="13E87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指导各乡镇核实疑似耕地流出地块真实性，并督促各乡镇完成耕地流出地块的整改恢复工作。</w:t>
            </w:r>
          </w:p>
        </w:tc>
        <w:tc>
          <w:tcPr>
            <w:tcW w:w="4535" w:type="dxa"/>
            <w:gridSpan w:val="3"/>
            <w:tcBorders>
              <w:tl2br w:val="nil"/>
              <w:tr2bl w:val="nil"/>
            </w:tcBorders>
            <w:shd w:val="clear" w:color="auto" w:fill="auto"/>
            <w:tcMar>
              <w:top w:w="12" w:type="dxa"/>
              <w:left w:w="12" w:type="dxa"/>
              <w:right w:w="12" w:type="dxa"/>
            </w:tcMar>
            <w:vAlign w:val="center"/>
          </w:tcPr>
          <w:p w14:paraId="43242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按照</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谁占用，谁补充，先补后占</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原则，结合县级下达的耕地恢复补充任务，在耕地后备资源库中，选择适宜地块开展耕地恢复补充工作；</w:t>
            </w:r>
          </w:p>
          <w:p w14:paraId="728797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核实疑似耕地流出地块真实性，开展耕地流出地块的整改恢复工作、补充工作，同步建立核实整改台账。</w:t>
            </w:r>
          </w:p>
        </w:tc>
      </w:tr>
      <w:tr w14:paraId="6D22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7" w:hRule="atLeast"/>
          <w:jc w:val="center"/>
        </w:trPr>
        <w:tc>
          <w:tcPr>
            <w:tcW w:w="680" w:type="dxa"/>
            <w:tcBorders>
              <w:tl2br w:val="nil"/>
              <w:tr2bl w:val="nil"/>
            </w:tcBorders>
            <w:shd w:val="clear" w:color="auto" w:fill="auto"/>
            <w:tcMar>
              <w:top w:w="12" w:type="dxa"/>
              <w:left w:w="12" w:type="dxa"/>
              <w:right w:w="12" w:type="dxa"/>
            </w:tcMar>
            <w:vAlign w:val="center"/>
          </w:tcPr>
          <w:p w14:paraId="4E4D13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5CED3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不动</w:t>
            </w:r>
            <w:r>
              <w:rPr>
                <w:rStyle w:val="17"/>
                <w:rFonts w:hint="default" w:ascii="Times New Roman" w:hAnsi="Times New Roman" w:eastAsia="仿宋_GB2312" w:cs="Times New Roman"/>
                <w:i w:val="0"/>
                <w:color w:val="000000"/>
                <w:spacing w:val="-6"/>
                <w:sz w:val="22"/>
                <w:szCs w:val="22"/>
                <w:lang w:val="en-US" w:eastAsia="zh-CN" w:bidi="ar"/>
              </w:rPr>
              <w:t>产、林权、</w:t>
            </w:r>
            <w:r>
              <w:rPr>
                <w:rStyle w:val="17"/>
                <w:rFonts w:hint="default" w:ascii="Times New Roman" w:hAnsi="Times New Roman" w:eastAsia="仿宋_GB2312" w:cs="Times New Roman"/>
                <w:sz w:val="22"/>
                <w:szCs w:val="22"/>
                <w:lang w:val="en-US" w:eastAsia="zh-CN" w:bidi="ar"/>
              </w:rPr>
              <w:t>土地承包经营权登记</w:t>
            </w:r>
          </w:p>
        </w:tc>
        <w:tc>
          <w:tcPr>
            <w:tcW w:w="1587" w:type="dxa"/>
            <w:tcBorders>
              <w:tl2br w:val="nil"/>
              <w:tr2bl w:val="nil"/>
            </w:tcBorders>
            <w:shd w:val="clear" w:color="auto" w:fill="auto"/>
            <w:tcMar>
              <w:top w:w="12" w:type="dxa"/>
              <w:left w:w="12" w:type="dxa"/>
              <w:right w:w="12" w:type="dxa"/>
            </w:tcMar>
            <w:vAlign w:val="center"/>
          </w:tcPr>
          <w:p w14:paraId="0DE3FB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547B3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10E26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7D072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42297C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负责自然资源、不动产（宅基地使用权及房屋所有权、农村土地承包经营权、林权等）统一登记、颁证；</w:t>
            </w:r>
          </w:p>
          <w:p w14:paraId="186C0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开展权籍调查，负责个人与单位、单位与单位之间发生的土地权属争议的权属认定和技术支撑；</w:t>
            </w:r>
          </w:p>
          <w:p w14:paraId="502A7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负责职责范围内林权纠纷调处工作。</w:t>
            </w:r>
          </w:p>
          <w:p w14:paraId="0B183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7AB74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34169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负责林权流转的指导和监督管理林地边界裁定；</w:t>
            </w:r>
          </w:p>
          <w:p w14:paraId="0488B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负责职责范围内林权纠纷调处工作。</w:t>
            </w:r>
          </w:p>
          <w:p w14:paraId="7516E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0E912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负责农村土地承包经营及承包经营合同的管理；</w:t>
            </w:r>
          </w:p>
          <w:p w14:paraId="214FBA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指导监督承包合同明确土地的名称、坐落、面积、质量等级等信息及数据；</w:t>
            </w:r>
          </w:p>
          <w:p w14:paraId="6248E8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负责将承包土地权属数据、地理信息数据和其他相关数据纳入农村土地承包数据管理。</w:t>
            </w:r>
          </w:p>
        </w:tc>
        <w:tc>
          <w:tcPr>
            <w:tcW w:w="4535" w:type="dxa"/>
            <w:gridSpan w:val="3"/>
            <w:tcBorders>
              <w:tl2br w:val="nil"/>
              <w:tr2bl w:val="nil"/>
            </w:tcBorders>
            <w:shd w:val="clear" w:color="auto" w:fill="auto"/>
            <w:tcMar>
              <w:top w:w="12" w:type="dxa"/>
              <w:left w:w="12" w:type="dxa"/>
              <w:right w:w="12" w:type="dxa"/>
            </w:tcMar>
            <w:vAlign w:val="center"/>
          </w:tcPr>
          <w:p w14:paraId="349597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配合不动产登记涉及的宅基地审批、规划许可和材料验收；</w:t>
            </w:r>
          </w:p>
          <w:p w14:paraId="71016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按权限开展农村土地承包经营合同管理备案；</w:t>
            </w:r>
          </w:p>
          <w:p w14:paraId="14099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配合开展自然资源各类土地调查工作、统一确权登记、不动产统一登记的外业测绘、权籍调查、资料收集工作；</w:t>
            </w:r>
          </w:p>
          <w:p w14:paraId="6317F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审查集体土地房屋所有权、土地使用权转移和转移登记；</w:t>
            </w:r>
          </w:p>
          <w:p w14:paraId="5DFEC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负责职责范围内林权纠纷调处工作。</w:t>
            </w:r>
          </w:p>
        </w:tc>
      </w:tr>
      <w:tr w14:paraId="7D13B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99" w:hRule="atLeast"/>
          <w:jc w:val="center"/>
        </w:trPr>
        <w:tc>
          <w:tcPr>
            <w:tcW w:w="680" w:type="dxa"/>
            <w:tcBorders>
              <w:tl2br w:val="nil"/>
              <w:tr2bl w:val="nil"/>
            </w:tcBorders>
            <w:shd w:val="clear" w:color="auto" w:fill="auto"/>
            <w:tcMar>
              <w:top w:w="12" w:type="dxa"/>
              <w:left w:w="12" w:type="dxa"/>
              <w:right w:w="12" w:type="dxa"/>
            </w:tcMar>
            <w:vAlign w:val="center"/>
          </w:tcPr>
          <w:p w14:paraId="335F40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12C96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12ED2D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7C9B9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拟订水资源保护规划，统一管理水资源（含地表水、地下水），组织实施取水许可制度和水资源费征收制度，发布水资源公报；</w:t>
            </w:r>
          </w:p>
          <w:p w14:paraId="2ECC3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拟订节约用水政策和水量分配方案，编制计划用水、节约用水规划，制定有关标准并监督实施，组织指导和监督计划用水、节约用水工作；</w:t>
            </w:r>
          </w:p>
          <w:p w14:paraId="7168B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组织开展水资源调查、评价有关工作；</w:t>
            </w:r>
          </w:p>
          <w:p w14:paraId="79AB7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对水资源保护方面存在的违规违法问题进行处理。</w:t>
            </w:r>
          </w:p>
        </w:tc>
        <w:tc>
          <w:tcPr>
            <w:tcW w:w="4535" w:type="dxa"/>
            <w:gridSpan w:val="3"/>
            <w:tcBorders>
              <w:tl2br w:val="nil"/>
              <w:tr2bl w:val="nil"/>
            </w:tcBorders>
            <w:shd w:val="clear" w:color="auto" w:fill="auto"/>
            <w:tcMar>
              <w:top w:w="12" w:type="dxa"/>
              <w:left w:w="12" w:type="dxa"/>
              <w:right w:w="12" w:type="dxa"/>
            </w:tcMar>
            <w:vAlign w:val="center"/>
          </w:tcPr>
          <w:p w14:paraId="6664A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制订节约用水规划和计划，开展节水宣传教育；</w:t>
            </w:r>
          </w:p>
          <w:p w14:paraId="66EE8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结合日常工作开展取用水日常检查，发现问题及时上报。</w:t>
            </w:r>
          </w:p>
        </w:tc>
      </w:tr>
      <w:tr w14:paraId="5073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47" w:hRule="atLeast"/>
          <w:jc w:val="center"/>
        </w:trPr>
        <w:tc>
          <w:tcPr>
            <w:tcW w:w="680" w:type="dxa"/>
            <w:tcBorders>
              <w:tl2br w:val="nil"/>
              <w:tr2bl w:val="nil"/>
            </w:tcBorders>
            <w:shd w:val="clear" w:color="auto" w:fill="auto"/>
            <w:tcMar>
              <w:top w:w="12" w:type="dxa"/>
              <w:left w:w="12" w:type="dxa"/>
              <w:right w:w="12" w:type="dxa"/>
            </w:tcMar>
            <w:vAlign w:val="center"/>
          </w:tcPr>
          <w:p w14:paraId="1AFC0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2F9F7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30FC55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08B7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负责落实国土绿化重大方针政策；</w:t>
            </w:r>
          </w:p>
          <w:p w14:paraId="053D51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负责营林、造林、产业项目、森林四库建设项目的总体规划、组织实施并开展技术指导；</w:t>
            </w:r>
          </w:p>
          <w:p w14:paraId="60FADD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负责组织开展营林、造林、产业项目、森林四库建设项目检查验收、落地上图；</w:t>
            </w:r>
          </w:p>
          <w:p w14:paraId="00E16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会同财政部门，完成营林、造林、产业项目补助资金发放工作；</w:t>
            </w:r>
          </w:p>
          <w:p w14:paraId="1DD7C7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会同公安部门对破坏营林、造林、产业项目等违法行为进行查处。</w:t>
            </w:r>
          </w:p>
        </w:tc>
        <w:tc>
          <w:tcPr>
            <w:tcW w:w="4535" w:type="dxa"/>
            <w:gridSpan w:val="3"/>
            <w:tcBorders>
              <w:tl2br w:val="nil"/>
              <w:tr2bl w:val="nil"/>
            </w:tcBorders>
            <w:shd w:val="clear" w:color="auto" w:fill="auto"/>
            <w:tcMar>
              <w:top w:w="12" w:type="dxa"/>
              <w:left w:w="12" w:type="dxa"/>
              <w:right w:w="12" w:type="dxa"/>
            </w:tcMar>
            <w:vAlign w:val="center"/>
          </w:tcPr>
          <w:p w14:paraId="0731DC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开展相关政策宣传、舆论引导；</w:t>
            </w:r>
          </w:p>
          <w:p w14:paraId="0146D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配合开展林业产业及森林四库建设规划；</w:t>
            </w:r>
          </w:p>
          <w:p w14:paraId="47B07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按规划配合完成造林绿化、产业及森林四库建设项目建设任务；</w:t>
            </w:r>
          </w:p>
          <w:p w14:paraId="72B9E7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配合开展检查验收工作。</w:t>
            </w:r>
          </w:p>
        </w:tc>
      </w:tr>
      <w:tr w14:paraId="7A3B8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47" w:hRule="atLeast"/>
          <w:jc w:val="center"/>
        </w:trPr>
        <w:tc>
          <w:tcPr>
            <w:tcW w:w="680" w:type="dxa"/>
            <w:tcBorders>
              <w:tl2br w:val="nil"/>
              <w:tr2bl w:val="nil"/>
            </w:tcBorders>
            <w:shd w:val="clear" w:color="auto" w:fill="auto"/>
            <w:tcMar>
              <w:top w:w="12" w:type="dxa"/>
              <w:left w:w="12" w:type="dxa"/>
              <w:right w:w="12" w:type="dxa"/>
            </w:tcMar>
            <w:vAlign w:val="center"/>
          </w:tcPr>
          <w:p w14:paraId="4F624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420E0A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500D7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3AC4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负责组织实施林业重点生态保护修复工程，实施退耕还林、天然林保护、植树造林、封山育林等工作；</w:t>
            </w:r>
            <w:r>
              <w:rPr>
                <w:rFonts w:hint="default" w:ascii="Times New Roman" w:hAnsi="Times New Roman" w:eastAsia="仿宋_GB2312" w:cs="Times New Roman"/>
                <w:i w:val="0"/>
                <w:color w:val="000000"/>
                <w:kern w:val="0"/>
                <w:sz w:val="22"/>
                <w:szCs w:val="22"/>
                <w:u w:val="none"/>
                <w:lang w:val="en-US" w:eastAsia="zh-CN" w:bidi="ar"/>
              </w:rPr>
              <w:t xml:space="preserve"> </w:t>
            </w:r>
          </w:p>
          <w:p w14:paraId="08696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负责检查验收、落地上图，并会同财政部门完成补助资金发放工作。</w:t>
            </w:r>
          </w:p>
        </w:tc>
        <w:tc>
          <w:tcPr>
            <w:tcW w:w="4535" w:type="dxa"/>
            <w:gridSpan w:val="3"/>
            <w:tcBorders>
              <w:tl2br w:val="nil"/>
              <w:tr2bl w:val="nil"/>
            </w:tcBorders>
            <w:shd w:val="clear" w:color="auto" w:fill="auto"/>
            <w:tcMar>
              <w:top w:w="12" w:type="dxa"/>
              <w:left w:w="12" w:type="dxa"/>
              <w:right w:w="12" w:type="dxa"/>
            </w:tcMar>
            <w:vAlign w:val="center"/>
          </w:tcPr>
          <w:p w14:paraId="0B4C8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开展生态保护修复的政策宣传，组织全民义务植树；</w:t>
            </w:r>
          </w:p>
          <w:p w14:paraId="6D965A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配合实施林业重点生态保护修复工程。</w:t>
            </w:r>
          </w:p>
        </w:tc>
      </w:tr>
      <w:tr w14:paraId="0FCA7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7" w:hRule="atLeast"/>
          <w:jc w:val="center"/>
        </w:trPr>
        <w:tc>
          <w:tcPr>
            <w:tcW w:w="680" w:type="dxa"/>
            <w:tcBorders>
              <w:tl2br w:val="nil"/>
              <w:tr2bl w:val="nil"/>
            </w:tcBorders>
            <w:shd w:val="clear" w:color="auto" w:fill="auto"/>
            <w:tcMar>
              <w:top w:w="12" w:type="dxa"/>
              <w:left w:w="12" w:type="dxa"/>
              <w:right w:w="12" w:type="dxa"/>
            </w:tcMar>
            <w:vAlign w:val="center"/>
          </w:tcPr>
          <w:p w14:paraId="2F9FB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51CBD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55BF0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0E1BE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ED9C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9651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84608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02BBE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4C0E6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5D08C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1B9423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05297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6D1BF5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开展野生动植物保护法律法规宣传；</w:t>
            </w:r>
          </w:p>
          <w:p w14:paraId="6C820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对执法、巡查相关人员开展知识培训和业务指导；</w:t>
            </w:r>
          </w:p>
          <w:p w14:paraId="2B667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建立巡查机制，开展定期巡查，受理投诉举报并及时查证、处理；</w:t>
            </w:r>
          </w:p>
          <w:p w14:paraId="51B71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组织开展野生动植物救助工作；</w:t>
            </w:r>
          </w:p>
          <w:p w14:paraId="4FF64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组织开展因保护陆生野生动物造成的人身伤害、财产损失补偿资料的复核、上报等工作。</w:t>
            </w:r>
          </w:p>
          <w:p w14:paraId="4A193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AB7FD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开展水生野生动物保护法律法规宣传；</w:t>
            </w:r>
          </w:p>
          <w:p w14:paraId="18C03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对执法、巡查相关人员开展知识培训和业务指导；</w:t>
            </w:r>
          </w:p>
          <w:p w14:paraId="5B8DC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建立巡查机制，开展定期巡查，受理投诉举报并及时查证、处理；</w:t>
            </w:r>
          </w:p>
          <w:p w14:paraId="0E988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开展水生野生动物救助工作；</w:t>
            </w:r>
          </w:p>
          <w:p w14:paraId="1619CD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组织开展因保护水生野生动物造成的人身伤害、财产损失补偿资料的复核、上报等工作。</w:t>
            </w:r>
          </w:p>
          <w:p w14:paraId="0F08D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1FDB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侦办全县破坏野生动植物的刑事案件。</w:t>
            </w:r>
          </w:p>
          <w:p w14:paraId="01493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852D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对进入市场（流通）环节的野生动植物及其制品进行监督检查，并查处违法行为。</w:t>
            </w:r>
          </w:p>
          <w:p w14:paraId="3EC76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452E66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负责因保护陆生野生动物造成的人身伤害、财产损失补偿资金的筹措及兑现工作。</w:t>
            </w:r>
          </w:p>
          <w:p w14:paraId="2114C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发展改革、民政、人力资源社会保障、卫生健康等有关部门应当按照各自职责做好野生动物致害补偿的相关工作。</w:t>
            </w:r>
          </w:p>
        </w:tc>
        <w:tc>
          <w:tcPr>
            <w:tcW w:w="4535" w:type="dxa"/>
            <w:gridSpan w:val="3"/>
            <w:tcBorders>
              <w:tl2br w:val="nil"/>
              <w:tr2bl w:val="nil"/>
            </w:tcBorders>
            <w:shd w:val="clear" w:color="auto" w:fill="auto"/>
            <w:tcMar>
              <w:top w:w="12" w:type="dxa"/>
              <w:left w:w="12" w:type="dxa"/>
              <w:right w:w="12" w:type="dxa"/>
            </w:tcMar>
            <w:vAlign w:val="center"/>
          </w:tcPr>
          <w:p w14:paraId="69211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配合开展野生动植物保护法律法规宣传；</w:t>
            </w:r>
          </w:p>
          <w:p w14:paraId="406EF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配合开展因保护陆生水生野生动物造成的人身伤害、财产损失补偿工作的初验、核实及上报工作；</w:t>
            </w:r>
          </w:p>
          <w:p w14:paraId="1CFFA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对违法猎捕、运输、交易及破坏野生动植物栖息地的行为制止并上报。</w:t>
            </w:r>
          </w:p>
        </w:tc>
      </w:tr>
      <w:tr w14:paraId="25F6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7" w:hRule="atLeast"/>
          <w:jc w:val="center"/>
        </w:trPr>
        <w:tc>
          <w:tcPr>
            <w:tcW w:w="680" w:type="dxa"/>
            <w:tcBorders>
              <w:tl2br w:val="nil"/>
              <w:tr2bl w:val="nil"/>
            </w:tcBorders>
            <w:shd w:val="clear" w:color="auto" w:fill="auto"/>
            <w:tcMar>
              <w:top w:w="12" w:type="dxa"/>
              <w:left w:w="12" w:type="dxa"/>
              <w:right w:w="12" w:type="dxa"/>
            </w:tcMar>
            <w:vAlign w:val="center"/>
          </w:tcPr>
          <w:p w14:paraId="743CA4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12BB89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5C538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F695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负责执行本地区的植物检疫任务；</w:t>
            </w:r>
          </w:p>
          <w:p w14:paraId="33C9F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落实《植物检疫条例》及国家、地方各级政府发布的植物检疫法令和规章制度，向基层干部和农民宣传普及检疫知识；</w:t>
            </w:r>
          </w:p>
          <w:p w14:paraId="0F2259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拟定和实施当地的植物检疫工作计划；</w:t>
            </w:r>
          </w:p>
          <w:p w14:paraId="27C38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开展检疫对象调查，负责植物检疫对象的封锁、控制和消灭等工作；</w:t>
            </w:r>
          </w:p>
          <w:p w14:paraId="414639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在种子、苗木等繁育基地执行产地检疫。按照规定承办应施检疫的植物、植物产品的调运检疫手续。对调入的应施检疫的植物、植物产品，必要时进行复检。监督和指导引种单位进行消毒处理和隔离试种；</w:t>
            </w:r>
          </w:p>
          <w:p w14:paraId="12135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监督指导有关部门建立无检疫对象的种子、苗木繁育、生产基地。</w:t>
            </w:r>
          </w:p>
        </w:tc>
        <w:tc>
          <w:tcPr>
            <w:tcW w:w="4535" w:type="dxa"/>
            <w:gridSpan w:val="3"/>
            <w:tcBorders>
              <w:tl2br w:val="nil"/>
              <w:tr2bl w:val="nil"/>
            </w:tcBorders>
            <w:shd w:val="clear" w:color="auto" w:fill="auto"/>
            <w:tcMar>
              <w:top w:w="12" w:type="dxa"/>
              <w:left w:w="12" w:type="dxa"/>
              <w:right w:w="12" w:type="dxa"/>
            </w:tcMar>
            <w:vAlign w:val="center"/>
          </w:tcPr>
          <w:p w14:paraId="12388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开展植物防疫检疫相关政策和知识宣传；</w:t>
            </w:r>
          </w:p>
          <w:p w14:paraId="1C8AB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结合日常工作开展巡查，发现植物检疫问题及时报告并协助开展阻截与防控。</w:t>
            </w:r>
          </w:p>
        </w:tc>
      </w:tr>
      <w:tr w14:paraId="11B86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363F5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十、生态环保（9项）</w:t>
            </w:r>
          </w:p>
        </w:tc>
      </w:tr>
      <w:tr w14:paraId="7584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65" w:hRule="atLeast"/>
          <w:jc w:val="center"/>
        </w:trPr>
        <w:tc>
          <w:tcPr>
            <w:tcW w:w="680" w:type="dxa"/>
            <w:tcBorders>
              <w:tl2br w:val="nil"/>
              <w:tr2bl w:val="nil"/>
            </w:tcBorders>
            <w:shd w:val="clear" w:color="auto" w:fill="auto"/>
            <w:tcMar>
              <w:top w:w="12" w:type="dxa"/>
              <w:left w:w="12" w:type="dxa"/>
              <w:right w:w="12" w:type="dxa"/>
            </w:tcMar>
            <w:vAlign w:val="center"/>
          </w:tcPr>
          <w:p w14:paraId="0C6017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258E5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618E4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1D108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4E1C2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395BBA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41809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67203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6178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拟订水土保持规划并监督实施；</w:t>
            </w:r>
          </w:p>
          <w:p w14:paraId="39C36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组织开展水土流失监测、水土流失综合治理；</w:t>
            </w:r>
          </w:p>
          <w:p w14:paraId="27AFB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审批生产建设项目水土保持方案并监督实施；</w:t>
            </w:r>
          </w:p>
          <w:p w14:paraId="0333C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开展生产建设项目水土保持设施自主验收报备及核查工作；</w:t>
            </w:r>
          </w:p>
          <w:p w14:paraId="1874C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开展生产建设项目水土保持补偿费核收，对违法取土、挖砂、采石等行为进行处罚。</w:t>
            </w:r>
          </w:p>
          <w:p w14:paraId="3F87D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68E7C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负责督促自然资源开发、生态保护红线评估调整和矿山开采等项目依法履行水土保持手续；</w:t>
            </w:r>
          </w:p>
          <w:p w14:paraId="6762B0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负责督促规划编制部门在矿产资源、生态修复等规划中提出水土流失预防和治理的对策和措施；</w:t>
            </w:r>
          </w:p>
          <w:p w14:paraId="7801B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协助开展矿区等行业相关的水土流失综合治理工作；</w:t>
            </w:r>
          </w:p>
          <w:p w14:paraId="7AFEA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负责督促行业内生产建设项目依法落实水土流失防治、补偿费缴纳、监测、监理、自主验收等工作。</w:t>
            </w:r>
          </w:p>
          <w:p w14:paraId="42838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0947C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负责督促高标准农田建设项目区落实田间工程、农耕农艺等水土保持措施，减少水土流失；</w:t>
            </w:r>
          </w:p>
          <w:p w14:paraId="4EB35B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开展坡耕地和沟道等相关的水土流失综合治理工作。</w:t>
            </w:r>
          </w:p>
          <w:p w14:paraId="43CEA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5DFAC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负责森林资源的保护和合理利用，通过植树造林、森林抚育等措施，增强森林的水土保持功能。</w:t>
            </w:r>
          </w:p>
          <w:p w14:paraId="7678CB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BD58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开展水土保持宣传；</w:t>
            </w:r>
          </w:p>
          <w:p w14:paraId="71EBF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引导社会资本和符合条件的农民合作社、家庭农场等新型农业经营主体开展水土流失治理；</w:t>
            </w:r>
          </w:p>
          <w:p w14:paraId="5CC38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配合对坡耕地和沟道水土流失进行综合治理；</w:t>
            </w:r>
          </w:p>
          <w:p w14:paraId="07E3E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组织单位和个人植树种草，扩大林草覆盖面积，涵养水源。</w:t>
            </w:r>
          </w:p>
        </w:tc>
      </w:tr>
      <w:tr w14:paraId="60D8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5A09C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659C3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66E65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42BBC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5F52F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1985F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74A11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1068C5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551791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0EB60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64032D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699E5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牵头开展水污染防治和监管工作，统筹农村黑臭水体治理。</w:t>
            </w:r>
          </w:p>
          <w:p w14:paraId="0E2E6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5D9E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负责畜禽养殖废弃物综合利用的指导和服务，对有关水污染防治实施监督管理；</w:t>
            </w:r>
          </w:p>
          <w:p w14:paraId="3E3748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负责水产养殖业水污染物排放的技术指导。</w:t>
            </w:r>
          </w:p>
          <w:p w14:paraId="18430E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2176D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负责河湖生态流量水量管理、地下水资源管理保护；</w:t>
            </w:r>
          </w:p>
          <w:p w14:paraId="26199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负责监督管理水电站生态流量下泄、指导农村水电站、拦河闸等排沙清淤工作。</w:t>
            </w:r>
          </w:p>
          <w:p w14:paraId="7D338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2754D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负责城市建成区生活污水管网的建设和管理，污水排放日常监管；</w:t>
            </w:r>
          </w:p>
          <w:p w14:paraId="73FB5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指导场镇生活污水处理设施的建设和运维管理；</w:t>
            </w:r>
          </w:p>
          <w:p w14:paraId="25BFD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推进城市建成区雨污分流，开展城市建成区黑臭水体治理。</w:t>
            </w:r>
          </w:p>
          <w:p w14:paraId="78C0E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606BC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负责机动车维修企业、营运船舶的污染防治。</w:t>
            </w:r>
          </w:p>
          <w:p w14:paraId="18CAD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2CB43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督促工业园区污水处理设施建设，配合工业园区开展污水处理设施运营及监督管理。</w:t>
            </w:r>
          </w:p>
          <w:p w14:paraId="21811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038FD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负责城市建成区生活污水违法排放行政处罚；</w:t>
            </w:r>
          </w:p>
          <w:p w14:paraId="17D6E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负责城区河道倾倒垃圾和违规取土的行政处罚。</w:t>
            </w:r>
          </w:p>
          <w:p w14:paraId="27184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17265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负责公共场所和饮用水卫生监督管理；</w:t>
            </w:r>
          </w:p>
          <w:p w14:paraId="4CB02B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负责医疗机构污水收集、处理和消毒的监管。</w:t>
            </w:r>
          </w:p>
        </w:tc>
        <w:tc>
          <w:tcPr>
            <w:tcW w:w="4535" w:type="dxa"/>
            <w:gridSpan w:val="3"/>
            <w:tcBorders>
              <w:tl2br w:val="nil"/>
              <w:tr2bl w:val="nil"/>
            </w:tcBorders>
            <w:shd w:val="clear" w:color="auto" w:fill="auto"/>
            <w:tcMar>
              <w:top w:w="12" w:type="dxa"/>
              <w:left w:w="12" w:type="dxa"/>
              <w:right w:w="12" w:type="dxa"/>
            </w:tcMar>
            <w:vAlign w:val="center"/>
          </w:tcPr>
          <w:p w14:paraId="1BC88D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开展水环境保护宣传教育；</w:t>
            </w:r>
          </w:p>
          <w:p w14:paraId="0B449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负责污水入户管网的建设及日常维护管理；</w:t>
            </w:r>
          </w:p>
          <w:p w14:paraId="0C6C3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配合开展农村、场镇生活污水处理设施的规划建设，督促生活污水处理厂（站）正常运行；</w:t>
            </w:r>
          </w:p>
          <w:p w14:paraId="11F85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对农村污水、农村黑臭水体、入河排污口等进行日常摸排巡查，按权限开展整治，发现涉及水污染违法行为，及时制止并上报；</w:t>
            </w:r>
          </w:p>
          <w:p w14:paraId="740F1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督促企事业单位整改违法排放问题，落实无主入河排污口的问题整改。</w:t>
            </w:r>
          </w:p>
        </w:tc>
      </w:tr>
      <w:tr w14:paraId="7E52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8" w:hRule="atLeast"/>
          <w:jc w:val="center"/>
        </w:trPr>
        <w:tc>
          <w:tcPr>
            <w:tcW w:w="680" w:type="dxa"/>
            <w:tcBorders>
              <w:tl2br w:val="nil"/>
              <w:tr2bl w:val="nil"/>
            </w:tcBorders>
            <w:shd w:val="clear" w:color="auto" w:fill="auto"/>
            <w:tcMar>
              <w:top w:w="12" w:type="dxa"/>
              <w:left w:w="12" w:type="dxa"/>
              <w:right w:w="12" w:type="dxa"/>
            </w:tcMar>
            <w:vAlign w:val="center"/>
          </w:tcPr>
          <w:p w14:paraId="1F218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6BBE9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3314AC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678D0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574BB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2A107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1ADBF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2A404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4F0A4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74E709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44668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355F9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53F08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1AF9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039A5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负责固体废物、化学品、重金属等污染防治的监督管理工作；</w:t>
            </w:r>
          </w:p>
          <w:p w14:paraId="5304D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负责监督管理危险废物的处置。</w:t>
            </w:r>
          </w:p>
          <w:p w14:paraId="28816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14304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指导农业固体废物回收利用，推动农业固体废物的资源化利用、处置。</w:t>
            </w:r>
          </w:p>
          <w:p w14:paraId="26317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1C32E4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负责城镇生活污水处理厂（站）污泥处理处置的监督管理。</w:t>
            </w:r>
          </w:p>
          <w:p w14:paraId="3A9528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1FDC5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负责报废机动车拆解行业、再生资源回收行业、洗染行业和电子商务固体废物污染环境防治的监督管理。</w:t>
            </w:r>
          </w:p>
          <w:p w14:paraId="3898A0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5CF65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负责城市建成区建筑垃圾、餐厨垃圾和生活垃圾收集、转运、处置的监督管理。</w:t>
            </w:r>
          </w:p>
          <w:p w14:paraId="01AD3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6F053D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负责医疗卫生机构和生物实验室废弃物的监督管理。</w:t>
            </w:r>
          </w:p>
          <w:p w14:paraId="785F5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52061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负责船舶、汽修行业固体废物和危险废物运输行业的监督管理。</w:t>
            </w:r>
          </w:p>
          <w:p w14:paraId="605DC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197DB8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负责砖瓦、食盐、通信行业固体废物污染环境防治的监督管理。</w:t>
            </w:r>
          </w:p>
          <w:p w14:paraId="772E0C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1F775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负责学校实验室固体废物污染环境防治的监督管理。</w:t>
            </w:r>
          </w:p>
          <w:p w14:paraId="1BE8F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584260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负责林地、林产品及林业加工行业固体废物污染环境防治的监督管理。</w:t>
            </w:r>
          </w:p>
          <w:p w14:paraId="7A2B7F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40686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开展防治固体废物和危险废物污染环境的宣传教育；</w:t>
            </w:r>
          </w:p>
          <w:p w14:paraId="72F18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结合日常工作开展固体废物污染日常巡查，及时制止、先期处置污染和破坏生态行为，发现违法行为及时上报。</w:t>
            </w:r>
          </w:p>
        </w:tc>
      </w:tr>
      <w:tr w14:paraId="7CE9A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6" w:hRule="atLeast"/>
          <w:jc w:val="center"/>
        </w:trPr>
        <w:tc>
          <w:tcPr>
            <w:tcW w:w="680" w:type="dxa"/>
            <w:tcBorders>
              <w:tl2br w:val="nil"/>
              <w:tr2bl w:val="nil"/>
            </w:tcBorders>
            <w:shd w:val="clear" w:color="auto" w:fill="auto"/>
            <w:tcMar>
              <w:top w:w="12" w:type="dxa"/>
              <w:left w:w="12" w:type="dxa"/>
              <w:right w:w="12" w:type="dxa"/>
            </w:tcMar>
            <w:vAlign w:val="center"/>
          </w:tcPr>
          <w:p w14:paraId="717B1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0983B5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540A0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37814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7CA92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7C129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38663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48DD85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24B78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95A8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68B8B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12554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49EE7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137F19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5AC6D67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负责大气污染防治统一监督管理，制定重污染天气的应对方案，推进大气污染联防联控机制，推进重点企业行业大气污染防治整治提升和温室气体减排。</w:t>
            </w:r>
          </w:p>
          <w:p w14:paraId="0F9B5D3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3432C1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负责指导秸秆综合利用的实施工作。</w:t>
            </w:r>
          </w:p>
          <w:p w14:paraId="04DDFA1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A38AC1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负责房屋和市政工程施工扬尘污染监督管理。</w:t>
            </w:r>
          </w:p>
          <w:p w14:paraId="1C05562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2FA121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负责河道管理范围内的砂石装卸点、堆码场扬尘污染防治。</w:t>
            </w:r>
          </w:p>
          <w:p w14:paraId="03D2E1F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7F48937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会同生态环境部门对锅炉生产、进口、销售和使用环节执行环境保护标准或者要求的情况进行监督检查。</w:t>
            </w:r>
          </w:p>
          <w:p w14:paraId="6147805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194F5DE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负责汽修行业喷涂、交通在建工程扬尘、管养公路扬尘大气污染防治，督促营运车辆尾气超标整改。</w:t>
            </w:r>
          </w:p>
          <w:p w14:paraId="7E88E40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36CA7F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负责机动车尾气超标排放查处。</w:t>
            </w:r>
          </w:p>
          <w:p w14:paraId="6891BE5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6F16F20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负责城市建成区道路扬尘、餐饮油烟、腊制品熏制、露天焚烧大气污染防治工作，负责露天焚烧秸秆、落叶产生烟尘污染的物质的处罚。</w:t>
            </w:r>
          </w:p>
          <w:p w14:paraId="414C1D7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BD6831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负责煤矿开采扬尘污染防治及烟花爆竹销售管控。</w:t>
            </w:r>
          </w:p>
          <w:p w14:paraId="301B867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7C23D00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负责督促加油站按照技术规范安装并运行油气回收装置。</w:t>
            </w:r>
          </w:p>
          <w:p w14:paraId="0D1F31C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463B008C">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负责非煤矿山开采扬尘污染防治，督促矿山企业落实矿山生态修复主体责任。</w:t>
            </w:r>
          </w:p>
        </w:tc>
        <w:tc>
          <w:tcPr>
            <w:tcW w:w="4535" w:type="dxa"/>
            <w:gridSpan w:val="3"/>
            <w:tcBorders>
              <w:tl2br w:val="nil"/>
              <w:tr2bl w:val="nil"/>
            </w:tcBorders>
            <w:shd w:val="clear" w:color="auto" w:fill="auto"/>
            <w:tcMar>
              <w:top w:w="12" w:type="dxa"/>
              <w:left w:w="12" w:type="dxa"/>
              <w:right w:w="12" w:type="dxa"/>
            </w:tcMar>
            <w:vAlign w:val="center"/>
          </w:tcPr>
          <w:p w14:paraId="64538D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开展大气环境保护宣传，普及大气污染防治法律法规和科学知识，督促各行业经营主体落实环保主体责任；</w:t>
            </w:r>
          </w:p>
          <w:p w14:paraId="24118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对场镇扬尘（施工、道路）等大气污染源开展巡查，发现问题及时制止、上报；</w:t>
            </w:r>
          </w:p>
          <w:p w14:paraId="733DA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配合开展大气污染物减排、机动车污染监督、应对气候变化及温室气体减排工作；</w:t>
            </w:r>
          </w:p>
          <w:p w14:paraId="166409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及时制止、处置露天焚烧秸秆、违规熏制腌腊制品、违规燃放烟花爆竹等各类环境污染和生态破坏行为，及时上报违法情况；</w:t>
            </w:r>
          </w:p>
          <w:p w14:paraId="0876B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受理破坏大气环境投诉，调处环境初信初访和矛盾纠纷。</w:t>
            </w:r>
          </w:p>
        </w:tc>
      </w:tr>
      <w:tr w14:paraId="6780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01F45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0E91D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0ABB9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015E3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32D8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E54F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3F756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1F53C47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1558D94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负责土壤及地下水环境监督管理；</w:t>
            </w:r>
          </w:p>
          <w:p w14:paraId="7DC9539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建立并公开土壤污染重点监管企业名单，对其废水、废气、固体废物等处理情况及其用地和周边土壤环境进行监督检查；</w:t>
            </w:r>
          </w:p>
          <w:p w14:paraId="7A3F4A5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负责疑似污染地块和污染地块安全利用监管，开展土壤污染风险管控和修复管理；</w:t>
            </w:r>
          </w:p>
          <w:p w14:paraId="1231918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落实工业用地和经营性用地土壤环境保护管理制度；</w:t>
            </w:r>
          </w:p>
          <w:p w14:paraId="7A89C90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负责对用地性质变更为</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一住两公</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（土地使用性质变更为住宅居住用地、公共管理和公共服务设施用地）的建设用地地块开展土壤污染状况调查。</w:t>
            </w:r>
          </w:p>
          <w:p w14:paraId="7DCCFE2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4DB201C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负责提供用地性质变更为</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一住两公</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的建设用地信息。</w:t>
            </w:r>
          </w:p>
          <w:p w14:paraId="4AE7D0A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1960447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负责开展耕地环境和农产品例行监测；</w:t>
            </w:r>
          </w:p>
          <w:p w14:paraId="6172895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开展受污染耕地分类管理和安全利用工作；</w:t>
            </w:r>
          </w:p>
          <w:p w14:paraId="7E2CC1E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根据耕地环境质量类别划定落实管理措施，控制区域农业面源污染，推进农业废弃物综合利用，保障农业用地安全利用。</w:t>
            </w:r>
          </w:p>
          <w:p w14:paraId="590017E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1B2E514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负责城镇生活污水处理设施建设、运维涉及土壤污染的监督管理。</w:t>
            </w:r>
          </w:p>
          <w:p w14:paraId="501FA38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0478122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负责减少城市区域性生活点源污染，推进生活垃圾无害化处置。</w:t>
            </w:r>
          </w:p>
        </w:tc>
        <w:tc>
          <w:tcPr>
            <w:tcW w:w="4535" w:type="dxa"/>
            <w:gridSpan w:val="3"/>
            <w:tcBorders>
              <w:tl2br w:val="nil"/>
              <w:tr2bl w:val="nil"/>
            </w:tcBorders>
            <w:shd w:val="clear" w:color="auto" w:fill="auto"/>
            <w:tcMar>
              <w:top w:w="12" w:type="dxa"/>
              <w:left w:w="12" w:type="dxa"/>
              <w:right w:w="12" w:type="dxa"/>
            </w:tcMar>
            <w:vAlign w:val="center"/>
          </w:tcPr>
          <w:p w14:paraId="153D6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开展土壤污染防治宣传教育和科学普及；</w:t>
            </w:r>
          </w:p>
          <w:p w14:paraId="4C82E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结合日常工作开展巡查，发现情况及时上报；</w:t>
            </w:r>
          </w:p>
          <w:p w14:paraId="20828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清理农业面源污染物（农用薄膜、农用药、化肥包装物）；</w:t>
            </w:r>
          </w:p>
          <w:p w14:paraId="5F156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指导农业生产者科学使用化肥，推广使用高效、低毒、低残留农药；</w:t>
            </w:r>
          </w:p>
          <w:p w14:paraId="73D789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对可能造成土壤污染的突发事件，及时采取应急措施；</w:t>
            </w:r>
          </w:p>
          <w:p w14:paraId="006AC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配合实施土壤污染风险管控和修复。</w:t>
            </w:r>
          </w:p>
        </w:tc>
      </w:tr>
      <w:tr w14:paraId="0B1B4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02" w:hRule="atLeast"/>
          <w:jc w:val="center"/>
        </w:trPr>
        <w:tc>
          <w:tcPr>
            <w:tcW w:w="680" w:type="dxa"/>
            <w:tcBorders>
              <w:tl2br w:val="nil"/>
              <w:tr2bl w:val="nil"/>
            </w:tcBorders>
            <w:shd w:val="clear" w:color="auto" w:fill="auto"/>
            <w:tcMar>
              <w:top w:w="12" w:type="dxa"/>
              <w:left w:w="12" w:type="dxa"/>
              <w:right w:w="12" w:type="dxa"/>
            </w:tcMar>
            <w:vAlign w:val="center"/>
          </w:tcPr>
          <w:p w14:paraId="56A50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3C98A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50862B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BBE8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开展禁渔区、禁渔期内禁止游钓、水禽放养的宣传和日常巡查；</w:t>
            </w:r>
          </w:p>
          <w:p w14:paraId="6927D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负责对在禁渔区、禁渔期内从事游钓、水禽放养、扎巢取卵和挖沙取石，或者销售、收购在禁渔区、禁渔期内捕捞的渔获物的行政处罚。</w:t>
            </w:r>
          </w:p>
        </w:tc>
        <w:tc>
          <w:tcPr>
            <w:tcW w:w="4535" w:type="dxa"/>
            <w:gridSpan w:val="3"/>
            <w:tcBorders>
              <w:tl2br w:val="nil"/>
              <w:tr2bl w:val="nil"/>
            </w:tcBorders>
            <w:shd w:val="clear" w:color="auto" w:fill="auto"/>
            <w:tcMar>
              <w:top w:w="12" w:type="dxa"/>
              <w:left w:w="12" w:type="dxa"/>
              <w:right w:w="12" w:type="dxa"/>
            </w:tcMar>
            <w:vAlign w:val="center"/>
          </w:tcPr>
          <w:p w14:paraId="2C91A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配合开展在禁渔区、禁渔期内从事游钓、水禽放养的巡查，对发现违规游钓行为进行劝导，立即上报使用禁用渔具的行为；</w:t>
            </w:r>
          </w:p>
          <w:p w14:paraId="09F76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协助执法人员进行违规游钓、放养水禽等执法检查。</w:t>
            </w:r>
          </w:p>
        </w:tc>
      </w:tr>
      <w:tr w14:paraId="7F58A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8" w:hRule="atLeast"/>
          <w:jc w:val="center"/>
        </w:trPr>
        <w:tc>
          <w:tcPr>
            <w:tcW w:w="680" w:type="dxa"/>
            <w:tcBorders>
              <w:tl2br w:val="nil"/>
              <w:tr2bl w:val="nil"/>
            </w:tcBorders>
            <w:shd w:val="clear" w:color="auto" w:fill="auto"/>
            <w:tcMar>
              <w:top w:w="12" w:type="dxa"/>
              <w:left w:w="12" w:type="dxa"/>
              <w:right w:w="12" w:type="dxa"/>
            </w:tcMar>
            <w:vAlign w:val="center"/>
          </w:tcPr>
          <w:p w14:paraId="58B10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5A78A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66C25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39E60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0B958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31E89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0E46A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B1C7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B3370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14EE9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82B5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达州市宣汉生态环境局：</w:t>
            </w:r>
          </w:p>
          <w:p w14:paraId="728EEF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负责组织制定并监督实施噪声污染防治管理制度；</w:t>
            </w:r>
          </w:p>
          <w:p w14:paraId="013E0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负责噪声污染防治的监督管理，按规定设置声控环境质量监测点；</w:t>
            </w:r>
          </w:p>
          <w:p w14:paraId="59209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8"/>
                <w:rFonts w:hint="default" w:ascii="Times New Roman" w:hAnsi="Times New Roman" w:eastAsia="仿宋_GB2312" w:cs="Times New Roman"/>
                <w:sz w:val="22"/>
                <w:szCs w:val="22"/>
                <w:lang w:val="en-US" w:eastAsia="zh-CN" w:bidi="ar"/>
              </w:rPr>
              <w:t>定期向社会公布声环境质量现状信息；</w:t>
            </w:r>
          </w:p>
          <w:p w14:paraId="251E9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8"/>
                <w:rFonts w:hint="default" w:ascii="Times New Roman" w:hAnsi="Times New Roman" w:eastAsia="仿宋_GB2312" w:cs="Times New Roman"/>
                <w:sz w:val="22"/>
                <w:szCs w:val="22"/>
                <w:lang w:val="en-US" w:eastAsia="zh-CN" w:bidi="ar"/>
              </w:rPr>
              <w:t>划分各类声环境质量标准的适用区域；</w:t>
            </w:r>
          </w:p>
          <w:p w14:paraId="25F44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8"/>
                <w:rFonts w:hint="default" w:ascii="Times New Roman" w:hAnsi="Times New Roman" w:eastAsia="仿宋_GB2312" w:cs="Times New Roman"/>
                <w:spacing w:val="-6"/>
                <w:sz w:val="22"/>
                <w:szCs w:val="22"/>
                <w:lang w:val="en-US" w:eastAsia="zh-CN" w:bidi="ar"/>
              </w:rPr>
              <w:t>对噪声敏感建筑物周边等重点区域噪声排放的调查监督；</w:t>
            </w:r>
          </w:p>
          <w:p w14:paraId="600FA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8"/>
                <w:rFonts w:hint="default" w:ascii="Times New Roman" w:hAnsi="Times New Roman" w:eastAsia="仿宋_GB2312" w:cs="Times New Roman"/>
                <w:sz w:val="22"/>
                <w:szCs w:val="22"/>
                <w:lang w:val="en-US" w:eastAsia="zh-CN" w:bidi="ar"/>
              </w:rPr>
              <w:t>负责工业噪声污染防治。</w:t>
            </w:r>
          </w:p>
          <w:p w14:paraId="73698A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县综合执法局：</w:t>
            </w:r>
          </w:p>
          <w:p w14:paraId="7CA88D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与生态环境、交通运输、公安部门共同负责中、高考等特殊活动期间的噪声防治；</w:t>
            </w:r>
          </w:p>
          <w:p w14:paraId="77D81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负责对建筑施工噪声、社会生活噪声（除涉及广场、公园、街道、家庭室内产生的干扰居民生活的噪声污染外）、经营性噪声行使行政处罚。</w:t>
            </w:r>
          </w:p>
          <w:p w14:paraId="43F27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县住房城乡建设局：</w:t>
            </w:r>
          </w:p>
          <w:p w14:paraId="596C7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负责建筑工地噪声的污染防治工作；</w:t>
            </w:r>
          </w:p>
          <w:p w14:paraId="3F482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督促噪声敏感建筑物集中区域施工作业的建设单位等优先使用降噪工艺和设备。</w:t>
            </w:r>
          </w:p>
          <w:p w14:paraId="3264D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县文体旅游局：</w:t>
            </w:r>
          </w:p>
          <w:p w14:paraId="22F4B8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8"/>
                <w:rFonts w:hint="default" w:ascii="Times New Roman" w:hAnsi="Times New Roman" w:eastAsia="仿宋_GB2312" w:cs="Times New Roman"/>
                <w:sz w:val="22"/>
                <w:szCs w:val="22"/>
                <w:lang w:val="en-US" w:eastAsia="zh-CN" w:bidi="ar"/>
              </w:rPr>
              <w:t>督促营业性文化娱乐场所落实环境保护措施，加强文化娱乐场所噪声污染防治工作。</w:t>
            </w:r>
          </w:p>
        </w:tc>
        <w:tc>
          <w:tcPr>
            <w:tcW w:w="4535" w:type="dxa"/>
            <w:gridSpan w:val="3"/>
            <w:tcBorders>
              <w:tl2br w:val="nil"/>
              <w:tr2bl w:val="nil"/>
            </w:tcBorders>
            <w:shd w:val="clear" w:color="auto" w:fill="auto"/>
            <w:tcMar>
              <w:top w:w="12" w:type="dxa"/>
              <w:left w:w="12" w:type="dxa"/>
              <w:right w:w="12" w:type="dxa"/>
            </w:tcMar>
            <w:vAlign w:val="center"/>
          </w:tcPr>
          <w:p w14:paraId="3486C4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开展噪声污染防治法律法规和知识的宣传；</w:t>
            </w:r>
          </w:p>
          <w:p w14:paraId="48D1A0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结合日常工作开展巡查，对噪声污染行为进行劝阻，并及时上报；</w:t>
            </w:r>
          </w:p>
          <w:p w14:paraId="0E3730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配合现场确认噪声污染，协助噪声减轻、源头消除和噪声污染联合整治；</w:t>
            </w:r>
          </w:p>
          <w:p w14:paraId="6627FC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负责噪音扰民的矛盾纠纷调解。</w:t>
            </w:r>
          </w:p>
        </w:tc>
      </w:tr>
      <w:tr w14:paraId="737D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8" w:hRule="atLeast"/>
          <w:jc w:val="center"/>
        </w:trPr>
        <w:tc>
          <w:tcPr>
            <w:tcW w:w="680" w:type="dxa"/>
            <w:tcBorders>
              <w:tl2br w:val="nil"/>
              <w:tr2bl w:val="nil"/>
            </w:tcBorders>
            <w:shd w:val="clear" w:color="auto" w:fill="auto"/>
            <w:tcMar>
              <w:top w:w="12" w:type="dxa"/>
              <w:left w:w="12" w:type="dxa"/>
              <w:right w:w="12" w:type="dxa"/>
            </w:tcMar>
            <w:vAlign w:val="center"/>
          </w:tcPr>
          <w:p w14:paraId="4831E0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69E5F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7067A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173FD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1386D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4006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44E9B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0BEE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3C23C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31348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07E7D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县公安局：</w:t>
            </w:r>
          </w:p>
          <w:p w14:paraId="49AC61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负责对涉及广场、公园、街道产生的广场舞、体育锻炼生活噪声及家庭室内噪声干扰居民生活调解无效的社会噪声行政处罚；</w:t>
            </w:r>
          </w:p>
          <w:p w14:paraId="6B4F1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对违反社会生活噪声污染防治法律规定的，依法给予治安处罚。</w:t>
            </w:r>
          </w:p>
          <w:p w14:paraId="18F09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县市场监管局：</w:t>
            </w:r>
          </w:p>
          <w:p w14:paraId="58640F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9"/>
                <w:rFonts w:hint="default" w:ascii="Times New Roman" w:hAnsi="Times New Roman" w:eastAsia="仿宋_GB2312" w:cs="Times New Roman"/>
                <w:sz w:val="22"/>
                <w:szCs w:val="22"/>
                <w:lang w:val="en-US" w:eastAsia="zh-CN" w:bidi="ar"/>
              </w:rPr>
              <w:t>负责生产、进口、销售淘汰设备的噪声污染处罚；</w:t>
            </w:r>
          </w:p>
          <w:p w14:paraId="4770D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9"/>
                <w:rFonts w:hint="default" w:ascii="Times New Roman" w:hAnsi="Times New Roman" w:eastAsia="仿宋_GB2312" w:cs="Times New Roman"/>
                <w:sz w:val="22"/>
                <w:szCs w:val="22"/>
                <w:lang w:val="en-US" w:eastAsia="zh-CN" w:bidi="ar"/>
              </w:rPr>
              <w:t>负责居民住宅安装公用设施电梯等特种设备、农贸市场等噪声污染防治。</w:t>
            </w:r>
          </w:p>
          <w:p w14:paraId="57717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县交通运输局：</w:t>
            </w:r>
          </w:p>
          <w:p w14:paraId="1971F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9"/>
                <w:rFonts w:hint="default" w:ascii="Times New Roman" w:hAnsi="Times New Roman" w:eastAsia="仿宋_GB2312" w:cs="Times New Roman"/>
                <w:sz w:val="22"/>
                <w:szCs w:val="22"/>
                <w:lang w:val="en-US" w:eastAsia="zh-CN" w:bidi="ar"/>
              </w:rPr>
              <w:t>负责交通运输噪声监督管理，交通基础设施工程噪声污染防治；</w:t>
            </w:r>
          </w:p>
          <w:p w14:paraId="6D1D8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9"/>
                <w:rFonts w:hint="default" w:ascii="Times New Roman" w:hAnsi="Times New Roman" w:eastAsia="仿宋_GB2312" w:cs="Times New Roman"/>
                <w:sz w:val="22"/>
                <w:szCs w:val="22"/>
                <w:lang w:val="en-US" w:eastAsia="zh-CN" w:bidi="ar"/>
              </w:rPr>
              <w:t>负责车站、码头噪声管控；</w:t>
            </w:r>
          </w:p>
          <w:p w14:paraId="3AD9A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9"/>
                <w:rFonts w:hint="default" w:ascii="Times New Roman" w:hAnsi="Times New Roman" w:eastAsia="仿宋_GB2312" w:cs="Times New Roman"/>
                <w:sz w:val="22"/>
                <w:szCs w:val="22"/>
                <w:lang w:val="en-US" w:eastAsia="zh-CN" w:bidi="ar"/>
              </w:rPr>
              <w:t>负责交通运输工具使用声响装置的管控。</w:t>
            </w:r>
          </w:p>
          <w:p w14:paraId="66C970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县发改局：</w:t>
            </w:r>
          </w:p>
          <w:p w14:paraId="7E9F0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负责协调铁路监管部门对铁路建设施工项目实施噪声监督管理，督促建设单位落实噪声防控措施。</w:t>
            </w:r>
          </w:p>
        </w:tc>
        <w:tc>
          <w:tcPr>
            <w:tcW w:w="4535" w:type="dxa"/>
            <w:gridSpan w:val="3"/>
            <w:tcBorders>
              <w:tl2br w:val="nil"/>
              <w:tr2bl w:val="nil"/>
            </w:tcBorders>
            <w:shd w:val="clear" w:color="auto" w:fill="auto"/>
            <w:tcMar>
              <w:top w:w="12" w:type="dxa"/>
              <w:left w:w="12" w:type="dxa"/>
              <w:right w:w="12" w:type="dxa"/>
            </w:tcMar>
            <w:vAlign w:val="center"/>
          </w:tcPr>
          <w:p w14:paraId="0A553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开展噪声污染防治法律法规和知识的宣传；</w:t>
            </w:r>
          </w:p>
          <w:p w14:paraId="032FE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结合日常工作开展巡查，对噪声污染行为进行劝阻，并及时上报；</w:t>
            </w:r>
          </w:p>
          <w:p w14:paraId="010839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配合现场确认噪声污染，协助噪声减轻、源头消除和噪声污染联合整治；</w:t>
            </w:r>
          </w:p>
          <w:p w14:paraId="64E36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负责噪音扰民的矛盾纠纷调解。</w:t>
            </w:r>
          </w:p>
        </w:tc>
      </w:tr>
      <w:tr w14:paraId="4B44F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42" w:hRule="atLeast"/>
          <w:jc w:val="center"/>
        </w:trPr>
        <w:tc>
          <w:tcPr>
            <w:tcW w:w="680" w:type="dxa"/>
            <w:tcBorders>
              <w:tl2br w:val="nil"/>
              <w:tr2bl w:val="nil"/>
            </w:tcBorders>
            <w:shd w:val="clear" w:color="auto" w:fill="auto"/>
            <w:tcMar>
              <w:top w:w="12" w:type="dxa"/>
              <w:left w:w="12" w:type="dxa"/>
              <w:right w:w="12" w:type="dxa"/>
            </w:tcMar>
            <w:vAlign w:val="center"/>
          </w:tcPr>
          <w:p w14:paraId="0C7F9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5FAE56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7FFC3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5C1A7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负责生态环境问题的统筹协调和监督管理，突发环境事件应急知识宣传；</w:t>
            </w:r>
          </w:p>
          <w:p w14:paraId="6164C0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调查处理突发环境事件和生态破坏事件，开展风险评估、预警、隐患排查和应急演练，制定专项应急预案并组织实施；</w:t>
            </w:r>
          </w:p>
          <w:p w14:paraId="773E4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负责重点区域、流域生态环境保护，指导突发环境事件应对工作；</w:t>
            </w:r>
          </w:p>
          <w:p w14:paraId="543FA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收集突发环境事件信息并按程序公开，加强应急救援能力建设；</w:t>
            </w:r>
          </w:p>
          <w:p w14:paraId="76736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组织实施生态环境损害赔偿制度，解决有关环境污染纠纷。</w:t>
            </w:r>
          </w:p>
        </w:tc>
        <w:tc>
          <w:tcPr>
            <w:tcW w:w="4535" w:type="dxa"/>
            <w:gridSpan w:val="3"/>
            <w:tcBorders>
              <w:tl2br w:val="nil"/>
              <w:tr2bl w:val="nil"/>
            </w:tcBorders>
            <w:shd w:val="clear" w:color="auto" w:fill="auto"/>
            <w:tcMar>
              <w:top w:w="12" w:type="dxa"/>
              <w:left w:w="12" w:type="dxa"/>
              <w:right w:w="12" w:type="dxa"/>
            </w:tcMar>
            <w:vAlign w:val="center"/>
          </w:tcPr>
          <w:p w14:paraId="70452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配合开展突发环境事件应急知识宣传、风险评估和预防工作，组织人员参加应急演练；</w:t>
            </w:r>
          </w:p>
          <w:p w14:paraId="420CB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开展突发环境事件中的先期处置工作，采取有效控制措施，防止事态扩大，并及时上报相关情况；</w:t>
            </w:r>
          </w:p>
          <w:p w14:paraId="425A4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开展人员安抚和事故处置等善后工作；</w:t>
            </w:r>
          </w:p>
          <w:p w14:paraId="33E9C4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开展舆论引导和宣传解释。</w:t>
            </w:r>
          </w:p>
        </w:tc>
      </w:tr>
      <w:tr w14:paraId="5755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6" w:hRule="atLeast"/>
          <w:jc w:val="center"/>
        </w:trPr>
        <w:tc>
          <w:tcPr>
            <w:tcW w:w="680" w:type="dxa"/>
            <w:tcBorders>
              <w:tl2br w:val="nil"/>
              <w:tr2bl w:val="nil"/>
            </w:tcBorders>
            <w:shd w:val="clear" w:color="auto" w:fill="auto"/>
            <w:tcMar>
              <w:top w:w="12" w:type="dxa"/>
              <w:left w:w="12" w:type="dxa"/>
              <w:right w:w="12" w:type="dxa"/>
            </w:tcMar>
            <w:vAlign w:val="center"/>
          </w:tcPr>
          <w:p w14:paraId="33648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16880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3FBE54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10316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032CA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01FAE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3D2B0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7C477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5F5B1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编制畜牧业发展规划，配合生态环境部门编制畜禽养殖污染防治规划；</w:t>
            </w:r>
          </w:p>
          <w:p w14:paraId="779AF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对畜禽粪污资源化利用进行技术培训推广；</w:t>
            </w:r>
          </w:p>
          <w:p w14:paraId="763678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开展畜禽养殖废弃物综合利用，发现畜禽养殖污染及时处置、移交生态环境部门，并对整改情况进行跟踪；</w:t>
            </w:r>
          </w:p>
          <w:p w14:paraId="70A299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负责退养和生态化改造工作。</w:t>
            </w:r>
          </w:p>
          <w:p w14:paraId="495ACF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26DF8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对规模畜禽养殖污染进行监督并跟踪整改情况，对违法行为进行处罚。</w:t>
            </w:r>
          </w:p>
          <w:p w14:paraId="7A238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3"/>
            <w:tcBorders>
              <w:tl2br w:val="nil"/>
              <w:tr2bl w:val="nil"/>
            </w:tcBorders>
            <w:shd w:val="clear" w:color="auto" w:fill="auto"/>
            <w:tcMar>
              <w:top w:w="12" w:type="dxa"/>
              <w:left w:w="12" w:type="dxa"/>
              <w:right w:w="12" w:type="dxa"/>
            </w:tcMar>
            <w:vAlign w:val="center"/>
          </w:tcPr>
          <w:p w14:paraId="63C052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配合开展畜禽粪污资源化利用技术的宣传推广；</w:t>
            </w:r>
          </w:p>
          <w:p w14:paraId="384D44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开展排查、及时制止和报告畜禽养殖环境污染行为；</w:t>
            </w:r>
          </w:p>
          <w:p w14:paraId="51B75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督促养殖户对畜禽养殖污染进行整改，并将整改情况上报；</w:t>
            </w:r>
          </w:p>
          <w:p w14:paraId="05484A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配合对畜禽养殖污染等行为进行查处；</w:t>
            </w:r>
          </w:p>
          <w:p w14:paraId="4504D4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负责对畜禽规模养殖场的选址进行初审，并上报。</w:t>
            </w:r>
          </w:p>
        </w:tc>
      </w:tr>
      <w:tr w14:paraId="441D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51505C9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十一、城乡建设（7项）</w:t>
            </w:r>
          </w:p>
        </w:tc>
      </w:tr>
      <w:tr w14:paraId="6F3C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16" w:hRule="atLeast"/>
          <w:jc w:val="center"/>
        </w:trPr>
        <w:tc>
          <w:tcPr>
            <w:tcW w:w="680" w:type="dxa"/>
            <w:tcBorders>
              <w:tl2br w:val="nil"/>
              <w:tr2bl w:val="nil"/>
            </w:tcBorders>
            <w:shd w:val="clear" w:color="auto" w:fill="auto"/>
            <w:tcMar>
              <w:top w:w="12" w:type="dxa"/>
              <w:left w:w="12" w:type="dxa"/>
              <w:right w:w="12" w:type="dxa"/>
            </w:tcMar>
            <w:vAlign w:val="center"/>
          </w:tcPr>
          <w:p w14:paraId="1A4699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3564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50D4C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738E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审核是否符合农地转用前置条件；</w:t>
            </w:r>
          </w:p>
          <w:p w14:paraId="68D14F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负责土地农转用组卷报卷工作；</w:t>
            </w:r>
          </w:p>
          <w:p w14:paraId="20342D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指导建设主体落实地上附着物和青苗补偿政策；</w:t>
            </w:r>
          </w:p>
          <w:p w14:paraId="3056A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负责统筹好各地农地转用指标的安排使用。</w:t>
            </w:r>
          </w:p>
        </w:tc>
        <w:tc>
          <w:tcPr>
            <w:tcW w:w="4535" w:type="dxa"/>
            <w:gridSpan w:val="3"/>
            <w:tcBorders>
              <w:tl2br w:val="nil"/>
              <w:tr2bl w:val="nil"/>
            </w:tcBorders>
            <w:shd w:val="clear" w:color="auto" w:fill="auto"/>
            <w:tcMar>
              <w:top w:w="12" w:type="dxa"/>
              <w:left w:w="12" w:type="dxa"/>
              <w:right w:w="12" w:type="dxa"/>
            </w:tcMar>
            <w:vAlign w:val="center"/>
          </w:tcPr>
          <w:p w14:paraId="60E87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配合对拟转用土地地类、面积以及地上附着物的权属、种类、数量进行调查核实；</w:t>
            </w:r>
          </w:p>
          <w:p w14:paraId="419A4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配合土地转用主体开展青苗和地上附着物补偿；</w:t>
            </w:r>
          </w:p>
          <w:p w14:paraId="7A58E3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配合开展农用地转用报批组卷工作。</w:t>
            </w:r>
          </w:p>
        </w:tc>
      </w:tr>
      <w:tr w14:paraId="32A9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02" w:hRule="atLeast"/>
          <w:jc w:val="center"/>
        </w:trPr>
        <w:tc>
          <w:tcPr>
            <w:tcW w:w="680" w:type="dxa"/>
            <w:tcBorders>
              <w:tl2br w:val="nil"/>
              <w:tr2bl w:val="nil"/>
            </w:tcBorders>
            <w:shd w:val="clear" w:color="auto" w:fill="auto"/>
            <w:tcMar>
              <w:top w:w="12" w:type="dxa"/>
              <w:left w:w="12" w:type="dxa"/>
              <w:right w:w="12" w:type="dxa"/>
            </w:tcMar>
            <w:vAlign w:val="center"/>
          </w:tcPr>
          <w:p w14:paraId="40411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0E601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55FA0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9B5B3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ECAA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5AA55E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5F48E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56A82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负责既有住宅增设电梯政策宣传和解释；</w:t>
            </w:r>
          </w:p>
          <w:p w14:paraId="2A3A48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牵头既有住宅电梯增设工作，协调自然资源、乡镇（街道）等相关单位开展并联式现场踏勘核实、审批和验收；</w:t>
            </w:r>
          </w:p>
          <w:p w14:paraId="7F948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负责电梯建设工程质量安全监督、竣工验收（备案）等工作。</w:t>
            </w:r>
          </w:p>
          <w:p w14:paraId="5EEDE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1BA246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负责电梯安装单位资格审查、办理特种设备使用登记和电梯使用安全监管工作。</w:t>
            </w:r>
          </w:p>
          <w:p w14:paraId="72288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3E4C6A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负责既有住宅电梯增设工作中违法违规行为的查处。</w:t>
            </w:r>
          </w:p>
          <w:p w14:paraId="282B2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70AA1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负责拨付电梯增设的财政奖补资金；</w:t>
            </w:r>
          </w:p>
          <w:p w14:paraId="3F6E3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对财政奖补资金使用情况进行监督管理。</w:t>
            </w:r>
          </w:p>
        </w:tc>
        <w:tc>
          <w:tcPr>
            <w:tcW w:w="4535" w:type="dxa"/>
            <w:gridSpan w:val="3"/>
            <w:tcBorders>
              <w:tl2br w:val="nil"/>
              <w:tr2bl w:val="nil"/>
            </w:tcBorders>
            <w:shd w:val="clear" w:color="auto" w:fill="auto"/>
            <w:tcMar>
              <w:top w:w="12" w:type="dxa"/>
              <w:left w:w="12" w:type="dxa"/>
              <w:right w:w="12" w:type="dxa"/>
            </w:tcMar>
            <w:vAlign w:val="center"/>
          </w:tcPr>
          <w:p w14:paraId="54A77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配合开展既有住宅增设电梯的政策宣传；</w:t>
            </w:r>
          </w:p>
          <w:p w14:paraId="7097C2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负责符合电梯增设条件的既有住宅幢数、拟增设电梯数量的调查摸底和统计上报；</w:t>
            </w:r>
          </w:p>
          <w:p w14:paraId="4C629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对业主加装电梯意愿的情况进行公示；</w:t>
            </w:r>
          </w:p>
          <w:p w14:paraId="48B14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指导有电梯增设需求的既有住宅全体业主成立业主委员会；</w:t>
            </w:r>
          </w:p>
          <w:p w14:paraId="45CD9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开展群众关系协调和矛盾化解；</w:t>
            </w:r>
          </w:p>
          <w:p w14:paraId="33DD2B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配合开展住宅电梯的隐患排查。</w:t>
            </w:r>
          </w:p>
        </w:tc>
      </w:tr>
      <w:tr w14:paraId="6BE9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0" w:hRule="atLeast"/>
          <w:jc w:val="center"/>
        </w:trPr>
        <w:tc>
          <w:tcPr>
            <w:tcW w:w="680" w:type="dxa"/>
            <w:tcBorders>
              <w:tl2br w:val="nil"/>
              <w:tr2bl w:val="nil"/>
            </w:tcBorders>
            <w:shd w:val="clear" w:color="auto" w:fill="auto"/>
            <w:tcMar>
              <w:top w:w="12" w:type="dxa"/>
              <w:left w:w="12" w:type="dxa"/>
              <w:right w:w="12" w:type="dxa"/>
            </w:tcMar>
            <w:vAlign w:val="center"/>
          </w:tcPr>
          <w:p w14:paraId="551D2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39BDB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7111E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08909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5F2C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B3B01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041FF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000D4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县审计局</w:t>
            </w:r>
          </w:p>
          <w:p w14:paraId="2CA62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县房屋征收与补偿办公室</w:t>
            </w:r>
          </w:p>
          <w:p w14:paraId="209AD5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7FCD4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7A2E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168DFB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拟订征地公告；</w:t>
            </w:r>
          </w:p>
          <w:p w14:paraId="10F68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组织对拟征收地块开展现状调查及登记；</w:t>
            </w:r>
          </w:p>
          <w:p w14:paraId="6F752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对拟征地块开展社会稳定风险评估；</w:t>
            </w:r>
          </w:p>
          <w:p w14:paraId="09513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拟订征收补偿安置方案；</w:t>
            </w:r>
          </w:p>
          <w:p w14:paraId="34FE4B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除宅基地以外的违法用地查处和违建（构）筑物的合法性认定。</w:t>
            </w:r>
          </w:p>
          <w:p w14:paraId="0C247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2F44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负责核实被征地农村集体经济组织成员户籍信息。</w:t>
            </w:r>
          </w:p>
          <w:p w14:paraId="585B56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9FE2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负责被征地农村集体经济组织成员资格审查界定的监督指导、备案工作。</w:t>
            </w:r>
          </w:p>
          <w:p w14:paraId="19B794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5060C9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配合督促涉及电力通信行业产权单位实施迁改工作。</w:t>
            </w:r>
          </w:p>
          <w:p w14:paraId="56028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5A8208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负责编制被征地农民养老保障方案，指导社会保险经办机构开展被征地农民养老保障经办工作，采取就业培训等措施促进被征地农民就业工作。</w:t>
            </w:r>
          </w:p>
          <w:p w14:paraId="40D21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县审计局：</w:t>
            </w:r>
          </w:p>
          <w:p w14:paraId="50500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负责对征地拆迁补偿安置政策落实、资金使用开展审计监督。</w:t>
            </w:r>
          </w:p>
          <w:p w14:paraId="00C698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县房屋征收与补偿办公室：</w:t>
            </w:r>
          </w:p>
          <w:p w14:paraId="09022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统一指导房屋征收补偿安置工作，负责城市规划区内房屋征收补偿安置工作。</w:t>
            </w:r>
          </w:p>
          <w:p w14:paraId="754F2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53D6B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负责统筹落实集体土地征收补偿安置经费和被征地农民参加社会保险所需资金，并加强财政监督。</w:t>
            </w:r>
          </w:p>
          <w:p w14:paraId="78D19D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21C35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宣传征地拆迁相关法律法规和政策；</w:t>
            </w:r>
          </w:p>
          <w:p w14:paraId="15848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配合开展征地补偿登记、公示；</w:t>
            </w:r>
          </w:p>
          <w:p w14:paraId="1A80A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在被征地场镇、村、组张贴公告；</w:t>
            </w:r>
          </w:p>
          <w:p w14:paraId="04102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组织所有权人、使用权人（集体和个人）与征地拆迁有关部门签订征地补偿安置协议；</w:t>
            </w:r>
          </w:p>
          <w:p w14:paraId="5667F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审核、公示需纳入养老保障的被征地农民名单，报县人力资源社会保障局核定；</w:t>
            </w:r>
          </w:p>
          <w:p w14:paraId="407C2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监督农村集体经济组织对征地补偿费用的管理、使用、分配和公开；</w:t>
            </w:r>
          </w:p>
          <w:p w14:paraId="247EE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配合调解处理征地补偿安置纠纷。</w:t>
            </w:r>
          </w:p>
        </w:tc>
      </w:tr>
      <w:tr w14:paraId="47C2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1" w:hRule="atLeast"/>
          <w:jc w:val="center"/>
        </w:trPr>
        <w:tc>
          <w:tcPr>
            <w:tcW w:w="680" w:type="dxa"/>
            <w:tcBorders>
              <w:tl2br w:val="nil"/>
              <w:tr2bl w:val="nil"/>
            </w:tcBorders>
            <w:shd w:val="clear" w:color="auto" w:fill="auto"/>
            <w:tcMar>
              <w:top w:w="12" w:type="dxa"/>
              <w:left w:w="12" w:type="dxa"/>
              <w:right w:w="12" w:type="dxa"/>
            </w:tcMar>
            <w:vAlign w:val="center"/>
          </w:tcPr>
          <w:p w14:paraId="1C94D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5C614A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3D3C3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08528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F784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1B815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0ED86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指导属地政府落实城市房屋安全管理工作，统筹指导城镇住宅区房屋安全风险排查工作；</w:t>
            </w:r>
          </w:p>
          <w:p w14:paraId="49E7B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指导属地政府、相关部门落实城镇房屋安全风险整治措施，提供技术支持；</w:t>
            </w:r>
          </w:p>
          <w:p w14:paraId="1D18C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负责房屋改造项目的审定、资金拨付和监督管理工作；</w:t>
            </w:r>
          </w:p>
          <w:p w14:paraId="4C7CC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加强督查检查，督促属地政府、相关部门开展抢险救灾工作。</w:t>
            </w:r>
          </w:p>
          <w:p w14:paraId="77EFE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79F2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负责加强和规范农村宅基地管理、农业生产设施用房安全风险隐患排查整治；</w:t>
            </w:r>
          </w:p>
          <w:p w14:paraId="04C0E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指导农村房屋违规搭建排查整治及易地扶贫搬迁点的农村房屋安全管理。</w:t>
            </w:r>
          </w:p>
          <w:p w14:paraId="240CB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7B2AE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开展房屋安全宣传；</w:t>
            </w:r>
          </w:p>
          <w:p w14:paraId="661F4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开展房屋结构、外墙安全及地灾点房屋日常检查、巡查，建立动态信息台账，发现问题及时报告主管部门备案并督促产权人（使用人）对存危房屋开展安全鉴定、隐患整治；</w:t>
            </w:r>
          </w:p>
          <w:p w14:paraId="570443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督促产权人（使用人）主动排危，负责危房改造名单初审报送、住户搬离等。</w:t>
            </w:r>
          </w:p>
        </w:tc>
      </w:tr>
      <w:tr w14:paraId="6320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34" w:hRule="atLeast"/>
          <w:jc w:val="center"/>
        </w:trPr>
        <w:tc>
          <w:tcPr>
            <w:tcW w:w="680" w:type="dxa"/>
            <w:tcBorders>
              <w:tl2br w:val="nil"/>
              <w:tr2bl w:val="nil"/>
            </w:tcBorders>
            <w:shd w:val="clear" w:color="auto" w:fill="auto"/>
            <w:tcMar>
              <w:top w:w="12" w:type="dxa"/>
              <w:left w:w="12" w:type="dxa"/>
              <w:right w:w="12" w:type="dxa"/>
            </w:tcMar>
            <w:vAlign w:val="center"/>
          </w:tcPr>
          <w:p w14:paraId="4412F8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6B727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两违</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（违法用地、违法建设）整治</w:t>
            </w:r>
          </w:p>
        </w:tc>
        <w:tc>
          <w:tcPr>
            <w:tcW w:w="1587" w:type="dxa"/>
            <w:tcBorders>
              <w:tl2br w:val="nil"/>
              <w:tr2bl w:val="nil"/>
            </w:tcBorders>
            <w:shd w:val="clear" w:color="auto" w:fill="auto"/>
            <w:tcMar>
              <w:top w:w="12" w:type="dxa"/>
              <w:left w:w="12" w:type="dxa"/>
              <w:right w:w="12" w:type="dxa"/>
            </w:tcMar>
            <w:vAlign w:val="center"/>
          </w:tcPr>
          <w:p w14:paraId="7C7B8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7939A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1B645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1FC68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1F906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59CE5E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负责对县总体规划确定的城市建设用地范围内的违法占地以及违反规划的行为予以认定；</w:t>
            </w:r>
          </w:p>
          <w:p w14:paraId="365F7E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负责对城市规划区内非法占用土地和擅自将农用地改为建设用地的违法行为进行查处。</w:t>
            </w:r>
          </w:p>
          <w:p w14:paraId="080E9F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3729A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负责对城市规划区外违反农村宅基地管理法律法规的行为进行查处。</w:t>
            </w:r>
          </w:p>
          <w:p w14:paraId="74B2DF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67FD2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负责建立完善商品房销售、物业管理、装饰装修等行业监管制度，预防违法建设滋生；</w:t>
            </w:r>
          </w:p>
          <w:p w14:paraId="2AC246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对制止违法建设不力的物业服务企业、参与违法违规建设的设计、施工单位加强行业监管。</w:t>
            </w:r>
          </w:p>
          <w:p w14:paraId="501DCC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560490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负责对城市规划区内国有土地及集体土地上的建设用地的违法建设进行查处；</w:t>
            </w:r>
          </w:p>
          <w:p w14:paraId="277DC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负责对城区占用天楼、公共区域、城市道路等违法搭建行为进行监督检查并依法查处。</w:t>
            </w:r>
          </w:p>
        </w:tc>
        <w:tc>
          <w:tcPr>
            <w:tcW w:w="4535" w:type="dxa"/>
            <w:gridSpan w:val="3"/>
            <w:tcBorders>
              <w:tl2br w:val="nil"/>
              <w:tr2bl w:val="nil"/>
            </w:tcBorders>
            <w:shd w:val="clear" w:color="auto" w:fill="auto"/>
            <w:tcMar>
              <w:top w:w="12" w:type="dxa"/>
              <w:left w:w="12" w:type="dxa"/>
              <w:right w:w="12" w:type="dxa"/>
            </w:tcMar>
            <w:vAlign w:val="center"/>
          </w:tcPr>
          <w:p w14:paraId="15B8E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开展相关法律法规和政策宣传教育；</w:t>
            </w:r>
          </w:p>
          <w:p w14:paraId="05BEB1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结合日常工作开展巡查，发现苗头及时劝阻；</w:t>
            </w:r>
          </w:p>
          <w:p w14:paraId="2988E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对疑似违法行为进行核实；</w:t>
            </w:r>
          </w:p>
          <w:p w14:paraId="43127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属于个人或企业私搭乱建的，督促整改，拒不整改的上报相关部门；</w:t>
            </w:r>
          </w:p>
          <w:p w14:paraId="6D040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依职责组织或协助上级有关部门实施拆除和善后工作；</w:t>
            </w:r>
          </w:p>
          <w:p w14:paraId="1754B0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按权限对在村庄、集镇规划内和道路、河道两旁修建的临时建筑物、构筑物和其他设施的审批。</w:t>
            </w:r>
          </w:p>
        </w:tc>
      </w:tr>
      <w:tr w14:paraId="3ED5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1" w:hRule="atLeast"/>
          <w:jc w:val="center"/>
        </w:trPr>
        <w:tc>
          <w:tcPr>
            <w:tcW w:w="680" w:type="dxa"/>
            <w:tcBorders>
              <w:tl2br w:val="nil"/>
              <w:tr2bl w:val="nil"/>
            </w:tcBorders>
            <w:shd w:val="clear" w:color="auto" w:fill="auto"/>
            <w:tcMar>
              <w:top w:w="12" w:type="dxa"/>
              <w:left w:w="12" w:type="dxa"/>
              <w:right w:w="12" w:type="dxa"/>
            </w:tcMar>
            <w:vAlign w:val="center"/>
          </w:tcPr>
          <w:p w14:paraId="6A1A8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68C25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6689E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4E5CAB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制定老旧小区、棚户区及城市更新项目方案；</w:t>
            </w:r>
          </w:p>
          <w:p w14:paraId="516A1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负责宣传老旧小区、棚户区及城市更新项目政策；</w:t>
            </w:r>
          </w:p>
          <w:p w14:paraId="1ECA5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负责包装项目争取资金；</w:t>
            </w:r>
          </w:p>
          <w:p w14:paraId="7D1E14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负责组织项目实施；</w:t>
            </w:r>
          </w:p>
          <w:p w14:paraId="065C2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配合项目实施中的信访稳定和群众矛盾纠纷调解工作。</w:t>
            </w:r>
          </w:p>
        </w:tc>
        <w:tc>
          <w:tcPr>
            <w:tcW w:w="4535" w:type="dxa"/>
            <w:gridSpan w:val="3"/>
            <w:tcBorders>
              <w:tl2br w:val="nil"/>
              <w:tr2bl w:val="nil"/>
            </w:tcBorders>
            <w:shd w:val="clear" w:color="auto" w:fill="auto"/>
            <w:tcMar>
              <w:top w:w="12" w:type="dxa"/>
              <w:left w:w="12" w:type="dxa"/>
              <w:right w:w="12" w:type="dxa"/>
            </w:tcMar>
            <w:vAlign w:val="center"/>
          </w:tcPr>
          <w:p w14:paraId="20083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配合开展老旧小区、棚户区及城市更新项目政策宣传；</w:t>
            </w:r>
          </w:p>
          <w:p w14:paraId="2F0CA6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负责老旧小区改造、棚户区改造以及城市更新项目前期业主改造意愿征集、情况统计、公示和上报；</w:t>
            </w:r>
          </w:p>
          <w:p w14:paraId="3B766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配合项目方案审查、专项维修资金归集及使用等工作；</w:t>
            </w:r>
          </w:p>
          <w:p w14:paraId="4D533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负责调解老旧小区、棚户区、城市更新改造中的矛盾纠纷。</w:t>
            </w:r>
          </w:p>
        </w:tc>
      </w:tr>
      <w:tr w14:paraId="6CE7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09" w:hRule="atLeast"/>
          <w:jc w:val="center"/>
        </w:trPr>
        <w:tc>
          <w:tcPr>
            <w:tcW w:w="680" w:type="dxa"/>
            <w:tcBorders>
              <w:tl2br w:val="nil"/>
              <w:tr2bl w:val="nil"/>
            </w:tcBorders>
            <w:shd w:val="clear" w:color="auto" w:fill="auto"/>
            <w:tcMar>
              <w:top w:w="12" w:type="dxa"/>
              <w:left w:w="12" w:type="dxa"/>
              <w:right w:w="12" w:type="dxa"/>
            </w:tcMar>
            <w:vAlign w:val="center"/>
          </w:tcPr>
          <w:p w14:paraId="107F6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03787E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59DC81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2777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指导传统村落保护与利用，编制传统村落保护与利用规划；</w:t>
            </w:r>
          </w:p>
          <w:p w14:paraId="1D71F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加强对传统村落保护与利用工作的监督检查，定期组织有关部门和专家对传统村落的保护与利用情况进行检查与评估，发现问题及时督促乡镇整改。</w:t>
            </w:r>
          </w:p>
        </w:tc>
        <w:tc>
          <w:tcPr>
            <w:tcW w:w="4535" w:type="dxa"/>
            <w:gridSpan w:val="3"/>
            <w:tcBorders>
              <w:tl2br w:val="nil"/>
              <w:tr2bl w:val="nil"/>
            </w:tcBorders>
            <w:shd w:val="clear" w:color="auto" w:fill="auto"/>
            <w:tcMar>
              <w:top w:w="12" w:type="dxa"/>
              <w:left w:w="12" w:type="dxa"/>
              <w:right w:w="12" w:type="dxa"/>
            </w:tcMar>
            <w:vAlign w:val="center"/>
          </w:tcPr>
          <w:p w14:paraId="47205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负责传统村落的材料收集整理和申报认定；</w:t>
            </w:r>
          </w:p>
          <w:p w14:paraId="32F8F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负责制定传统村落保护与利用实施方案，并组织实施；</w:t>
            </w:r>
          </w:p>
          <w:p w14:paraId="614DF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结合日常工作开展巡查，依法制止违反传统村落保护与利用规划的行为，及时处置传统建筑、不可移动文物损毁等隐患，并向有关主管部门报告；</w:t>
            </w:r>
          </w:p>
          <w:p w14:paraId="2AB5E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负责开展传统村落的管理、维护、风貌整治，指导、督促村（居）民委员会开展传统村落保护等工作。</w:t>
            </w:r>
          </w:p>
        </w:tc>
      </w:tr>
      <w:tr w14:paraId="4344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04CCC43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十二、交通运输（2项）</w:t>
            </w:r>
          </w:p>
        </w:tc>
      </w:tr>
      <w:tr w14:paraId="4722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2" w:hRule="atLeast"/>
          <w:jc w:val="center"/>
        </w:trPr>
        <w:tc>
          <w:tcPr>
            <w:tcW w:w="680" w:type="dxa"/>
            <w:tcBorders>
              <w:tl2br w:val="nil"/>
              <w:tr2bl w:val="nil"/>
            </w:tcBorders>
            <w:shd w:val="clear" w:color="auto" w:fill="auto"/>
            <w:tcMar>
              <w:top w:w="12" w:type="dxa"/>
              <w:left w:w="12" w:type="dxa"/>
              <w:right w:w="12" w:type="dxa"/>
            </w:tcMar>
            <w:vAlign w:val="center"/>
          </w:tcPr>
          <w:p w14:paraId="70181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07588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2BD84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县委政法委</w:t>
            </w:r>
          </w:p>
          <w:p w14:paraId="6E7BA7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61C76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C74F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9DE2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县委政法委：</w:t>
            </w:r>
          </w:p>
          <w:p w14:paraId="558804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将维护铁路、高速公路护路联防安全稳定工作纳入落实维护社会稳定责任制和平安建设考核内容；</w:t>
            </w:r>
          </w:p>
          <w:p w14:paraId="79D535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督促指导铁路、高速公路护路联防安全稳定工作各项措施落实。</w:t>
            </w:r>
          </w:p>
          <w:p w14:paraId="42505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699DD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统筹协调铁路、高速公路沿线安全环境治理工作，组织开展隐患排查，协调解决隐患治理中的堵点、难点和重大问题；</w:t>
            </w:r>
          </w:p>
          <w:p w14:paraId="1F2C3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落实铁路、高速公路沿线安全环境治理</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双段长</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制工作、安全联席会议制度，督促乡镇（街道）落实铁路、高速公路护路联防工作职责。</w:t>
            </w:r>
          </w:p>
          <w:p w14:paraId="578B6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2E408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加强护路联防队伍管理，开展业务知识培训；</w:t>
            </w:r>
          </w:p>
          <w:p w14:paraId="4A52A9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对护路队员进行测评和考核。</w:t>
            </w:r>
          </w:p>
          <w:p w14:paraId="79347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449CE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开展安全宣传，指导护路队员开展日常巡护；</w:t>
            </w:r>
          </w:p>
          <w:p w14:paraId="74AB0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配合对沿线隔离防护网设置及安全隐患开展排查，发现问题及时上报；</w:t>
            </w:r>
          </w:p>
          <w:p w14:paraId="39B0C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配合对沿线标识标牌的保护进行宣传、检查、上报；</w:t>
            </w:r>
          </w:p>
          <w:p w14:paraId="2B3A6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发生安全突发事件时，负责组织群众疏散、维护现场秩序等工作。</w:t>
            </w:r>
          </w:p>
        </w:tc>
      </w:tr>
      <w:tr w14:paraId="5D33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39AB7E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119C7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76A6E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1DA98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404D5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A910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4B5E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牵头道路交通安全工作，开展道路交通安全法律法规宣传；</w:t>
            </w:r>
          </w:p>
          <w:p w14:paraId="4226E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建立日常巡查机制，开展定期巡查，受理投诉举报并及时查证；</w:t>
            </w:r>
          </w:p>
          <w:p w14:paraId="62FF12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统筹开展道路交通安全隐患治理、综合治理督导及责任追究，依法查处道路交通违法行为；</w:t>
            </w:r>
          </w:p>
          <w:p w14:paraId="77DD12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协同有关部门按照各自职责开展道路交通安全工作。</w:t>
            </w:r>
          </w:p>
          <w:p w14:paraId="25C299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605FDC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开展公路管理等相关法律法规宣传，督促指导管理养护单位完善维护交通安全设施，开展道路隐患排查和治理；</w:t>
            </w:r>
          </w:p>
          <w:p w14:paraId="50E36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开展营运车辆管理，督促落实客货运源头监管等相关责任；</w:t>
            </w:r>
          </w:p>
          <w:p w14:paraId="6A21B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协调有关单位和乡镇（街道）在应急状态下实行联合行动。</w:t>
            </w:r>
          </w:p>
          <w:p w14:paraId="776273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8FC8D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负责拖拉机、联合收割机等上路农用机械的监督管理。</w:t>
            </w:r>
          </w:p>
        </w:tc>
        <w:tc>
          <w:tcPr>
            <w:tcW w:w="4535" w:type="dxa"/>
            <w:gridSpan w:val="3"/>
            <w:tcBorders>
              <w:tl2br w:val="nil"/>
              <w:tr2bl w:val="nil"/>
            </w:tcBorders>
            <w:shd w:val="clear" w:color="auto" w:fill="auto"/>
            <w:tcMar>
              <w:top w:w="12" w:type="dxa"/>
              <w:left w:w="12" w:type="dxa"/>
              <w:right w:w="12" w:type="dxa"/>
            </w:tcMar>
            <w:vAlign w:val="center"/>
          </w:tcPr>
          <w:p w14:paraId="40BE1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配合开展宣传教育警示工作；</w:t>
            </w:r>
          </w:p>
          <w:p w14:paraId="2E447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开展村组道路交通安全隐患排查与治理，对重大隐患及时上报；</w:t>
            </w:r>
          </w:p>
          <w:p w14:paraId="489F0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配合开展交通违法行为专项整治；</w:t>
            </w:r>
          </w:p>
          <w:p w14:paraId="7BC9ED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对国省干道、乡道、村道进行隐患排查并上报，在乡道、村道的出入口规范设置必要的限高、限宽设施。</w:t>
            </w:r>
          </w:p>
        </w:tc>
      </w:tr>
      <w:tr w14:paraId="088D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0046AEA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十三、商贸流通（3项）</w:t>
            </w:r>
          </w:p>
        </w:tc>
      </w:tr>
      <w:tr w14:paraId="1680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69" w:hRule="atLeast"/>
          <w:jc w:val="center"/>
        </w:trPr>
        <w:tc>
          <w:tcPr>
            <w:tcW w:w="680" w:type="dxa"/>
            <w:tcBorders>
              <w:tl2br w:val="nil"/>
              <w:tr2bl w:val="nil"/>
            </w:tcBorders>
            <w:shd w:val="clear" w:color="auto" w:fill="auto"/>
            <w:tcMar>
              <w:top w:w="12" w:type="dxa"/>
              <w:left w:w="12" w:type="dxa"/>
              <w:right w:w="12" w:type="dxa"/>
            </w:tcMar>
            <w:vAlign w:val="center"/>
          </w:tcPr>
          <w:p w14:paraId="3AFF49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7D24B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2CC58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5CA478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4EEDB1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6A97A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强化粮食储备，建立应急保供体系，加强对粮食流通和库存的检查；</w:t>
            </w:r>
          </w:p>
          <w:p w14:paraId="38557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负责粮食收购管理和服务，规范粮食收购活动；</w:t>
            </w:r>
          </w:p>
          <w:p w14:paraId="45854F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负责对粮食经营者从事粮食收购、储存、运输活动和政策性粮食的购销活动，以及执行国家粮食流通统计制度的情况进行监督检查；</w:t>
            </w:r>
          </w:p>
          <w:p w14:paraId="0542B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组织建立管理乡镇（街道）粮食应急供应网点；</w:t>
            </w:r>
          </w:p>
          <w:p w14:paraId="4436A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建立粮食经营者信用档案，记录日常监督检查结果、违法行为查处情况，并依法向社会公示；</w:t>
            </w:r>
          </w:p>
          <w:p w14:paraId="08F6D6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开展应急演练和培训。</w:t>
            </w:r>
          </w:p>
          <w:p w14:paraId="0090B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F6A8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依照有关法律法规的规定，对粮食经营活动中的扰乱市场秩序行为、违法交易行为以及价格违法行为进行监督检查。</w:t>
            </w:r>
          </w:p>
        </w:tc>
        <w:tc>
          <w:tcPr>
            <w:tcW w:w="4535" w:type="dxa"/>
            <w:gridSpan w:val="3"/>
            <w:tcBorders>
              <w:tl2br w:val="nil"/>
              <w:tr2bl w:val="nil"/>
            </w:tcBorders>
            <w:shd w:val="clear" w:color="auto" w:fill="auto"/>
            <w:tcMar>
              <w:top w:w="12" w:type="dxa"/>
              <w:left w:w="12" w:type="dxa"/>
              <w:right w:w="12" w:type="dxa"/>
            </w:tcMar>
            <w:vAlign w:val="center"/>
          </w:tcPr>
          <w:p w14:paraId="4D27D3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配合管理粮食应急供应网点；</w:t>
            </w:r>
          </w:p>
          <w:p w14:paraId="3FF98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按要求报送变动信息，负责应急状态下粮食行情监测、粮食加工、调运的组织协调工作。</w:t>
            </w:r>
          </w:p>
        </w:tc>
      </w:tr>
      <w:tr w14:paraId="22AB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7" w:hRule="atLeast"/>
          <w:jc w:val="center"/>
        </w:trPr>
        <w:tc>
          <w:tcPr>
            <w:tcW w:w="680" w:type="dxa"/>
            <w:tcBorders>
              <w:tl2br w:val="nil"/>
              <w:tr2bl w:val="nil"/>
            </w:tcBorders>
            <w:shd w:val="clear" w:color="auto" w:fill="auto"/>
            <w:tcMar>
              <w:top w:w="12" w:type="dxa"/>
              <w:left w:w="12" w:type="dxa"/>
              <w:right w:w="12" w:type="dxa"/>
            </w:tcMar>
            <w:vAlign w:val="center"/>
          </w:tcPr>
          <w:p w14:paraId="2F0EF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A02C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23408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5BB8E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488BA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012DD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落实国内外贸易相关法律法规，以及国家和地方有关扩大开放、实施西部大开发的方针政策；</w:t>
            </w:r>
          </w:p>
          <w:p w14:paraId="78CE7D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指导对外贸易行业严格执行相关管理办法。组织实施进出口总量计划，指导开展各类贸易促进活动，推进外贸促进体系建设；</w:t>
            </w:r>
          </w:p>
          <w:p w14:paraId="64611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组织企业参加国内外各类展会活动。</w:t>
            </w:r>
          </w:p>
          <w:p w14:paraId="364411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县投资促进服务中心：</w:t>
            </w:r>
          </w:p>
          <w:p w14:paraId="769F2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落实外商投资相关的法律法规和方针政策，负责经济合作、招商引资、投资促进工作的统筹谋划、协调推进与高效服务；</w:t>
            </w:r>
          </w:p>
          <w:p w14:paraId="7CA59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协调处理外来投资企业投诉处理工作。</w:t>
            </w:r>
          </w:p>
        </w:tc>
        <w:tc>
          <w:tcPr>
            <w:tcW w:w="4535" w:type="dxa"/>
            <w:gridSpan w:val="3"/>
            <w:tcBorders>
              <w:tl2br w:val="nil"/>
              <w:tr2bl w:val="nil"/>
            </w:tcBorders>
            <w:shd w:val="clear" w:color="auto" w:fill="auto"/>
            <w:tcMar>
              <w:top w:w="12" w:type="dxa"/>
              <w:left w:w="12" w:type="dxa"/>
              <w:right w:w="12" w:type="dxa"/>
            </w:tcMar>
            <w:vAlign w:val="center"/>
          </w:tcPr>
          <w:p w14:paraId="700AB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组织外贸企业参加展会；</w:t>
            </w:r>
          </w:p>
          <w:p w14:paraId="09E90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配合开展政策宣传，组织相关企业申报开放型经济发展专项资金，受理、初审和转报相关材料。</w:t>
            </w:r>
          </w:p>
        </w:tc>
      </w:tr>
      <w:tr w14:paraId="3B14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81" w:hRule="atLeast"/>
          <w:jc w:val="center"/>
        </w:trPr>
        <w:tc>
          <w:tcPr>
            <w:tcW w:w="680" w:type="dxa"/>
            <w:tcBorders>
              <w:tl2br w:val="nil"/>
              <w:tr2bl w:val="nil"/>
            </w:tcBorders>
            <w:shd w:val="clear" w:color="auto" w:fill="auto"/>
            <w:tcMar>
              <w:top w:w="12" w:type="dxa"/>
              <w:left w:w="12" w:type="dxa"/>
              <w:right w:w="12" w:type="dxa"/>
            </w:tcMar>
            <w:vAlign w:val="center"/>
          </w:tcPr>
          <w:p w14:paraId="583A8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314820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1BBB0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6B887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224646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EFA9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25BC9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县供销社</w:t>
            </w:r>
          </w:p>
          <w:p w14:paraId="2F45E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7614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2D9AA8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承担物流配送、物流产业发展、物流行业管理等职责。</w:t>
            </w:r>
          </w:p>
          <w:p w14:paraId="1B2F7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214B1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承担物流通道建设、多式联运等职责，协助开展邮政管理工作；</w:t>
            </w:r>
          </w:p>
          <w:p w14:paraId="39007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负责物流运输车辆合法性、合规性监管。</w:t>
            </w:r>
          </w:p>
          <w:p w14:paraId="422162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827E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依法规范快递服务车辆的管理和使用；</w:t>
            </w:r>
          </w:p>
          <w:p w14:paraId="10145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指导快递服务企业购买符合国家行业标准的电动三轮车，办理上户手续，统一编号，加强标识管理。</w:t>
            </w:r>
          </w:p>
          <w:p w14:paraId="1BF8B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15058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负责物流寄递企业营业执照办理。</w:t>
            </w:r>
          </w:p>
          <w:p w14:paraId="73E9C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县供销社：</w:t>
            </w:r>
          </w:p>
          <w:p w14:paraId="38D48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利用基层供销网点建设电商服务站。</w:t>
            </w:r>
          </w:p>
          <w:p w14:paraId="2185C1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00CAC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宣传邮政管理、物流寄递领域法律法规；</w:t>
            </w:r>
          </w:p>
          <w:p w14:paraId="7C9C8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配合开展寄递行业日常巡查；</w:t>
            </w:r>
          </w:p>
          <w:p w14:paraId="47004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开展接转场所、村级寄递物流综合服务站建设。</w:t>
            </w:r>
          </w:p>
        </w:tc>
      </w:tr>
      <w:tr w14:paraId="3DCE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5BEF830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35B6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02" w:hRule="atLeast"/>
          <w:jc w:val="center"/>
        </w:trPr>
        <w:tc>
          <w:tcPr>
            <w:tcW w:w="680" w:type="dxa"/>
            <w:tcBorders>
              <w:tl2br w:val="nil"/>
              <w:tr2bl w:val="nil"/>
            </w:tcBorders>
            <w:shd w:val="clear" w:color="auto" w:fill="auto"/>
            <w:tcMar>
              <w:top w:w="12" w:type="dxa"/>
              <w:left w:w="12" w:type="dxa"/>
              <w:right w:w="12" w:type="dxa"/>
            </w:tcMar>
            <w:vAlign w:val="center"/>
          </w:tcPr>
          <w:p w14:paraId="7F926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79ECA8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360572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县委宣传部</w:t>
            </w:r>
          </w:p>
          <w:p w14:paraId="7E23D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006EF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县委宣传部：</w:t>
            </w:r>
          </w:p>
          <w:p w14:paraId="6E14C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负责扫黄打非、软件正版化和版权统筹指导工作。</w:t>
            </w:r>
          </w:p>
          <w:p w14:paraId="63415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200363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统筹文化市场综合执法，按权限查处文化、体育、文物、出版、广播电视、电影、旅游市场领域的违法行为。</w:t>
            </w:r>
          </w:p>
        </w:tc>
        <w:tc>
          <w:tcPr>
            <w:tcW w:w="4535" w:type="dxa"/>
            <w:gridSpan w:val="3"/>
            <w:tcBorders>
              <w:tl2br w:val="nil"/>
              <w:tr2bl w:val="nil"/>
            </w:tcBorders>
            <w:shd w:val="clear" w:color="auto" w:fill="auto"/>
            <w:tcMar>
              <w:top w:w="12" w:type="dxa"/>
              <w:left w:w="12" w:type="dxa"/>
              <w:right w:w="12" w:type="dxa"/>
            </w:tcMar>
            <w:vAlign w:val="center"/>
          </w:tcPr>
          <w:p w14:paraId="2B01FE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开展文化市场宣传和教育；</w:t>
            </w:r>
          </w:p>
          <w:p w14:paraId="39050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发现文旅、出版物市场违法经营行为及时制止，并上报相关主管部门；</w:t>
            </w:r>
          </w:p>
          <w:p w14:paraId="107F1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配合执法部门对文化市场违法行为进行查处。</w:t>
            </w:r>
          </w:p>
        </w:tc>
      </w:tr>
      <w:tr w14:paraId="67D3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5CF9E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576E4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03F0CF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县文体旅游局（县文物局）</w:t>
            </w:r>
          </w:p>
          <w:p w14:paraId="65B071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0FC36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A175A7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县文体旅游局（县文物局）：</w:t>
            </w:r>
          </w:p>
          <w:p w14:paraId="390E578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组织实施文物普查和专项调查，全面掌握文物资源及保护情况，组织编制不可移动文物的保护规划，未定级不可移动文物登记公布；</w:t>
            </w:r>
          </w:p>
          <w:p w14:paraId="262D79B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加强国有文物资源资产动态管理；</w:t>
            </w:r>
          </w:p>
          <w:p w14:paraId="1620337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公开投诉举报方式，及时受理处理投诉举报；</w:t>
            </w:r>
          </w:p>
          <w:p w14:paraId="72BFABD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监督管理全县范围内各级不可移动文物，开展申报和管理工作，制定不可移动文物的具体保护措施，及时发现问题隐患，防范安全风险，并督促指导不可移动文物所有人或者使用人履行保护职责；</w:t>
            </w:r>
          </w:p>
          <w:p w14:paraId="55D946D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建立馆藏文物档案；</w:t>
            </w:r>
          </w:p>
          <w:p w14:paraId="646CACE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负责对未定级不可移动文物，作出标志说明，建立记录档案，明确管理责任人；</w:t>
            </w:r>
          </w:p>
          <w:p w14:paraId="12C8D08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负责县级文物保护单位、未定级不可移动文物原址保护措施、修缮的审批；</w:t>
            </w:r>
          </w:p>
          <w:p w14:paraId="61A1C04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w:t>
            </w:r>
            <w:r>
              <w:rPr>
                <w:rStyle w:val="17"/>
                <w:rFonts w:hint="default" w:ascii="Times New Roman" w:hAnsi="Times New Roman" w:eastAsia="仿宋_GB2312" w:cs="Times New Roman"/>
                <w:sz w:val="22"/>
                <w:szCs w:val="22"/>
                <w:lang w:val="en-US" w:eastAsia="zh-CN" w:bidi="ar"/>
              </w:rPr>
              <w:t>履行文物安全监督和行政执法督查职责；</w:t>
            </w:r>
          </w:p>
          <w:p w14:paraId="75AE248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r>
              <w:rPr>
                <w:rStyle w:val="17"/>
                <w:rFonts w:hint="default" w:ascii="Times New Roman" w:hAnsi="Times New Roman" w:eastAsia="仿宋_GB2312" w:cs="Times New Roman"/>
                <w:sz w:val="22"/>
                <w:szCs w:val="22"/>
                <w:lang w:val="en-US" w:eastAsia="zh-CN" w:bidi="ar"/>
              </w:rPr>
              <w:t>负责牵头不可移动文物保护专项资金的申报审核、争取和分配、管理、使用。</w:t>
            </w:r>
          </w:p>
          <w:p w14:paraId="0A993E1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7CBFDC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对违反文物保护相关的治安管理处罚；</w:t>
            </w:r>
          </w:p>
          <w:p w14:paraId="013AB44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保护发现文物的现场；</w:t>
            </w:r>
          </w:p>
          <w:p w14:paraId="4DAB98E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调查馆藏文物丢失案件，依法打击处理文物被盗抢、盗掘、倒卖等各类违法犯罪活动；</w:t>
            </w:r>
          </w:p>
          <w:p w14:paraId="6BD33D6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协同对发现文物隐匿不报或者拒不上交、未按照规定移交拣选文物行为进行处罚；</w:t>
            </w:r>
          </w:p>
          <w:p w14:paraId="6AAA88D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保管、移交涉案文物。</w:t>
            </w:r>
          </w:p>
          <w:p w14:paraId="40FA39A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2F6B4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负责本行政区域内的文物保护工作；</w:t>
            </w:r>
          </w:p>
          <w:p w14:paraId="604CD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定期开展辖区内不可移动文物日常安全巡查工作，发生文物盗掘、破坏、走私等案件或安全事故后，立即向县文体旅游局和公安机关报案；</w:t>
            </w:r>
          </w:p>
          <w:p w14:paraId="04BB0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在文物保护单位保护范围和建设控制地带内进行工程建设或爆破、挖掘等作业前，督促建设单位及时向县文体旅游局报批。</w:t>
            </w:r>
          </w:p>
        </w:tc>
      </w:tr>
      <w:tr w14:paraId="5836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jc w:val="center"/>
        </w:trPr>
        <w:tc>
          <w:tcPr>
            <w:tcW w:w="680" w:type="dxa"/>
            <w:tcBorders>
              <w:tl2br w:val="nil"/>
              <w:tr2bl w:val="nil"/>
            </w:tcBorders>
            <w:shd w:val="clear" w:color="auto" w:fill="auto"/>
            <w:tcMar>
              <w:top w:w="12" w:type="dxa"/>
              <w:left w:w="12" w:type="dxa"/>
              <w:right w:w="12" w:type="dxa"/>
            </w:tcMar>
            <w:vAlign w:val="center"/>
          </w:tcPr>
          <w:p w14:paraId="0E54A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124C0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69DB00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4550E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7E582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5DD75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185A5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7B2D4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E865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33160B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059AD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监督旅游经营者主体安全责任落实情况，检查应急预案、设施设备安全；</w:t>
            </w:r>
          </w:p>
          <w:p w14:paraId="517CF1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组织开展旅游安全及应急知识的宣传普及活动；</w:t>
            </w:r>
          </w:p>
          <w:p w14:paraId="715B2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处理旅游突发事件，发布旅游安全预警信息。</w:t>
            </w:r>
          </w:p>
          <w:p w14:paraId="6F31FF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5638E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调查重大旅游安全事故；</w:t>
            </w:r>
          </w:p>
          <w:p w14:paraId="461F68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指导景区森林火灾等自然灾害的预防与防治。</w:t>
            </w:r>
          </w:p>
          <w:p w14:paraId="65B3C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5E1E9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负责检查景区、景点等旅游场所的消防安全，并督促整改。</w:t>
            </w:r>
          </w:p>
          <w:p w14:paraId="155C3E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61154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负责指导、督促景区行业主管部门开展景区地质灾害防治工作。</w:t>
            </w:r>
          </w:p>
          <w:p w14:paraId="5C6C4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2D5C9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负责检查景区内部交通工具的运营资质及安全，并督促整改。</w:t>
            </w:r>
          </w:p>
          <w:p w14:paraId="545A8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9D45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负责监督景区落实大型节庆、演出活动的安全预案及人流管控。</w:t>
            </w:r>
          </w:p>
          <w:p w14:paraId="4B266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482AC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负责检查景区大型游乐设施、索道、电梯等特种设备的安全，并督促整改；</w:t>
            </w:r>
          </w:p>
          <w:p w14:paraId="4B6F3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负责检查旅游餐饮场所的食品安全，并督促整改。</w:t>
            </w:r>
          </w:p>
        </w:tc>
        <w:tc>
          <w:tcPr>
            <w:tcW w:w="4535" w:type="dxa"/>
            <w:gridSpan w:val="3"/>
            <w:tcBorders>
              <w:tl2br w:val="nil"/>
              <w:tr2bl w:val="nil"/>
            </w:tcBorders>
            <w:shd w:val="clear" w:color="auto" w:fill="auto"/>
            <w:tcMar>
              <w:top w:w="12" w:type="dxa"/>
              <w:left w:w="12" w:type="dxa"/>
              <w:right w:w="12" w:type="dxa"/>
            </w:tcMar>
            <w:vAlign w:val="center"/>
          </w:tcPr>
          <w:p w14:paraId="45192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结合日常工作对景区、景点进行安全检查，督促安装安全警示标识标牌；</w:t>
            </w:r>
          </w:p>
          <w:p w14:paraId="25EF2D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及时上报存在的安全隐患；</w:t>
            </w:r>
          </w:p>
          <w:p w14:paraId="113BF2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配合上级相关部门开展旅游行业安全监管工作，督促景区、企业整改安全隐患。</w:t>
            </w:r>
          </w:p>
        </w:tc>
      </w:tr>
      <w:tr w14:paraId="4E1E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70" w:hRule="atLeast"/>
          <w:jc w:val="center"/>
        </w:trPr>
        <w:tc>
          <w:tcPr>
            <w:tcW w:w="680" w:type="dxa"/>
            <w:tcBorders>
              <w:tl2br w:val="nil"/>
              <w:tr2bl w:val="nil"/>
            </w:tcBorders>
            <w:shd w:val="clear" w:color="auto" w:fill="auto"/>
            <w:tcMar>
              <w:top w:w="12" w:type="dxa"/>
              <w:left w:w="12" w:type="dxa"/>
              <w:right w:w="12" w:type="dxa"/>
            </w:tcMar>
            <w:vAlign w:val="center"/>
          </w:tcPr>
          <w:p w14:paraId="76AB06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2703F2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2EE926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2BA1A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56BE1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2AD89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23E28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32AC5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681F03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负责景区内民宿行业安全监管。</w:t>
            </w:r>
          </w:p>
          <w:p w14:paraId="0C54B7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27A0D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负责景区外民宿行业安全监管。</w:t>
            </w:r>
          </w:p>
          <w:p w14:paraId="79072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20A00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指导乡村民宿使用治安管理信息系统或手机</w:t>
            </w:r>
            <w:r>
              <w:rPr>
                <w:rFonts w:hint="default" w:ascii="Times New Roman" w:hAnsi="Times New Roman" w:eastAsia="仿宋_GB2312" w:cs="Times New Roman"/>
                <w:i w:val="0"/>
                <w:color w:val="000000"/>
                <w:kern w:val="0"/>
                <w:sz w:val="22"/>
                <w:szCs w:val="22"/>
                <w:u w:val="none"/>
                <w:lang w:val="en-US" w:eastAsia="zh-CN" w:bidi="ar"/>
              </w:rPr>
              <w:t>APP</w:t>
            </w:r>
            <w:r>
              <w:rPr>
                <w:rStyle w:val="17"/>
                <w:rFonts w:hint="default" w:ascii="Times New Roman" w:hAnsi="Times New Roman" w:eastAsia="仿宋_GB2312" w:cs="Times New Roman"/>
                <w:sz w:val="22"/>
                <w:szCs w:val="22"/>
                <w:lang w:val="en-US" w:eastAsia="zh-CN" w:bidi="ar"/>
              </w:rPr>
              <w:t>、小程序、二维码等便利方式，落实旅客住宿实名登记、访客管理、接待未成年人入住</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五必须</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要求等治安管理制度。</w:t>
            </w:r>
          </w:p>
          <w:p w14:paraId="3BE85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7BD9A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按职责分工开展乡村民宿建筑质量安全监管工作。</w:t>
            </w:r>
          </w:p>
          <w:p w14:paraId="50283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0AA1F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指导督促乡村民宿按照国家标准、行业标准配置消防设施、器材，落实日常消防安全管理，履行消防安全职责。</w:t>
            </w:r>
          </w:p>
        </w:tc>
        <w:tc>
          <w:tcPr>
            <w:tcW w:w="4535" w:type="dxa"/>
            <w:gridSpan w:val="3"/>
            <w:tcBorders>
              <w:tl2br w:val="nil"/>
              <w:tr2bl w:val="nil"/>
            </w:tcBorders>
            <w:shd w:val="clear" w:color="auto" w:fill="auto"/>
            <w:tcMar>
              <w:top w:w="12" w:type="dxa"/>
              <w:left w:w="12" w:type="dxa"/>
              <w:right w:w="12" w:type="dxa"/>
            </w:tcMar>
            <w:vAlign w:val="center"/>
          </w:tcPr>
          <w:p w14:paraId="42A9B1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配合县级相关部门对民宿行业治安、消防等各项安全状况开展日常巡查，督促问题整改并上报。</w:t>
            </w:r>
          </w:p>
        </w:tc>
      </w:tr>
      <w:tr w14:paraId="48585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13E29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十五、应急管理及消防（13项）</w:t>
            </w:r>
          </w:p>
        </w:tc>
      </w:tr>
      <w:tr w14:paraId="35EF0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38" w:hRule="atLeast"/>
          <w:jc w:val="center"/>
        </w:trPr>
        <w:tc>
          <w:tcPr>
            <w:tcW w:w="680" w:type="dxa"/>
            <w:tcBorders>
              <w:tl2br w:val="nil"/>
              <w:tr2bl w:val="nil"/>
            </w:tcBorders>
            <w:shd w:val="clear" w:color="auto" w:fill="auto"/>
            <w:tcMar>
              <w:top w:w="12" w:type="dxa"/>
              <w:left w:w="12" w:type="dxa"/>
              <w:right w:w="12" w:type="dxa"/>
            </w:tcMar>
            <w:vAlign w:val="center"/>
          </w:tcPr>
          <w:p w14:paraId="1B84FF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3B72E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75C323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1924A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2E8E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B32F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生产安全事故发生后，负责指挥和协调，开展事故现场的抢险救援、技术指导、群众安置等工作；</w:t>
            </w:r>
          </w:p>
          <w:p w14:paraId="70964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负责组织和协调应急救援物资的储备、调拨和供应，确保应急物资的及时到位；</w:t>
            </w:r>
          </w:p>
          <w:p w14:paraId="6CAA51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收集、汇总和分析事故相关信息，及时向上报告和对外公布事故应急处置情况；</w:t>
            </w:r>
          </w:p>
          <w:p w14:paraId="6E6EB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负责生产安全事故的调查处理和灾后部署工作，督促相关部门整改问题。</w:t>
            </w:r>
          </w:p>
          <w:p w14:paraId="3CF35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6CFF4F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对生产安全事故第一时间上报信息、组织群众撤离、维护秩序等先期处置；</w:t>
            </w:r>
          </w:p>
          <w:p w14:paraId="7A9497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配合上级部门开展生产安全事故的群众安置、灾情统计、事故调查、灾后部署工作。</w:t>
            </w:r>
          </w:p>
        </w:tc>
      </w:tr>
      <w:tr w14:paraId="50F06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0" w:hRule="atLeast"/>
          <w:jc w:val="center"/>
        </w:trPr>
        <w:tc>
          <w:tcPr>
            <w:tcW w:w="680" w:type="dxa"/>
            <w:tcBorders>
              <w:tl2br w:val="nil"/>
              <w:tr2bl w:val="nil"/>
            </w:tcBorders>
            <w:shd w:val="clear" w:color="auto" w:fill="auto"/>
            <w:tcMar>
              <w:top w:w="12" w:type="dxa"/>
              <w:left w:w="12" w:type="dxa"/>
              <w:right w:w="12" w:type="dxa"/>
            </w:tcMar>
            <w:vAlign w:val="center"/>
          </w:tcPr>
          <w:p w14:paraId="66E1C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0AA1C4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31C28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25AE39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29F73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61AF2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统筹安全生产宣传教育；</w:t>
            </w:r>
          </w:p>
          <w:p w14:paraId="24DDA4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负责安全生产工作综合监督管理，制定安全生产年度监督检查计划并进行检查、抽查，督促落实领导干部安全生产责任制；</w:t>
            </w:r>
          </w:p>
          <w:p w14:paraId="7473FE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九小场所</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、农家乐、经营性自建房风险隐患排查，及时消除隐患；</w:t>
            </w:r>
          </w:p>
          <w:p w14:paraId="64DC6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负责对执法人员、企业负责人、安全生产管理人员等进行安全生产教育培训；</w:t>
            </w:r>
          </w:p>
          <w:p w14:paraId="73D36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对发现的事故隐患责令限期整改、现场处置，到期进行复查，对存在违法行为或逾期不整改、整改不合格的予以处罚。</w:t>
            </w:r>
          </w:p>
          <w:p w14:paraId="36A30E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04CEE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组织开展安全生产知识普及，按照综合应急预案组织开展应急演练；</w:t>
            </w:r>
          </w:p>
          <w:p w14:paraId="75586B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组织企业负责人、安全生产管理人员等参加上级部门举办的安全生产培训；</w:t>
            </w:r>
          </w:p>
          <w:p w14:paraId="725C9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配合上级部门对各类生产、生活、经营场所和设施的安全生产状况进行检查，着重开展</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九小场所</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、农家乐、经营性自建房等风险隐患排查，推动落实生产经营单位主动自查等制度，发现安全隐患及时上报，指导村（社区）开展安全生产检查；</w:t>
            </w:r>
          </w:p>
          <w:p w14:paraId="54F40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对发现的安全隐患，督促整改，拒不整改的上报上级部门，开展疑似重大安全生产隐患的初步取证、先期处置、人员疏散、现场管控等工作；</w:t>
            </w:r>
          </w:p>
          <w:p w14:paraId="538E60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配合处理安全生产违法行为。</w:t>
            </w:r>
          </w:p>
        </w:tc>
      </w:tr>
      <w:tr w14:paraId="5DFF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6E5C5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4D1206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36E16F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800F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1E2FA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68B2A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1D5B0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62A2D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74FBD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A99E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县发改局：</w:t>
            </w:r>
          </w:p>
          <w:p w14:paraId="7A4FE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牵头负责制定充电基础设施政策，编制充电基础设施建设规划，协调推进充电基础设施及配套电网建设。</w:t>
            </w:r>
          </w:p>
          <w:p w14:paraId="2D3E8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7A1C4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牵头负责充电基础设施用地保障，负责新建居民住宅小区充电基础设施配建审查工作。</w:t>
            </w:r>
          </w:p>
          <w:p w14:paraId="1F0575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66A15E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指导新建住宅小区和新建建筑配建充电基础设施的消防设计审查验收；</w:t>
            </w:r>
          </w:p>
          <w:p w14:paraId="1786A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在竣工验收等环节，会同自然资源部门审核新建住宅小区和新建建筑配建充电基础设施情况；</w:t>
            </w:r>
          </w:p>
          <w:p w14:paraId="4CD98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指导物业服务企业支持和配合充电设施产权人设置和管理充电基础设施。</w:t>
            </w:r>
          </w:p>
          <w:p w14:paraId="0D09DE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16CD0C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牵头负责公交、出租（网约车）、客运行业及高速公路和国、省干道服务区充电基础设施的设置和管理。</w:t>
            </w:r>
          </w:p>
          <w:p w14:paraId="42159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1FEAF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牵头负责</w:t>
            </w:r>
            <w:r>
              <w:rPr>
                <w:rFonts w:hint="default" w:ascii="Times New Roman" w:hAnsi="Times New Roman" w:eastAsia="仿宋_GB2312" w:cs="Times New Roman"/>
                <w:i w:val="0"/>
                <w:color w:val="000000"/>
                <w:kern w:val="0"/>
                <w:sz w:val="22"/>
                <w:szCs w:val="22"/>
                <w:u w:val="none"/>
                <w:lang w:val="en-US" w:eastAsia="zh-CN" w:bidi="ar"/>
              </w:rPr>
              <w:t>A</w:t>
            </w:r>
            <w:r>
              <w:rPr>
                <w:rStyle w:val="17"/>
                <w:rFonts w:hint="default" w:ascii="Times New Roman" w:hAnsi="Times New Roman" w:eastAsia="仿宋_GB2312" w:cs="Times New Roman"/>
                <w:sz w:val="22"/>
                <w:szCs w:val="22"/>
                <w:lang w:val="en-US" w:eastAsia="zh-CN" w:bidi="ar"/>
              </w:rPr>
              <w:t>级旅游景区、度假区、生态旅游示范区、天府旅游名村等公共停车场充电基础设施的设置和管理。</w:t>
            </w:r>
          </w:p>
          <w:p w14:paraId="724A18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1E0A2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牵头负责道路临时停车泊位充电基础设施的设置和管理。</w:t>
            </w:r>
          </w:p>
          <w:p w14:paraId="607E3C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2C8D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开展政策宣传，排查充电设施需求；</w:t>
            </w:r>
          </w:p>
          <w:p w14:paraId="02386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配合开展充电桩位置选址和协调安装工作；</w:t>
            </w:r>
          </w:p>
          <w:p w14:paraId="1D32E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负责未委托物业服务人开展物业服务的小区的充电基础设施建设运营管理工作；</w:t>
            </w:r>
          </w:p>
          <w:p w14:paraId="54DD6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结合日常工作开展巡查，发现问题并上报；</w:t>
            </w:r>
          </w:p>
          <w:p w14:paraId="1F945E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开展集中充电设施建设管理的协调和矛盾纠纷调处工作。</w:t>
            </w:r>
          </w:p>
        </w:tc>
      </w:tr>
      <w:tr w14:paraId="4A4B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1883B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3BE7C7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自然灾害防范处置</w:t>
            </w:r>
            <w:r>
              <w:rPr>
                <w:rStyle w:val="17"/>
                <w:rFonts w:hint="default" w:ascii="Times New Roman" w:hAnsi="Times New Roman" w:eastAsia="仿宋_GB2312" w:cs="Times New Roman"/>
                <w:spacing w:val="-6"/>
                <w:sz w:val="22"/>
                <w:szCs w:val="22"/>
                <w:lang w:val="en-US" w:eastAsia="zh-CN" w:bidi="ar"/>
              </w:rPr>
              <w:t>（含防汛抗旱、防风、防震、防雨雪冰冻、</w:t>
            </w:r>
            <w:r>
              <w:rPr>
                <w:rStyle w:val="17"/>
                <w:rFonts w:hint="default" w:ascii="Times New Roman" w:hAnsi="Times New Roman" w:eastAsia="仿宋_GB2312" w:cs="Times New Roman"/>
                <w:sz w:val="22"/>
                <w:szCs w:val="22"/>
                <w:lang w:val="en-US" w:eastAsia="zh-CN" w:bidi="ar"/>
              </w:rPr>
              <w:t>防地质灾害等）</w:t>
            </w:r>
          </w:p>
        </w:tc>
        <w:tc>
          <w:tcPr>
            <w:tcW w:w="1587" w:type="dxa"/>
            <w:tcBorders>
              <w:tl2br w:val="nil"/>
              <w:tr2bl w:val="nil"/>
            </w:tcBorders>
            <w:shd w:val="clear" w:color="auto" w:fill="auto"/>
            <w:tcMar>
              <w:top w:w="12" w:type="dxa"/>
              <w:left w:w="12" w:type="dxa"/>
              <w:right w:w="12" w:type="dxa"/>
            </w:tcMar>
            <w:vAlign w:val="center"/>
          </w:tcPr>
          <w:p w14:paraId="4A7C7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1ED46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3BEED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780E1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766D05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48884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县气象局</w:t>
            </w:r>
          </w:p>
          <w:p w14:paraId="3D75D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22932C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县应急局：</w:t>
            </w:r>
          </w:p>
          <w:p w14:paraId="28DEE25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9"/>
                <w:rFonts w:hint="default" w:ascii="Times New Roman" w:hAnsi="Times New Roman" w:eastAsia="仿宋_GB2312" w:cs="Times New Roman"/>
                <w:sz w:val="22"/>
                <w:szCs w:val="22"/>
                <w:lang w:val="en-US" w:eastAsia="zh-CN" w:bidi="ar"/>
              </w:rPr>
              <w:t>负责会商研判自然灾害综合风险形势，制定应对措施，开展综合风险普查及减灾能力调查；</w:t>
            </w:r>
          </w:p>
          <w:p w14:paraId="0011CFA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9"/>
                <w:rFonts w:hint="default" w:ascii="Times New Roman" w:hAnsi="Times New Roman" w:eastAsia="仿宋_GB2312" w:cs="Times New Roman"/>
                <w:sz w:val="22"/>
                <w:szCs w:val="22"/>
                <w:lang w:val="en-US" w:eastAsia="zh-CN" w:bidi="ar"/>
              </w:rPr>
              <w:t>负责统筹启动一级、二级防汛应急响应后的水旱灾害应对处置工作；</w:t>
            </w:r>
          </w:p>
          <w:p w14:paraId="40B61BB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9"/>
                <w:rFonts w:hint="default" w:ascii="Times New Roman" w:hAnsi="Times New Roman" w:eastAsia="仿宋_GB2312" w:cs="Times New Roman"/>
                <w:sz w:val="22"/>
                <w:szCs w:val="22"/>
                <w:lang w:val="en-US" w:eastAsia="zh-CN" w:bidi="ar"/>
              </w:rPr>
              <w:t>负责洪涝灾区和旱区群众的生活救助，督促、指导各级应急救援演练；</w:t>
            </w:r>
          </w:p>
          <w:p w14:paraId="7E4488E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9"/>
                <w:rFonts w:hint="default" w:ascii="Times New Roman" w:hAnsi="Times New Roman" w:eastAsia="仿宋_GB2312" w:cs="Times New Roman"/>
                <w:sz w:val="22"/>
                <w:szCs w:val="22"/>
                <w:lang w:val="en-US" w:eastAsia="zh-CN" w:bidi="ar"/>
              </w:rPr>
              <w:t>组织开展综合监测预警和群测群防，洪涝灾害综合风险评估工作；</w:t>
            </w:r>
          </w:p>
          <w:p w14:paraId="707F584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9"/>
                <w:rFonts w:hint="default" w:ascii="Times New Roman" w:hAnsi="Times New Roman" w:eastAsia="仿宋_GB2312" w:cs="Times New Roman"/>
                <w:sz w:val="22"/>
                <w:szCs w:val="22"/>
                <w:lang w:val="en-US" w:eastAsia="zh-CN" w:bidi="ar"/>
              </w:rPr>
              <w:t>灾情稳定后，组织评估、核定并发布自然灾害损失情况。</w:t>
            </w:r>
          </w:p>
          <w:p w14:paraId="5098A38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县水务局：</w:t>
            </w:r>
          </w:p>
          <w:p w14:paraId="09209A6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9"/>
                <w:rFonts w:hint="default" w:ascii="Times New Roman" w:hAnsi="Times New Roman" w:eastAsia="仿宋_GB2312" w:cs="Times New Roman"/>
                <w:sz w:val="22"/>
                <w:szCs w:val="22"/>
                <w:lang w:val="en-US" w:eastAsia="zh-CN" w:bidi="ar"/>
              </w:rPr>
              <w:t>督促指导水利工程设施设备安全运行和应急抢护，负责防汛抗旱工程安全监督管理，指导协调大中型水库、电站移民和监管职责内水电站安全度汛；</w:t>
            </w:r>
          </w:p>
          <w:p w14:paraId="336AEA3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9"/>
                <w:rFonts w:hint="default" w:ascii="Times New Roman" w:hAnsi="Times New Roman" w:eastAsia="仿宋_GB2312" w:cs="Times New Roman"/>
                <w:sz w:val="22"/>
                <w:szCs w:val="22"/>
                <w:lang w:val="en-US" w:eastAsia="zh-CN" w:bidi="ar"/>
              </w:rPr>
              <w:t>承担防汛抗旱应急抢险技术支撑和保障；</w:t>
            </w:r>
          </w:p>
          <w:p w14:paraId="5035CEF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9"/>
                <w:rFonts w:hint="default" w:ascii="Times New Roman" w:hAnsi="Times New Roman" w:eastAsia="仿宋_GB2312" w:cs="Times New Roman"/>
                <w:sz w:val="22"/>
                <w:szCs w:val="22"/>
                <w:lang w:val="en-US" w:eastAsia="zh-CN" w:bidi="ar"/>
              </w:rPr>
              <w:t>承担水情旱情监测预警，进行水旱灾害风险普查、区划分级和旱灾风险评估；</w:t>
            </w:r>
          </w:p>
          <w:p w14:paraId="22AF8A9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9"/>
                <w:rFonts w:hint="default" w:ascii="Times New Roman" w:hAnsi="Times New Roman" w:eastAsia="仿宋_GB2312" w:cs="Times New Roman"/>
                <w:sz w:val="22"/>
                <w:szCs w:val="22"/>
                <w:lang w:val="en-US" w:eastAsia="zh-CN" w:bidi="ar"/>
              </w:rPr>
              <w:t>统筹未启动及启动三、四级防汛抗旱应急响应时水旱灾害应对，指导部门和乡镇（街道）处置一般水旱灾害突发事件。</w:t>
            </w:r>
          </w:p>
          <w:p w14:paraId="44A1B39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县住房城乡建设局：</w:t>
            </w:r>
          </w:p>
          <w:p w14:paraId="33236A0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0"/>
                <w:rFonts w:hint="default" w:ascii="Times New Roman" w:hAnsi="Times New Roman" w:eastAsia="仿宋_GB2312" w:cs="Times New Roman"/>
                <w:sz w:val="22"/>
                <w:szCs w:val="22"/>
                <w:lang w:val="en-US" w:eastAsia="zh-CN" w:bidi="ar"/>
              </w:rPr>
              <w:t>负责组织指导城镇建成区排水防涝设施施工工程、城镇建成区内的排涝设施和设备的日常运行及应急抢护等工作；</w:t>
            </w:r>
          </w:p>
          <w:p w14:paraId="58C95FC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0"/>
                <w:rFonts w:hint="default" w:ascii="Times New Roman" w:hAnsi="Times New Roman" w:eastAsia="仿宋_GB2312" w:cs="Times New Roman"/>
                <w:sz w:val="22"/>
                <w:szCs w:val="22"/>
                <w:lang w:val="en-US" w:eastAsia="zh-CN" w:bidi="ar"/>
              </w:rPr>
              <w:t>指导属地政府、相关部门对灾区受灾房屋结构安全进行应急评估，向属地政府、相关部门为灾区群众应急安置房和灾后返迁房的启用安全提供技术支持；</w:t>
            </w:r>
          </w:p>
          <w:p w14:paraId="4C7B051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20"/>
                <w:rFonts w:hint="default" w:ascii="Times New Roman" w:hAnsi="Times New Roman" w:eastAsia="仿宋_GB2312" w:cs="Times New Roman"/>
                <w:sz w:val="22"/>
                <w:szCs w:val="22"/>
                <w:lang w:val="en-US" w:eastAsia="zh-CN" w:bidi="ar"/>
              </w:rPr>
              <w:t>指导物业小区防涝；</w:t>
            </w:r>
          </w:p>
          <w:p w14:paraId="11FECB1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20"/>
                <w:rFonts w:hint="default" w:ascii="Times New Roman" w:hAnsi="Times New Roman" w:eastAsia="仿宋_GB2312" w:cs="Times New Roman"/>
                <w:sz w:val="22"/>
                <w:szCs w:val="22"/>
                <w:lang w:val="en-US" w:eastAsia="zh-CN" w:bidi="ar"/>
              </w:rPr>
              <w:t>负责完善城区雨污排水设施、指导防御内涝、加强桥洞涵道日常巡查。</w:t>
            </w:r>
          </w:p>
        </w:tc>
        <w:tc>
          <w:tcPr>
            <w:tcW w:w="4535" w:type="dxa"/>
            <w:gridSpan w:val="3"/>
            <w:tcBorders>
              <w:tl2br w:val="nil"/>
              <w:tr2bl w:val="nil"/>
            </w:tcBorders>
            <w:shd w:val="clear" w:color="auto" w:fill="auto"/>
            <w:tcMar>
              <w:top w:w="12" w:type="dxa"/>
              <w:left w:w="12" w:type="dxa"/>
              <w:right w:w="12" w:type="dxa"/>
            </w:tcMar>
            <w:vAlign w:val="center"/>
          </w:tcPr>
          <w:p w14:paraId="5896E9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开展宣传教育，提升群众自救能力，制定应急预案和调度方案，建立辖区风险隐患点清单；</w:t>
            </w:r>
          </w:p>
          <w:p w14:paraId="34223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组建抢险救援力量，组织开展日常演练，做好人防、物防、技防等准备工作；</w:t>
            </w:r>
          </w:p>
          <w:p w14:paraId="6E72FB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开展低洼易涝点、江河堤防、山塘水库、山洪和地质灾害危险区等各类风险隐患点巡查巡护、隐患排查；</w:t>
            </w:r>
          </w:p>
          <w:p w14:paraId="11CB1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做好值班值守、信息报送、转发气象预警信息；</w:t>
            </w:r>
          </w:p>
          <w:p w14:paraId="54D9B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出现险情时，及时组织受灾害威胁的居民及其他人员转移到安全地带；</w:t>
            </w:r>
          </w:p>
          <w:p w14:paraId="5998BF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发生灾情时，组织转移安置受灾群众，做好受灾群众生活安排，及时发放上级下拨的救助经费和物资；</w:t>
            </w:r>
          </w:p>
          <w:p w14:paraId="10A381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组织开展受灾后受灾群众的生产生活恢复工作。</w:t>
            </w:r>
          </w:p>
        </w:tc>
      </w:tr>
      <w:tr w14:paraId="72CC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9" w:hRule="atLeast"/>
          <w:jc w:val="center"/>
        </w:trPr>
        <w:tc>
          <w:tcPr>
            <w:tcW w:w="680" w:type="dxa"/>
            <w:tcBorders>
              <w:tl2br w:val="nil"/>
              <w:tr2bl w:val="nil"/>
            </w:tcBorders>
            <w:shd w:val="clear" w:color="auto" w:fill="auto"/>
            <w:tcMar>
              <w:top w:w="12" w:type="dxa"/>
              <w:left w:w="12" w:type="dxa"/>
              <w:right w:w="12" w:type="dxa"/>
            </w:tcMar>
            <w:vAlign w:val="center"/>
          </w:tcPr>
          <w:p w14:paraId="3B997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4AFA4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自然灾害防范处置</w:t>
            </w:r>
            <w:r>
              <w:rPr>
                <w:rStyle w:val="17"/>
                <w:rFonts w:hint="default" w:ascii="Times New Roman" w:hAnsi="Times New Roman" w:eastAsia="仿宋_GB2312" w:cs="Times New Roman"/>
                <w:spacing w:val="-6"/>
                <w:sz w:val="22"/>
                <w:szCs w:val="22"/>
                <w:lang w:val="en-US" w:eastAsia="zh-CN" w:bidi="ar"/>
              </w:rPr>
              <w:t>（含防汛抗旱、防风、防震、防雨雪冰冻、</w:t>
            </w:r>
            <w:r>
              <w:rPr>
                <w:rStyle w:val="17"/>
                <w:rFonts w:hint="default" w:ascii="Times New Roman" w:hAnsi="Times New Roman" w:eastAsia="仿宋_GB2312" w:cs="Times New Roman"/>
                <w:sz w:val="22"/>
                <w:szCs w:val="22"/>
                <w:lang w:val="en-US" w:eastAsia="zh-CN" w:bidi="ar"/>
              </w:rPr>
              <w:t>防地质灾害等）</w:t>
            </w:r>
          </w:p>
        </w:tc>
        <w:tc>
          <w:tcPr>
            <w:tcW w:w="1587" w:type="dxa"/>
            <w:tcBorders>
              <w:tl2br w:val="nil"/>
              <w:tr2bl w:val="nil"/>
            </w:tcBorders>
            <w:shd w:val="clear" w:color="auto" w:fill="auto"/>
            <w:tcMar>
              <w:top w:w="12" w:type="dxa"/>
              <w:left w:w="12" w:type="dxa"/>
              <w:right w:w="12" w:type="dxa"/>
            </w:tcMar>
            <w:vAlign w:val="center"/>
          </w:tcPr>
          <w:p w14:paraId="0EB6C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B92B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4F854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561F2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18A79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384E1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县气象局</w:t>
            </w:r>
          </w:p>
          <w:p w14:paraId="2EFBD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C3754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县自然资源局：</w:t>
            </w:r>
          </w:p>
          <w:p w14:paraId="504C7A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0"/>
                <w:rFonts w:hint="default" w:ascii="Times New Roman" w:hAnsi="Times New Roman" w:eastAsia="仿宋_GB2312" w:cs="Times New Roman"/>
                <w:sz w:val="22"/>
                <w:szCs w:val="22"/>
                <w:lang w:val="en-US" w:eastAsia="zh-CN" w:bidi="ar"/>
              </w:rPr>
              <w:t>负责指导协调因降雨诱发的山体滑坡、崩塌、地面塌陷、泥石流等地质灾害监测、预警、防治等工作；</w:t>
            </w:r>
          </w:p>
          <w:p w14:paraId="51558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0"/>
                <w:rFonts w:hint="default" w:ascii="Times New Roman" w:hAnsi="Times New Roman" w:eastAsia="仿宋_GB2312" w:cs="Times New Roman"/>
                <w:sz w:val="22"/>
                <w:szCs w:val="22"/>
                <w:lang w:val="en-US" w:eastAsia="zh-CN" w:bidi="ar"/>
              </w:rPr>
              <w:t>开展宣传教育，提升群众防灾意识与自救互救能力；</w:t>
            </w:r>
          </w:p>
          <w:p w14:paraId="0A9B16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20"/>
                <w:rFonts w:hint="default" w:ascii="Times New Roman" w:hAnsi="Times New Roman" w:eastAsia="仿宋_GB2312" w:cs="Times New Roman"/>
                <w:sz w:val="22"/>
                <w:szCs w:val="22"/>
                <w:lang w:val="en-US" w:eastAsia="zh-CN" w:bidi="ar"/>
              </w:rPr>
              <w:t>承担因降雨突发地质灾害抢险救援的技术保障；</w:t>
            </w:r>
          </w:p>
          <w:p w14:paraId="5D87D5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20"/>
                <w:rFonts w:hint="default" w:ascii="Times New Roman" w:hAnsi="Times New Roman" w:eastAsia="仿宋_GB2312" w:cs="Times New Roman"/>
                <w:sz w:val="22"/>
                <w:szCs w:val="22"/>
                <w:lang w:val="en-US" w:eastAsia="zh-CN" w:bidi="ar"/>
              </w:rPr>
              <w:t>负责为防汛抗旱决策提供地理信息支撑；</w:t>
            </w:r>
          </w:p>
          <w:p w14:paraId="624AA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20"/>
                <w:rFonts w:hint="default" w:ascii="Times New Roman" w:hAnsi="Times New Roman" w:eastAsia="仿宋_GB2312" w:cs="Times New Roman"/>
                <w:sz w:val="22"/>
                <w:szCs w:val="22"/>
                <w:lang w:val="en-US" w:eastAsia="zh-CN" w:bidi="ar"/>
              </w:rPr>
              <w:t>排查灾害隐患，标记新隐患点，指导重建规划，科学选址布局，进行资源调配，保障重建用地。</w:t>
            </w:r>
          </w:p>
          <w:p w14:paraId="4AA81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县农业农村局：</w:t>
            </w:r>
          </w:p>
          <w:p w14:paraId="034A6A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指导农业防汛抗旱和灾后农业救灾、生产恢复。</w:t>
            </w:r>
          </w:p>
          <w:p w14:paraId="581A5F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县气象局：</w:t>
            </w:r>
          </w:p>
          <w:p w14:paraId="28D602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负责天气气候监测、预报、预警，实施抗旱人工增雨作业。</w:t>
            </w:r>
          </w:p>
          <w:p w14:paraId="28369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0"/>
                <w:rFonts w:hint="default" w:ascii="Times New Roman" w:hAnsi="Times New Roman" w:eastAsia="仿宋_GB2312" w:cs="Times New Roman"/>
                <w:sz w:val="22"/>
                <w:szCs w:val="22"/>
                <w:lang w:val="en-US" w:eastAsia="zh-CN" w:bidi="ar"/>
              </w:rPr>
            </w:pPr>
            <w:r>
              <w:rPr>
                <w:rStyle w:val="20"/>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C078A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开展宣传教育，提升群众自救能力，制定应急预案和调度方案，建立辖区风险隐患点清单；</w:t>
            </w:r>
          </w:p>
          <w:p w14:paraId="32326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组建抢险救援力量，组织开展日常演练，做好人防、物防、技防等准备工作；</w:t>
            </w:r>
          </w:p>
          <w:p w14:paraId="44AC8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开展低洼易涝点、江河堤防、山塘水库、山洪和地质灾害危险区等各类风险隐患点巡查巡护、隐患排查；</w:t>
            </w:r>
          </w:p>
          <w:p w14:paraId="5C1602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做好值班值守、信息报送、转发气象预警信息；</w:t>
            </w:r>
          </w:p>
          <w:p w14:paraId="297B3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出现险情时，及时组织受灾害威胁的居民及其他人员转移到安全地带；</w:t>
            </w:r>
          </w:p>
          <w:p w14:paraId="7F3889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发生灾情时，组织转移安置受灾群众，做好受灾群众生活安排，及时发放上级下拨的救助经费和物资；</w:t>
            </w:r>
          </w:p>
          <w:p w14:paraId="2D4B6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组织开展受灾后受灾群众的生产生活恢复工作。</w:t>
            </w:r>
          </w:p>
        </w:tc>
      </w:tr>
      <w:tr w14:paraId="45FD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0E50BC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74D51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4CEA09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661A4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47374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04036B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482DB8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BFB633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0C9B6D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统筹负责重大森林火灾</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救</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的工作；</w:t>
            </w:r>
          </w:p>
          <w:p w14:paraId="4735AF9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负责综合指导督导森林火灾防控工作；</w:t>
            </w:r>
          </w:p>
          <w:p w14:paraId="6FEB617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开展森林火灾预警监测和信息发布；</w:t>
            </w:r>
          </w:p>
          <w:p w14:paraId="6E5420D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负责统筹协调国家综合救援力量参与区域内森林火灾扑救处置等工作；</w:t>
            </w:r>
          </w:p>
          <w:p w14:paraId="317B3B4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牵头负责综合考核森林防灭火指标。</w:t>
            </w:r>
          </w:p>
          <w:p w14:paraId="2AE555F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县林业局：</w:t>
            </w:r>
          </w:p>
          <w:p w14:paraId="7516831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履行森林防火行业管理责任，主</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防</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的工作；</w:t>
            </w:r>
          </w:p>
          <w:p w14:paraId="12E8457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014E84B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指导、推动林业行业森林防灭火基础设施、防灭火装备和专业扑火队伍建设；</w:t>
            </w:r>
          </w:p>
          <w:p w14:paraId="663B0E2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7E328A5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205D2E1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牵头森林防灭火</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查</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的工作，负责火案侦破及有关违法犯罪案件查处；</w:t>
            </w:r>
          </w:p>
          <w:p w14:paraId="7A0E083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负责森林火灾火场警戒、交通疏导、治安维护等工作；</w:t>
            </w:r>
          </w:p>
          <w:p w14:paraId="004C72C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协同林业主管部门开展防火宣传、火灾隐患排查、重点区域巡护、违规用火处罚等工作。</w:t>
            </w:r>
          </w:p>
          <w:p w14:paraId="653B6CF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6272BA5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负责参与一定等级森林火灾突发事件的处置。</w:t>
            </w:r>
          </w:p>
          <w:p w14:paraId="7323361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1A3D9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开展森林防灭火政策和应急知识宣传；</w:t>
            </w:r>
          </w:p>
          <w:p w14:paraId="33620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制定森林防灭火应急预案，开展演练，负责值班值守；</w:t>
            </w:r>
          </w:p>
          <w:p w14:paraId="34BFA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划分网格，组建护林员队伍和防火灭火力量，储备必要的灭火物资；</w:t>
            </w:r>
          </w:p>
          <w:p w14:paraId="72F0C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发现火情，立即上报火灾地点、火势大小以及是否有人员被困等信息；</w:t>
            </w:r>
          </w:p>
          <w:p w14:paraId="1ECE4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在火势较小、保证安全的前提下，先行组织进行初期扑救。</w:t>
            </w:r>
          </w:p>
        </w:tc>
      </w:tr>
      <w:tr w14:paraId="7664D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0" w:hRule="atLeast"/>
          <w:jc w:val="center"/>
        </w:trPr>
        <w:tc>
          <w:tcPr>
            <w:tcW w:w="680" w:type="dxa"/>
            <w:tcBorders>
              <w:tl2br w:val="nil"/>
              <w:tr2bl w:val="nil"/>
            </w:tcBorders>
            <w:shd w:val="clear" w:color="auto" w:fill="auto"/>
            <w:tcMar>
              <w:top w:w="12" w:type="dxa"/>
              <w:left w:w="12" w:type="dxa"/>
              <w:right w:w="12" w:type="dxa"/>
            </w:tcMar>
            <w:vAlign w:val="center"/>
          </w:tcPr>
          <w:p w14:paraId="11630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71FC82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2C057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5D43FA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736542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63E8E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2F40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56DF8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7D6FE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9334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EAEE59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Style w:val="21"/>
                <w:rFonts w:hint="default" w:ascii="Times New Roman" w:hAnsi="Times New Roman" w:eastAsia="仿宋_GB2312" w:cs="Times New Roman"/>
                <w:sz w:val="22"/>
                <w:szCs w:val="22"/>
                <w:lang w:val="en-US" w:eastAsia="zh-CN" w:bidi="ar"/>
              </w:rPr>
              <w:t>县住房城乡建设局：</w:t>
            </w:r>
          </w:p>
          <w:p w14:paraId="799D2C9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1"/>
                <w:rFonts w:hint="default" w:ascii="Times New Roman" w:hAnsi="Times New Roman" w:eastAsia="仿宋_GB2312" w:cs="Times New Roman"/>
                <w:sz w:val="22"/>
                <w:szCs w:val="22"/>
                <w:lang w:val="en-US" w:eastAsia="zh-CN" w:bidi="ar"/>
              </w:rPr>
              <w:t>负责城镇燃气行业管理工作，建立健全燃气安全监管制度；</w:t>
            </w:r>
          </w:p>
          <w:p w14:paraId="0831754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1"/>
                <w:rFonts w:hint="default" w:ascii="Times New Roman" w:hAnsi="Times New Roman" w:eastAsia="仿宋_GB2312" w:cs="Times New Roman"/>
                <w:sz w:val="22"/>
                <w:szCs w:val="22"/>
                <w:lang w:val="en-US" w:eastAsia="zh-CN" w:bidi="ar"/>
              </w:rPr>
              <w:t>负责燃气设施建设项目竣工验收备案以及消防设计审查、消防验收、备案和抽查工作；</w:t>
            </w:r>
          </w:p>
          <w:p w14:paraId="4184724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21"/>
                <w:rFonts w:hint="default" w:ascii="Times New Roman" w:hAnsi="Times New Roman" w:eastAsia="仿宋_GB2312" w:cs="Times New Roman"/>
                <w:sz w:val="22"/>
                <w:szCs w:val="22"/>
                <w:lang w:val="en-US" w:eastAsia="zh-CN" w:bidi="ar"/>
              </w:rPr>
              <w:t>负责指导工业和民用建筑、高层住宅、公共场所等消防通道的燃气消防安全监督管理；</w:t>
            </w:r>
          </w:p>
          <w:p w14:paraId="66FA0F7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21"/>
                <w:rFonts w:hint="default" w:ascii="Times New Roman" w:hAnsi="Times New Roman" w:eastAsia="仿宋_GB2312" w:cs="Times New Roman"/>
                <w:sz w:val="22"/>
                <w:szCs w:val="22"/>
                <w:lang w:val="en-US" w:eastAsia="zh-CN" w:bidi="ar"/>
              </w:rPr>
              <w:t>负责督促落实燃气企业安全生产主体责任，加强对城镇燃气安全生产工作的组织领导、监管、检查；</w:t>
            </w:r>
          </w:p>
          <w:p w14:paraId="7C96DCD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21"/>
                <w:rFonts w:hint="default" w:ascii="Times New Roman" w:hAnsi="Times New Roman" w:eastAsia="仿宋_GB2312" w:cs="Times New Roman"/>
                <w:sz w:val="22"/>
                <w:szCs w:val="22"/>
                <w:lang w:val="en-US" w:eastAsia="zh-CN" w:bidi="ar"/>
              </w:rPr>
              <w:t>督导各乡镇（街道）组织开展城镇燃气行业安全隐患排查整治，组织、指导、配合相关部门对城镇燃气事故调查处理。负责督促城镇燃气企业完善城镇燃气事故应急预案并组织演练。</w:t>
            </w:r>
          </w:p>
          <w:p w14:paraId="6F6CDF1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Style w:val="21"/>
                <w:rFonts w:hint="default" w:ascii="Times New Roman" w:hAnsi="Times New Roman" w:eastAsia="仿宋_GB2312" w:cs="Times New Roman"/>
                <w:sz w:val="22"/>
                <w:szCs w:val="22"/>
                <w:lang w:val="en-US" w:eastAsia="zh-CN" w:bidi="ar"/>
              </w:rPr>
              <w:t>县市场监管局：</w:t>
            </w:r>
          </w:p>
          <w:p w14:paraId="732EDDF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1"/>
                <w:rFonts w:hint="default" w:ascii="Times New Roman" w:hAnsi="Times New Roman" w:eastAsia="仿宋_GB2312" w:cs="Times New Roman"/>
                <w:sz w:val="22"/>
                <w:szCs w:val="22"/>
                <w:lang w:val="en-US" w:eastAsia="zh-CN" w:bidi="ar"/>
              </w:rPr>
              <w:t>负责对燃气流通环节的商品质量进行监管；</w:t>
            </w:r>
          </w:p>
          <w:p w14:paraId="1B40668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1"/>
                <w:rFonts w:hint="default" w:ascii="Times New Roman" w:hAnsi="Times New Roman" w:eastAsia="仿宋_GB2312" w:cs="Times New Roman"/>
                <w:sz w:val="22"/>
                <w:szCs w:val="22"/>
                <w:lang w:val="en-US" w:eastAsia="zh-CN" w:bidi="ar"/>
              </w:rPr>
              <w:t>负责燃气生产环节的产品质量、计量监管和压力容器、压力管道制造等环节的安全检查；</w:t>
            </w:r>
          </w:p>
          <w:p w14:paraId="4F48376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21"/>
                <w:rFonts w:hint="default" w:ascii="Times New Roman" w:hAnsi="Times New Roman" w:eastAsia="仿宋_GB2312" w:cs="Times New Roman"/>
                <w:sz w:val="22"/>
                <w:szCs w:val="22"/>
                <w:lang w:val="en-US" w:eastAsia="zh-CN" w:bidi="ar"/>
              </w:rPr>
              <w:t>负责城镇燃气设施中的特种设备质量检验的监督检查，加强对城镇燃气设施中特种设备的安装、使用和管理及强制检定计量器具的管理；</w:t>
            </w:r>
          </w:p>
          <w:p w14:paraId="24FEFB3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1"/>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21"/>
                <w:rFonts w:hint="default" w:ascii="Times New Roman" w:hAnsi="Times New Roman" w:eastAsia="仿宋_GB2312" w:cs="Times New Roman"/>
                <w:sz w:val="22"/>
                <w:szCs w:val="22"/>
                <w:lang w:val="en-US" w:eastAsia="zh-CN" w:bidi="ar"/>
              </w:rPr>
              <w:t>负责液化石油气充装许可的监管，加强液化石油气瓶使用登记的监管；</w:t>
            </w:r>
          </w:p>
          <w:p w14:paraId="73A96DC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5.</w:t>
            </w:r>
            <w:r>
              <w:rPr>
                <w:rStyle w:val="23"/>
                <w:rFonts w:hint="default" w:ascii="Times New Roman" w:hAnsi="Times New Roman" w:eastAsia="仿宋_GB2312" w:cs="Times New Roman"/>
                <w:sz w:val="22"/>
                <w:szCs w:val="22"/>
                <w:lang w:val="en-US" w:eastAsia="zh-CN" w:bidi="ar"/>
              </w:rPr>
              <w:t>依法查处充装过期钢瓶和不合格钢瓶及在充装过程中掺杂使假等违法行为；依法查处燃气经营活动中掺杂使假和乱收燃气费用等相关违法、违规行为；牵头组织并依法查处非法充装液化石油气的经营站点。</w:t>
            </w:r>
          </w:p>
          <w:p w14:paraId="41994A8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县商务局：</w:t>
            </w:r>
          </w:p>
          <w:p w14:paraId="0686439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1.</w:t>
            </w:r>
            <w:r>
              <w:rPr>
                <w:rStyle w:val="23"/>
                <w:rFonts w:hint="default" w:ascii="Times New Roman" w:hAnsi="Times New Roman" w:eastAsia="仿宋_GB2312" w:cs="Times New Roman"/>
                <w:sz w:val="22"/>
                <w:szCs w:val="22"/>
                <w:lang w:val="en-US" w:eastAsia="zh-CN" w:bidi="ar"/>
              </w:rPr>
              <w:t>负责指导餐饮行业、城市综合体、大型超市燃气使用的安全管理，落实安全防范措施，加强对餐饮行业、城市综合体、大型超市燃气设施安全运行情况的检查；</w:t>
            </w:r>
          </w:p>
          <w:p w14:paraId="7478E02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22"/>
                <w:rFonts w:hint="default" w:ascii="Times New Roman" w:hAnsi="Times New Roman" w:eastAsia="仿宋_GB2312" w:cs="Times New Roman"/>
                <w:sz w:val="22"/>
                <w:szCs w:val="22"/>
                <w:lang w:val="en-US" w:eastAsia="zh-CN" w:bidi="ar"/>
              </w:rPr>
              <w:t>2.</w:t>
            </w:r>
            <w:r>
              <w:rPr>
                <w:rStyle w:val="23"/>
                <w:rFonts w:hint="default" w:ascii="Times New Roman" w:hAnsi="Times New Roman" w:eastAsia="仿宋_GB2312" w:cs="Times New Roman"/>
                <w:sz w:val="22"/>
                <w:szCs w:val="22"/>
                <w:lang w:val="en-US" w:eastAsia="zh-CN" w:bidi="ar"/>
              </w:rPr>
              <w:t>督导餐饮行业、城市综合体、大型超市等生产经营单位使用燃气的，安装可燃气体报警装置，并保障其正常使用。</w:t>
            </w:r>
          </w:p>
        </w:tc>
        <w:tc>
          <w:tcPr>
            <w:tcW w:w="4535" w:type="dxa"/>
            <w:gridSpan w:val="3"/>
            <w:tcBorders>
              <w:tl2br w:val="nil"/>
              <w:tr2bl w:val="nil"/>
            </w:tcBorders>
            <w:shd w:val="clear" w:color="auto" w:fill="auto"/>
            <w:tcMar>
              <w:top w:w="12" w:type="dxa"/>
              <w:left w:w="12" w:type="dxa"/>
              <w:right w:w="12" w:type="dxa"/>
            </w:tcMar>
            <w:vAlign w:val="center"/>
          </w:tcPr>
          <w:p w14:paraId="27196B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开展燃气安全工作督导、检查和安全隐患排查，发现问题及时报送；</w:t>
            </w:r>
          </w:p>
          <w:p w14:paraId="5F3D4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制定燃气安全及施工应急救援预案并组织实施，建立预警机制，组织应急救援演练，加强应急救援基地和队伍建设；</w:t>
            </w:r>
          </w:p>
          <w:p w14:paraId="3D01F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组织定期开展燃气方面的宣传教育。</w:t>
            </w:r>
          </w:p>
        </w:tc>
      </w:tr>
      <w:tr w14:paraId="7A35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6" w:hRule="atLeast"/>
          <w:jc w:val="center"/>
        </w:trPr>
        <w:tc>
          <w:tcPr>
            <w:tcW w:w="680" w:type="dxa"/>
            <w:tcBorders>
              <w:tl2br w:val="nil"/>
              <w:tr2bl w:val="nil"/>
            </w:tcBorders>
            <w:shd w:val="clear" w:color="auto" w:fill="auto"/>
            <w:tcMar>
              <w:top w:w="12" w:type="dxa"/>
              <w:left w:w="12" w:type="dxa"/>
              <w:right w:w="12" w:type="dxa"/>
            </w:tcMar>
            <w:vAlign w:val="center"/>
          </w:tcPr>
          <w:p w14:paraId="3BF66A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default" w:ascii="Times New Roman" w:hAnsi="Times New Roman" w:eastAsia="仿宋_GB2312" w:cs="Times New Roman"/>
                <w:i w:val="0"/>
                <w:color w:val="00000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5626A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0AC012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2ABA3C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76478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057636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39368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0D3AB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3B232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231E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3B52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县公安局：</w:t>
            </w:r>
          </w:p>
          <w:p w14:paraId="7718A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1.</w:t>
            </w:r>
            <w:r>
              <w:rPr>
                <w:rStyle w:val="23"/>
                <w:rFonts w:hint="default" w:ascii="Times New Roman" w:hAnsi="Times New Roman" w:eastAsia="仿宋_GB2312" w:cs="Times New Roman"/>
                <w:sz w:val="22"/>
                <w:szCs w:val="22"/>
                <w:lang w:val="en-US" w:eastAsia="zh-CN" w:bidi="ar"/>
              </w:rPr>
              <w:t>负责燃气生产、供应、使用等场所的公共安全管理，依法查处为非法经营者提供场所和违规大量储存燃气、倾倒残液、偷盗燃气、倒卖报废钢瓶等严重威胁公共安全的行为；</w:t>
            </w:r>
          </w:p>
          <w:p w14:paraId="05D91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2.</w:t>
            </w:r>
            <w:r>
              <w:rPr>
                <w:rStyle w:val="23"/>
                <w:rFonts w:hint="default" w:ascii="Times New Roman" w:hAnsi="Times New Roman" w:eastAsia="仿宋_GB2312" w:cs="Times New Roman"/>
                <w:sz w:val="22"/>
                <w:szCs w:val="22"/>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p>
          <w:p w14:paraId="326129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县交通运输局：</w:t>
            </w:r>
          </w:p>
          <w:p w14:paraId="3C69B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1.</w:t>
            </w:r>
            <w:r>
              <w:rPr>
                <w:rStyle w:val="23"/>
                <w:rFonts w:hint="default" w:ascii="Times New Roman" w:hAnsi="Times New Roman" w:eastAsia="仿宋_GB2312" w:cs="Times New Roman"/>
                <w:sz w:val="22"/>
                <w:szCs w:val="22"/>
                <w:lang w:val="en-US" w:eastAsia="zh-CN" w:bidi="ar"/>
              </w:rPr>
              <w:t>负责对液化石油气、天然气钢瓶的道路、水路运输及危化品运输监督管理；</w:t>
            </w:r>
          </w:p>
          <w:p w14:paraId="3F1957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2.</w:t>
            </w:r>
            <w:r>
              <w:rPr>
                <w:rStyle w:val="23"/>
                <w:rFonts w:hint="default" w:ascii="Times New Roman" w:hAnsi="Times New Roman" w:eastAsia="仿宋_GB2312" w:cs="Times New Roman"/>
                <w:sz w:val="22"/>
                <w:szCs w:val="22"/>
                <w:lang w:val="en-US" w:eastAsia="zh-CN" w:bidi="ar"/>
              </w:rPr>
              <w:t>负责燃气公路、内河水上运输单位及其运输工具的安全管理，组织制定事故应急预案；</w:t>
            </w:r>
          </w:p>
          <w:p w14:paraId="64B1D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3.</w:t>
            </w:r>
            <w:r>
              <w:rPr>
                <w:rStyle w:val="23"/>
                <w:rFonts w:hint="default" w:ascii="Times New Roman" w:hAnsi="Times New Roman" w:eastAsia="仿宋_GB2312" w:cs="Times New Roman"/>
                <w:sz w:val="22"/>
                <w:szCs w:val="22"/>
                <w:lang w:val="en-US" w:eastAsia="zh-CN" w:bidi="ar"/>
              </w:rPr>
              <w:t>督导加强对运输装有液化石油气、天然气钢瓶的机动车辆执法管理，依法查处无经营资质从事燃气运输行为。</w:t>
            </w:r>
          </w:p>
          <w:p w14:paraId="4899E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县消防救援局：</w:t>
            </w:r>
          </w:p>
          <w:p w14:paraId="01D352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1.</w:t>
            </w:r>
            <w:r>
              <w:rPr>
                <w:rStyle w:val="23"/>
                <w:rFonts w:hint="default" w:ascii="Times New Roman" w:hAnsi="Times New Roman" w:eastAsia="仿宋_GB2312" w:cs="Times New Roman"/>
                <w:sz w:val="22"/>
                <w:szCs w:val="22"/>
                <w:lang w:val="en-US" w:eastAsia="zh-CN" w:bidi="ar"/>
              </w:rPr>
              <w:t>负责对已依法办理消防审批手续的燃气生产、储存、充装、供应、调压等场所的消防安全检查；</w:t>
            </w:r>
          </w:p>
          <w:p w14:paraId="22FB6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2"/>
                <w:rFonts w:hint="default" w:ascii="Times New Roman" w:hAnsi="Times New Roman" w:eastAsia="仿宋_GB2312" w:cs="Times New Roman"/>
                <w:sz w:val="22"/>
                <w:szCs w:val="22"/>
                <w:lang w:val="en-US" w:eastAsia="zh-CN" w:bidi="ar"/>
              </w:rPr>
              <w:t>2.</w:t>
            </w:r>
            <w:r>
              <w:rPr>
                <w:rStyle w:val="23"/>
                <w:rFonts w:hint="default" w:ascii="Times New Roman" w:hAnsi="Times New Roman" w:eastAsia="仿宋_GB2312" w:cs="Times New Roman"/>
                <w:sz w:val="22"/>
                <w:szCs w:val="22"/>
                <w:lang w:val="en-US" w:eastAsia="zh-CN" w:bidi="ar"/>
              </w:rPr>
              <w:t>配合行业主管部门指导民用建筑消防通道的燃气消防安全监督管理，开展燃气安全事故的应急救援。</w:t>
            </w:r>
          </w:p>
          <w:p w14:paraId="53046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县应急局：</w:t>
            </w:r>
          </w:p>
          <w:p w14:paraId="660AF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2"/>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督促相关单位和乡镇（街道）对各级挂牌督办城镇燃气行业重大安全隐患的整治落实，依法组织、指导对县政府授权调查的城镇燃气较大生产安全事故调查处理。</w:t>
            </w:r>
            <w:r>
              <w:rPr>
                <w:rStyle w:val="22"/>
                <w:rFonts w:hint="default" w:ascii="Times New Roman" w:hAnsi="Times New Roman" w:eastAsia="仿宋_GB2312" w:cs="Times New Roman"/>
                <w:sz w:val="22"/>
                <w:szCs w:val="22"/>
                <w:lang w:val="en-US" w:eastAsia="zh-CN" w:bidi="ar"/>
              </w:rPr>
              <w:t xml:space="preserve"> </w:t>
            </w:r>
          </w:p>
          <w:p w14:paraId="4E26BF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56973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开展燃气安全工作督导、检查和安全隐患排查，发现问题及时报送；</w:t>
            </w:r>
          </w:p>
          <w:p w14:paraId="38697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制定燃气安全及施工应急救援预案并组织实施，建立预警机制，组织应急救援演练，加强应急救援基地和队伍建设；</w:t>
            </w:r>
          </w:p>
          <w:p w14:paraId="0D21F98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组织定期开展燃气方面的宣传教育。</w:t>
            </w:r>
          </w:p>
        </w:tc>
      </w:tr>
      <w:tr w14:paraId="366E7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46A3B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0AC86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2F9811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6D32A8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29551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B20B5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6EDC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02BD1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2B69A9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2DE4958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负责危险化学品安全生产宣传，督促危险化学品生产经营单位、粉尘涉爆企业、金属冶炼企业建设项目进行安全设施评价；</w:t>
            </w:r>
          </w:p>
          <w:p w14:paraId="3180003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对危险化学品生产经营单位、金属冶炼企业双重预防机制落实、教育培训、安全生产费用提取等进行日常检查；</w:t>
            </w:r>
          </w:p>
          <w:p w14:paraId="041F213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负责危险化学品生产经营单位、粉尘涉爆企业、金属冶炼企业开展专项执法检查；</w:t>
            </w:r>
          </w:p>
          <w:p w14:paraId="71A616C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3811DCE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77756F8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负责危险化学品运输车辆的监督管理；</w:t>
            </w:r>
          </w:p>
          <w:p w14:paraId="3B881FF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协助邮政管理部门查处寄递危险化学品的行为。</w:t>
            </w:r>
          </w:p>
          <w:p w14:paraId="3EC9ADB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88A498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负责危险化学品的公共安全管理，核发剧毒化学品购买许可证、剧毒化学品道路运输通行证，并负责危险化学品运输车辆的道路交通安全管理和违法处理。</w:t>
            </w:r>
          </w:p>
          <w:p w14:paraId="1B4F945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EB62F7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负责对危险化学品及其包装物、容器产品质量实施监督，查处危险化学品经营企业违法采购危险化学品的行为。</w:t>
            </w:r>
          </w:p>
          <w:p w14:paraId="523578D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达州市宣汉生态环境局：</w:t>
            </w:r>
          </w:p>
          <w:p w14:paraId="4A0A4A6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9"/>
                <w:rFonts w:hint="default" w:ascii="Times New Roman" w:hAnsi="Times New Roman" w:eastAsia="仿宋_GB2312" w:cs="Times New Roman"/>
                <w:sz w:val="22"/>
                <w:szCs w:val="22"/>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w:t>
            </w:r>
          </w:p>
          <w:p w14:paraId="36CFA54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9"/>
                <w:rFonts w:hint="default" w:ascii="Times New Roman" w:hAnsi="Times New Roman" w:eastAsia="仿宋_GB2312" w:cs="Times New Roman"/>
                <w:sz w:val="22"/>
                <w:szCs w:val="22"/>
                <w:lang w:val="en-US" w:eastAsia="zh-CN" w:bidi="ar"/>
              </w:rPr>
              <w:t>依照职责分工调查相关危险化学品环境污染事故和生态破坏事件，负责危险化学品事故现场的应急环境监测。</w:t>
            </w:r>
          </w:p>
          <w:p w14:paraId="194FB33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Style w:val="19"/>
                <w:rFonts w:hint="default" w:ascii="Times New Roman" w:hAnsi="Times New Roman" w:eastAsia="仿宋_GB2312" w:cs="Times New Roman"/>
                <w:sz w:val="22"/>
                <w:szCs w:val="22"/>
                <w:lang w:val="en-US" w:eastAsia="zh-CN" w:bidi="ar"/>
              </w:rPr>
            </w:pPr>
            <w:r>
              <w:rPr>
                <w:rStyle w:val="19"/>
                <w:rFonts w:hint="default" w:ascii="Times New Roman" w:hAnsi="Times New Roman" w:eastAsia="仿宋_GB2312" w:cs="Times New Roman"/>
                <w:sz w:val="22"/>
                <w:szCs w:val="22"/>
                <w:lang w:val="en-US" w:eastAsia="zh-CN" w:bidi="ar"/>
              </w:rPr>
              <w:t>县卫生健康局：</w:t>
            </w:r>
          </w:p>
          <w:p w14:paraId="6F78E4E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9"/>
                <w:rFonts w:hint="default" w:ascii="Times New Roman" w:hAnsi="Times New Roman" w:eastAsia="仿宋_GB2312" w:cs="Times New Roman"/>
                <w:sz w:val="22"/>
                <w:szCs w:val="22"/>
                <w:lang w:val="en-US" w:eastAsia="zh-CN" w:bidi="ar"/>
              </w:rPr>
              <w:t>负责组织、协调危险化学品事故受伤人员的医疗卫生救治工作。</w:t>
            </w:r>
          </w:p>
        </w:tc>
        <w:tc>
          <w:tcPr>
            <w:tcW w:w="4535" w:type="dxa"/>
            <w:gridSpan w:val="3"/>
            <w:tcBorders>
              <w:tl2br w:val="nil"/>
              <w:tr2bl w:val="nil"/>
            </w:tcBorders>
            <w:shd w:val="clear" w:color="auto" w:fill="auto"/>
            <w:tcMar>
              <w:top w:w="12" w:type="dxa"/>
              <w:left w:w="12" w:type="dxa"/>
              <w:right w:w="12" w:type="dxa"/>
            </w:tcMar>
            <w:vAlign w:val="center"/>
          </w:tcPr>
          <w:p w14:paraId="58136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配合开展危险化学品安全知识宣传；</w:t>
            </w:r>
          </w:p>
          <w:p w14:paraId="73135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开展群众疏散应急演练；</w:t>
            </w:r>
          </w:p>
          <w:p w14:paraId="44D8C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派员参加危险化学品经营单位、粉尘涉爆企业、金属冶炼企业安全检查；</w:t>
            </w:r>
          </w:p>
          <w:p w14:paraId="25C11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结合日常工作开展隐患排查，发现安全隐患和风险线索，及时上报；</w:t>
            </w:r>
          </w:p>
          <w:p w14:paraId="3A285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组织人员疏散撤离，配合开展应急处置工作。</w:t>
            </w:r>
          </w:p>
        </w:tc>
      </w:tr>
      <w:tr w14:paraId="6B28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4A7485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6F590A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5B90B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09DF9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1A7F0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5B8975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0CA88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408C55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386C3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4017B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0EC7D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负责烟花爆竹生产、经营、储存环节安全生产监督管理工作。牵头调查生产、经营、储存环节的安全事故。</w:t>
            </w:r>
          </w:p>
          <w:p w14:paraId="196F92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48B4F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负责烟花爆竹的公共安全管理，处置突发事件；</w:t>
            </w:r>
          </w:p>
          <w:p w14:paraId="7016D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查处违法运输、非法储存、违规燃放烟花爆竹等行为；</w:t>
            </w:r>
          </w:p>
          <w:p w14:paraId="45053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查处非法经营、生产销售假冒伪劣产品的犯罪行为。</w:t>
            </w:r>
          </w:p>
          <w:p w14:paraId="43D52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055C1F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对烟花爆竹生产销售环节产品质量进行监管，查处生产销售不符合强制性标准、假冒伪劣烟花爆竹产品以及无照经营或超范围经营等行为。</w:t>
            </w:r>
          </w:p>
          <w:p w14:paraId="09C5F0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55F60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检查运输企业、车辆资质，查处非法营运行为。</w:t>
            </w:r>
          </w:p>
          <w:p w14:paraId="382F6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3E6E23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禁止大型超市内销售烟花爆竹类产品，配合开展烟花爆竹经营活动的安全管理工作。</w:t>
            </w:r>
          </w:p>
          <w:p w14:paraId="38021C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060DF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负责依法受理审核烟花爆竹经营（零售）许可申请；</w:t>
            </w:r>
          </w:p>
          <w:p w14:paraId="3F450C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核发烟花爆竹经营（零售）许可证。</w:t>
            </w:r>
          </w:p>
          <w:p w14:paraId="7F1E8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05CF28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组织烟花爆竹引发的火灾扑救。</w:t>
            </w:r>
          </w:p>
        </w:tc>
        <w:tc>
          <w:tcPr>
            <w:tcW w:w="4535" w:type="dxa"/>
            <w:gridSpan w:val="3"/>
            <w:tcBorders>
              <w:tl2br w:val="nil"/>
              <w:tr2bl w:val="nil"/>
            </w:tcBorders>
            <w:shd w:val="clear" w:color="auto" w:fill="auto"/>
            <w:tcMar>
              <w:top w:w="12" w:type="dxa"/>
              <w:left w:w="12" w:type="dxa"/>
              <w:right w:w="12" w:type="dxa"/>
            </w:tcMar>
            <w:vAlign w:val="center"/>
          </w:tcPr>
          <w:p w14:paraId="044CA4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负责禁止燃放烟花爆竹的宣传教育；</w:t>
            </w:r>
          </w:p>
          <w:p w14:paraId="56234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配合开展烟花爆竹非法生产、经营、储存行为的巡查排查和情况上报；</w:t>
            </w:r>
          </w:p>
          <w:p w14:paraId="4D41B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协助相关部门打击烟花爆竹相关违法违规行为。</w:t>
            </w:r>
          </w:p>
        </w:tc>
      </w:tr>
      <w:tr w14:paraId="09343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4" w:hRule="atLeast"/>
          <w:jc w:val="center"/>
        </w:trPr>
        <w:tc>
          <w:tcPr>
            <w:tcW w:w="680" w:type="dxa"/>
            <w:tcBorders>
              <w:tl2br w:val="nil"/>
              <w:tr2bl w:val="nil"/>
            </w:tcBorders>
            <w:shd w:val="clear" w:color="auto" w:fill="auto"/>
            <w:tcMar>
              <w:top w:w="12" w:type="dxa"/>
              <w:left w:w="12" w:type="dxa"/>
              <w:right w:w="12" w:type="dxa"/>
            </w:tcMar>
            <w:vAlign w:val="center"/>
          </w:tcPr>
          <w:p w14:paraId="1717B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78</w:t>
            </w:r>
          </w:p>
        </w:tc>
        <w:tc>
          <w:tcPr>
            <w:tcW w:w="1247" w:type="dxa"/>
            <w:tcBorders>
              <w:tl2br w:val="nil"/>
              <w:tr2bl w:val="nil"/>
            </w:tcBorders>
            <w:shd w:val="clear" w:color="auto" w:fill="auto"/>
            <w:tcMar>
              <w:top w:w="12" w:type="dxa"/>
              <w:left w:w="12" w:type="dxa"/>
              <w:right w:w="12" w:type="dxa"/>
            </w:tcMar>
            <w:vAlign w:val="center"/>
          </w:tcPr>
          <w:p w14:paraId="197BF9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14B6A3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45811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13FD3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302B9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697B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5444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县消防救援局：</w:t>
            </w:r>
          </w:p>
          <w:p w14:paraId="03358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履行消防安全综合监管职责，负责统筹指导协调消防安全工作；</w:t>
            </w:r>
          </w:p>
          <w:p w14:paraId="18027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定期研判消防安全形势，加强消防安全责任落实、各行业领域消防安全监督管理职责履行等工作指导协调、检查考核力度；</w:t>
            </w:r>
          </w:p>
          <w:p w14:paraId="3F2129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8"/>
                <w:rFonts w:hint="default" w:ascii="Times New Roman" w:hAnsi="Times New Roman" w:eastAsia="仿宋_GB2312" w:cs="Times New Roman"/>
                <w:sz w:val="22"/>
                <w:szCs w:val="22"/>
                <w:lang w:val="en-US" w:eastAsia="zh-CN" w:bidi="ar"/>
              </w:rPr>
              <w:t>承担火灾预防、消防监督执法及火灾事故调查处理相关工作，依法查处消防安全违法行为；</w:t>
            </w:r>
          </w:p>
          <w:p w14:paraId="5BFC9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8"/>
                <w:rFonts w:hint="default" w:ascii="Times New Roman" w:hAnsi="Times New Roman" w:eastAsia="仿宋_GB2312" w:cs="Times New Roman"/>
                <w:sz w:val="22"/>
                <w:szCs w:val="22"/>
                <w:lang w:val="en-US" w:eastAsia="zh-CN" w:bidi="ar"/>
              </w:rPr>
              <w:t>承担火灾扑救、重大灾害事故和其他以抢救人员生命为主的应急救援工作；</w:t>
            </w:r>
          </w:p>
          <w:p w14:paraId="3BFEE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8"/>
                <w:rFonts w:hint="default" w:ascii="Times New Roman" w:hAnsi="Times New Roman" w:eastAsia="仿宋_GB2312" w:cs="Times New Roman"/>
                <w:sz w:val="22"/>
                <w:szCs w:val="22"/>
                <w:lang w:val="en-US" w:eastAsia="zh-CN" w:bidi="ar"/>
              </w:rPr>
              <w:t>依法加强对消防安全重点单位的监管；</w:t>
            </w:r>
          </w:p>
          <w:p w14:paraId="49D7DD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8"/>
                <w:rFonts w:hint="default" w:ascii="Times New Roman" w:hAnsi="Times New Roman" w:eastAsia="仿宋_GB2312" w:cs="Times New Roman"/>
                <w:sz w:val="22"/>
                <w:szCs w:val="22"/>
                <w:lang w:val="en-US" w:eastAsia="zh-CN" w:bidi="ar"/>
              </w:rPr>
              <w:t>指导督促物业服务企业加强住宅小区的消防安全防范并维护管理好消防设施；</w:t>
            </w:r>
          </w:p>
          <w:p w14:paraId="66018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r>
              <w:rPr>
                <w:rStyle w:val="18"/>
                <w:rFonts w:hint="default" w:ascii="Times New Roman" w:hAnsi="Times New Roman" w:eastAsia="仿宋_GB2312" w:cs="Times New Roman"/>
                <w:sz w:val="22"/>
                <w:szCs w:val="22"/>
                <w:lang w:val="en-US" w:eastAsia="zh-CN" w:bidi="ar"/>
              </w:rPr>
              <w:t>指导物业服务企业依照有关规定对住宅小区公用消防设施进行维修、更新、改造。</w:t>
            </w:r>
          </w:p>
          <w:p w14:paraId="310B3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县公安局：</w:t>
            </w:r>
          </w:p>
          <w:p w14:paraId="472507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负责查处消防救援机构移交的应当给予行政拘留处罚的消防安全违法行为；</w:t>
            </w:r>
          </w:p>
          <w:p w14:paraId="25F36F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负责消防救援现场及周边道路的交通管制，保障消防车辆通行，协助封闭火灾现场，维护火灾现场秩序；</w:t>
            </w:r>
          </w:p>
          <w:p w14:paraId="2B641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8"/>
                <w:rFonts w:hint="default" w:ascii="Times New Roman" w:hAnsi="Times New Roman" w:eastAsia="仿宋_GB2312" w:cs="Times New Roman"/>
                <w:sz w:val="22"/>
                <w:szCs w:val="22"/>
                <w:lang w:val="en-US" w:eastAsia="zh-CN" w:bidi="ar"/>
              </w:rPr>
              <w:t>依法参与火灾事故调查处理工作，办理涉失火罪和消防责任事故罪案件；</w:t>
            </w:r>
          </w:p>
          <w:p w14:paraId="5BC76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8"/>
                <w:rFonts w:hint="default" w:ascii="Times New Roman" w:hAnsi="Times New Roman" w:eastAsia="仿宋_GB2312" w:cs="Times New Roman"/>
                <w:sz w:val="22"/>
                <w:szCs w:val="22"/>
                <w:lang w:val="en-US" w:eastAsia="zh-CN" w:bidi="ar"/>
              </w:rPr>
              <w:t>公安派出所依法依规开展日常消防监督检查、消防宣传教育。</w:t>
            </w:r>
          </w:p>
        </w:tc>
        <w:tc>
          <w:tcPr>
            <w:tcW w:w="4535" w:type="dxa"/>
            <w:gridSpan w:val="3"/>
            <w:tcBorders>
              <w:tl2br w:val="nil"/>
              <w:tr2bl w:val="nil"/>
            </w:tcBorders>
            <w:shd w:val="clear" w:color="auto" w:fill="auto"/>
            <w:tcMar>
              <w:top w:w="12" w:type="dxa"/>
              <w:left w:w="12" w:type="dxa"/>
              <w:right w:w="12" w:type="dxa"/>
            </w:tcMar>
            <w:vAlign w:val="center"/>
          </w:tcPr>
          <w:p w14:paraId="1DF2AC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按照综合应急预案，开展消防演练；</w:t>
            </w:r>
          </w:p>
          <w:p w14:paraId="19EC0F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对易发现、易处置的公共场所消防安全隐患开展日常排查，发现问题及时制止，并上报消防救援部门；</w:t>
            </w:r>
          </w:p>
          <w:p w14:paraId="77DE58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发生火情及时组织群众疏散。</w:t>
            </w:r>
          </w:p>
        </w:tc>
      </w:tr>
      <w:tr w14:paraId="67AA1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4" w:hRule="atLeast"/>
          <w:jc w:val="center"/>
        </w:trPr>
        <w:tc>
          <w:tcPr>
            <w:tcW w:w="680" w:type="dxa"/>
            <w:tcBorders>
              <w:tl2br w:val="nil"/>
              <w:tr2bl w:val="nil"/>
            </w:tcBorders>
            <w:shd w:val="clear" w:color="auto" w:fill="auto"/>
            <w:tcMar>
              <w:top w:w="12" w:type="dxa"/>
              <w:left w:w="12" w:type="dxa"/>
              <w:right w:w="12" w:type="dxa"/>
            </w:tcMar>
            <w:vAlign w:val="center"/>
          </w:tcPr>
          <w:p w14:paraId="77839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17BB8F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2B9E69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27D61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B55E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3CC61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23083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9002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县应急局：</w:t>
            </w:r>
          </w:p>
          <w:p w14:paraId="6A4E9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对主管的行业领域依法实施安全生产监管；</w:t>
            </w:r>
          </w:p>
          <w:p w14:paraId="0187B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及时将重大灾害事故预警信息通报消防救援部门。</w:t>
            </w:r>
          </w:p>
          <w:p w14:paraId="74766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Style w:val="18"/>
                <w:rFonts w:hint="default" w:ascii="Times New Roman" w:hAnsi="Times New Roman" w:eastAsia="仿宋_GB2312" w:cs="Times New Roman"/>
                <w:sz w:val="22"/>
                <w:szCs w:val="22"/>
                <w:lang w:val="en-US" w:eastAsia="zh-CN" w:bidi="ar"/>
              </w:rPr>
              <w:t>县住房城乡建设局：</w:t>
            </w:r>
          </w:p>
          <w:p w14:paraId="3FF7B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8"/>
                <w:rFonts w:hint="default" w:ascii="Times New Roman" w:hAnsi="Times New Roman" w:eastAsia="仿宋_GB2312" w:cs="Times New Roman"/>
                <w:sz w:val="22"/>
                <w:szCs w:val="22"/>
                <w:lang w:val="en-US" w:eastAsia="zh-CN" w:bidi="ar"/>
              </w:rPr>
              <w:t>负责建设工程消防设计审查验收工作，按职责分工查处违法行为；</w:t>
            </w:r>
          </w:p>
          <w:p w14:paraId="160AF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8"/>
                <w:rFonts w:hint="default" w:ascii="Times New Roman" w:hAnsi="Times New Roman" w:eastAsia="仿宋_GB2312" w:cs="Times New Roman"/>
                <w:sz w:val="22"/>
                <w:szCs w:val="22"/>
                <w:lang w:val="en-US" w:eastAsia="zh-CN" w:bidi="ar"/>
              </w:rPr>
              <w:t>参与建设工程火灾事故调查；</w:t>
            </w:r>
          </w:p>
          <w:p w14:paraId="2509D1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8"/>
                <w:rFonts w:hint="default" w:ascii="Times New Roman" w:hAnsi="Times New Roman" w:eastAsia="仿宋_GB2312" w:cs="Times New Roman"/>
                <w:sz w:val="22"/>
                <w:szCs w:val="22"/>
                <w:lang w:val="en-US" w:eastAsia="zh-CN" w:bidi="ar"/>
              </w:rPr>
              <w:t>指导燃气经营企业加强消防安全管理，督促燃气经营企业指导用户安全用气并对燃气设施定期进行安全检查、排除隐患；</w:t>
            </w:r>
          </w:p>
          <w:p w14:paraId="581E1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8"/>
                <w:rFonts w:hint="default" w:ascii="Times New Roman" w:hAnsi="Times New Roman" w:eastAsia="仿宋_GB2312" w:cs="Times New Roman"/>
                <w:sz w:val="22"/>
                <w:szCs w:val="22"/>
                <w:lang w:val="en-US" w:eastAsia="zh-CN" w:bidi="ar"/>
              </w:rPr>
              <w:t>会同有关部门制定燃气安全事故应急预案；</w:t>
            </w:r>
          </w:p>
          <w:p w14:paraId="457A7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8"/>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8"/>
                <w:rFonts w:hint="default" w:ascii="Times New Roman" w:hAnsi="Times New Roman" w:eastAsia="仿宋_GB2312" w:cs="Times New Roman"/>
                <w:sz w:val="22"/>
                <w:szCs w:val="22"/>
                <w:lang w:val="en-US" w:eastAsia="zh-CN" w:bidi="ar"/>
              </w:rPr>
              <w:t>配合综合行政执法部门依法查处燃气经营企业和燃气用户等各方主体的燃气违法行为。</w:t>
            </w:r>
          </w:p>
          <w:p w14:paraId="02472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Style w:val="18"/>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C31A9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按照综合应急预案，开展消防演练；</w:t>
            </w:r>
          </w:p>
          <w:p w14:paraId="0D0DD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对易发现、易处置的公共场所消防安全隐患开展日常排查，发现问题及时制止，并上报消防救援部门；</w:t>
            </w:r>
          </w:p>
          <w:p w14:paraId="2D35D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发生火情及时组织群众疏散。</w:t>
            </w:r>
          </w:p>
        </w:tc>
      </w:tr>
      <w:tr w14:paraId="046D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6" w:hRule="atLeast"/>
          <w:jc w:val="center"/>
        </w:trPr>
        <w:tc>
          <w:tcPr>
            <w:tcW w:w="680" w:type="dxa"/>
            <w:tcBorders>
              <w:tl2br w:val="nil"/>
              <w:tr2bl w:val="nil"/>
            </w:tcBorders>
            <w:shd w:val="clear" w:color="auto" w:fill="auto"/>
            <w:tcMar>
              <w:top w:w="12" w:type="dxa"/>
              <w:left w:w="12" w:type="dxa"/>
              <w:right w:w="12" w:type="dxa"/>
            </w:tcMar>
            <w:vAlign w:val="center"/>
          </w:tcPr>
          <w:p w14:paraId="7A2F2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57E02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65B41B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3F57C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7685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41CBA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负责煤矿安全生产宣传；</w:t>
            </w:r>
          </w:p>
          <w:p w14:paraId="30C33C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负责煤炭行业安全生产综合监管和指导协调工作，推进煤矿企业整顿关闭和尾矿治理；</w:t>
            </w:r>
          </w:p>
          <w:p w14:paraId="7B8C4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监督检查煤矿企业安全生产条件、设备设施（特种设备除外）安全情况，查处安全生产非法违法行为。</w:t>
            </w:r>
          </w:p>
          <w:p w14:paraId="5464B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5D83A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负责非煤矿山采矿权登记资料审查，采矿许可审定，确保采矿许可的合规性；</w:t>
            </w:r>
          </w:p>
          <w:p w14:paraId="39789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负责矿山生态修复治理和土地复垦工作。</w:t>
            </w:r>
          </w:p>
          <w:p w14:paraId="769043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县应急局、县自然资源局：</w:t>
            </w:r>
          </w:p>
          <w:p w14:paraId="45C5C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3"/>
            <w:tcBorders>
              <w:tl2br w:val="nil"/>
              <w:tr2bl w:val="nil"/>
            </w:tcBorders>
            <w:shd w:val="clear" w:color="auto" w:fill="auto"/>
            <w:tcMar>
              <w:top w:w="12" w:type="dxa"/>
              <w:left w:w="12" w:type="dxa"/>
              <w:right w:w="12" w:type="dxa"/>
            </w:tcMar>
            <w:vAlign w:val="center"/>
          </w:tcPr>
          <w:p w14:paraId="32DB64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配合开展安全生产宣传；</w:t>
            </w:r>
          </w:p>
          <w:p w14:paraId="692CE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配合开展工矿商贸企业巡查；</w:t>
            </w:r>
          </w:p>
          <w:p w14:paraId="119BBC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向辖区煤矿派驻驻矿安监员；</w:t>
            </w:r>
          </w:p>
          <w:p w14:paraId="5EBF56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配合对相关违法行为进行调查处理。</w:t>
            </w:r>
          </w:p>
        </w:tc>
      </w:tr>
      <w:tr w14:paraId="5C78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73" w:hRule="atLeast"/>
          <w:jc w:val="center"/>
        </w:trPr>
        <w:tc>
          <w:tcPr>
            <w:tcW w:w="680" w:type="dxa"/>
            <w:tcBorders>
              <w:tl2br w:val="nil"/>
              <w:tr2bl w:val="nil"/>
            </w:tcBorders>
            <w:shd w:val="clear" w:color="auto" w:fill="auto"/>
            <w:tcMar>
              <w:top w:w="12" w:type="dxa"/>
              <w:left w:w="12" w:type="dxa"/>
              <w:right w:w="12" w:type="dxa"/>
            </w:tcMar>
            <w:vAlign w:val="center"/>
          </w:tcPr>
          <w:p w14:paraId="09D0A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17747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375E7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0FACE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负责统筹协调指导和监督应急避难场所规划、建设、管护和使用工作；</w:t>
            </w:r>
          </w:p>
          <w:p w14:paraId="3F6A2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组织编制专项规划、相关标准和预案，负责物资储备相关工作；</w:t>
            </w:r>
          </w:p>
          <w:p w14:paraId="0B84CF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指导相关部门和单位制定应急避难场所应急预案，定期组织应急避难场所启用、运行的监督检查和应急演练。</w:t>
            </w:r>
          </w:p>
        </w:tc>
        <w:tc>
          <w:tcPr>
            <w:tcW w:w="4535" w:type="dxa"/>
            <w:gridSpan w:val="3"/>
            <w:tcBorders>
              <w:tl2br w:val="nil"/>
              <w:tr2bl w:val="nil"/>
            </w:tcBorders>
            <w:shd w:val="clear" w:color="auto" w:fill="auto"/>
            <w:tcMar>
              <w:top w:w="12" w:type="dxa"/>
              <w:left w:w="12" w:type="dxa"/>
              <w:right w:w="12" w:type="dxa"/>
            </w:tcMar>
            <w:vAlign w:val="center"/>
          </w:tcPr>
          <w:p w14:paraId="251A3E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摸清并提供应急重点工程和应急避难场所基础信息；</w:t>
            </w:r>
          </w:p>
          <w:p w14:paraId="2594C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提出应急避难场所建设需求，加强应急避难场所管护和使用；</w:t>
            </w:r>
          </w:p>
          <w:p w14:paraId="1B9DD9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管理使用和维护应急避难场所，根据灾害事故预警、应急响应和政府及有关部门指令组织管理单位和运维单位开启应急避难场所。</w:t>
            </w:r>
          </w:p>
        </w:tc>
      </w:tr>
      <w:tr w14:paraId="34F1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18" w:hRule="atLeast"/>
          <w:jc w:val="center"/>
        </w:trPr>
        <w:tc>
          <w:tcPr>
            <w:tcW w:w="680" w:type="dxa"/>
            <w:tcBorders>
              <w:tl2br w:val="nil"/>
              <w:tr2bl w:val="nil"/>
            </w:tcBorders>
            <w:shd w:val="clear" w:color="auto" w:fill="auto"/>
            <w:tcMar>
              <w:top w:w="12" w:type="dxa"/>
              <w:left w:w="12" w:type="dxa"/>
              <w:right w:w="12" w:type="dxa"/>
            </w:tcMar>
            <w:vAlign w:val="center"/>
          </w:tcPr>
          <w:p w14:paraId="0E60C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5A7247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电动车</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飞线充电</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整治</w:t>
            </w:r>
          </w:p>
        </w:tc>
        <w:tc>
          <w:tcPr>
            <w:tcW w:w="1587" w:type="dxa"/>
            <w:tcBorders>
              <w:tl2br w:val="nil"/>
              <w:tr2bl w:val="nil"/>
            </w:tcBorders>
            <w:shd w:val="clear" w:color="auto" w:fill="auto"/>
            <w:tcMar>
              <w:top w:w="12" w:type="dxa"/>
              <w:left w:w="12" w:type="dxa"/>
              <w:right w:w="12" w:type="dxa"/>
            </w:tcMar>
            <w:vAlign w:val="center"/>
          </w:tcPr>
          <w:p w14:paraId="3AB1B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A734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62C34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467DBB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191CC0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004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562CB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负责电动车的登记和通行管理工作。</w:t>
            </w:r>
          </w:p>
          <w:p w14:paraId="01A73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35390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负责电动车以及相关产品生产、销售活动的监督管理工作。</w:t>
            </w:r>
          </w:p>
          <w:p w14:paraId="522F89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县消防救援局：</w:t>
            </w:r>
          </w:p>
          <w:p w14:paraId="45ECC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联合相关部门依法对</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进楼入户</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飞线充电</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等违规充电行为开展执法检查和警示曝光，对群众举报、媒体曝光的违规充电及时予以纠治。</w:t>
            </w:r>
          </w:p>
          <w:p w14:paraId="5CC577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达州市宣汉生态环境局：</w:t>
            </w:r>
          </w:p>
          <w:p w14:paraId="665B9D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负责废铅蓄电池等危险废物回收处置活动的监督管理工作。</w:t>
            </w:r>
          </w:p>
          <w:p w14:paraId="70BB4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1724C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负责安全知识宣传、日常巡查；</w:t>
            </w:r>
          </w:p>
          <w:p w14:paraId="5F0D03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协调安装智能充电桩，发现</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飞线充电</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及时制止；</w:t>
            </w:r>
          </w:p>
          <w:p w14:paraId="1A2DE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事故先期处置和上报。</w:t>
            </w:r>
          </w:p>
        </w:tc>
      </w:tr>
      <w:tr w14:paraId="5267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6" w:hRule="atLeast"/>
          <w:jc w:val="center"/>
        </w:trPr>
        <w:tc>
          <w:tcPr>
            <w:tcW w:w="680" w:type="dxa"/>
            <w:tcBorders>
              <w:tl2br w:val="nil"/>
              <w:tr2bl w:val="nil"/>
            </w:tcBorders>
            <w:shd w:val="clear" w:color="auto" w:fill="auto"/>
            <w:tcMar>
              <w:top w:w="12" w:type="dxa"/>
              <w:left w:w="12" w:type="dxa"/>
              <w:right w:w="12" w:type="dxa"/>
            </w:tcMar>
            <w:vAlign w:val="center"/>
          </w:tcPr>
          <w:p w14:paraId="53031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0E1C0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4D931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1E7B2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77116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60ADE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BFF78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5B4ED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243BD6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530C8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1EED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688F1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负责对危险化学品领域、矿山领域等生产经营单位有限空间安全摸排、检查。</w:t>
            </w:r>
          </w:p>
          <w:p w14:paraId="0EE27C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20739C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负责饲料企业、规模养殖场、农村沼气领域等有限空间安全摸排、检查，指导养殖场（户）开展有限空间安全摸排、检查。</w:t>
            </w:r>
          </w:p>
          <w:p w14:paraId="4D4DC0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县经信局：</w:t>
            </w:r>
          </w:p>
          <w:p w14:paraId="7B46C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负责工业领域企业有限空间安全摸排、检查。</w:t>
            </w:r>
          </w:p>
          <w:p w14:paraId="73811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县住房城乡建设局：</w:t>
            </w:r>
          </w:p>
          <w:p w14:paraId="46C54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负责房屋市政工程领域、燃气管道等有限空间安全摸排、检查，指导物业服务企业加强小区内窨井盖检查排查。</w:t>
            </w:r>
          </w:p>
          <w:p w14:paraId="52A65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县水务局：</w:t>
            </w:r>
          </w:p>
          <w:p w14:paraId="2C2C15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负责检查井、隧道等有限空间安全摸排、检查。</w:t>
            </w:r>
          </w:p>
          <w:p w14:paraId="788DB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6179AA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负责行使房屋和市政工程领域、燃气管道等有限空间作业方面的行政处罚。</w:t>
            </w:r>
          </w:p>
          <w:p w14:paraId="01B553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县交通运输局：</w:t>
            </w:r>
          </w:p>
          <w:p w14:paraId="77AD1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负责交通及地方铁路建设项目有限空间安全摸排、检查。</w:t>
            </w:r>
          </w:p>
          <w:p w14:paraId="0562A8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5FBCA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开展有限空间安全知识宣传；</w:t>
            </w:r>
          </w:p>
          <w:p w14:paraId="316DBF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开展有限空间作业安全摸排，建立隐患台账；</w:t>
            </w:r>
          </w:p>
          <w:p w14:paraId="2AF1C8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督促涉及有限空间查出的隐患进行整改；</w:t>
            </w:r>
          </w:p>
          <w:p w14:paraId="6204E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配合事故调查、救援和处置。</w:t>
            </w:r>
          </w:p>
        </w:tc>
      </w:tr>
      <w:tr w14:paraId="13292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3FA95EB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十六、市场监管（6项）</w:t>
            </w:r>
          </w:p>
        </w:tc>
      </w:tr>
      <w:tr w14:paraId="6D95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0" w:hRule="atLeast"/>
          <w:jc w:val="center"/>
        </w:trPr>
        <w:tc>
          <w:tcPr>
            <w:tcW w:w="680" w:type="dxa"/>
            <w:tcBorders>
              <w:tl2br w:val="nil"/>
              <w:tr2bl w:val="nil"/>
            </w:tcBorders>
            <w:shd w:val="clear" w:color="auto" w:fill="auto"/>
            <w:tcMar>
              <w:top w:w="12" w:type="dxa"/>
              <w:left w:w="12" w:type="dxa"/>
              <w:right w:w="12" w:type="dxa"/>
            </w:tcMar>
            <w:vAlign w:val="center"/>
          </w:tcPr>
          <w:p w14:paraId="13EC57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60811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7BFAC0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207732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5843D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B9A5A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32150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负责指导协调食品安全工作；</w:t>
            </w:r>
          </w:p>
          <w:p w14:paraId="63F7A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负责食品安全监督管理，督促食品生产经营者落实主体责任，及时发现和整改食品安全问题隐患；</w:t>
            </w:r>
          </w:p>
          <w:p w14:paraId="09536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负责指导各级包保干部落实食品安全包保责任；</w:t>
            </w:r>
          </w:p>
          <w:p w14:paraId="7DF4B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会同相关部门及时处置食品安全突发事件。</w:t>
            </w:r>
          </w:p>
          <w:p w14:paraId="44B35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44E12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负责开展农村集体聚餐突发公共卫生事件流行病学调查、事故现场卫生处理和传染病防治知识的宣传、培训；</w:t>
            </w:r>
          </w:p>
          <w:p w14:paraId="185FF6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负责食品安全突发事件的医疗救治工作；</w:t>
            </w:r>
          </w:p>
          <w:p w14:paraId="01070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负责食品安全突发事件流行病学调查工作，及时将流行病学调查报告通报给市场监管部门；</w:t>
            </w:r>
          </w:p>
          <w:p w14:paraId="4A926B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对餐具饮具集中消毒服务单位进行监督检查，发现不符合法律法规、国家相关标准以及相关卫生规范等要求的，及时调查处理。</w:t>
            </w:r>
          </w:p>
          <w:p w14:paraId="53B28A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315BD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开展食品安全法律法规宣传教育和食品安全知识普及；</w:t>
            </w:r>
          </w:p>
          <w:p w14:paraId="3DDA0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指导村（社区）建立食品安全协管员队伍；</w:t>
            </w:r>
          </w:p>
          <w:p w14:paraId="236688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配合市场监管所开展食品小作坊、小经营店及摊贩的监督管理工作；</w:t>
            </w:r>
          </w:p>
          <w:p w14:paraId="6B54AA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督促镇、村（社区）包保干部落实包保责任，定期对包保单位开展督导；</w:t>
            </w:r>
          </w:p>
          <w:p w14:paraId="6854D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r>
              <w:rPr>
                <w:rStyle w:val="17"/>
                <w:rFonts w:hint="default" w:ascii="Times New Roman" w:hAnsi="Times New Roman" w:eastAsia="仿宋_GB2312" w:cs="Times New Roman"/>
                <w:sz w:val="22"/>
                <w:szCs w:val="22"/>
                <w:lang w:val="en-US" w:eastAsia="zh-CN" w:bidi="ar"/>
              </w:rPr>
              <w:t>实行</w:t>
            </w:r>
            <w:r>
              <w:rPr>
                <w:rFonts w:hint="default" w:ascii="Times New Roman" w:hAnsi="Times New Roman" w:eastAsia="仿宋_GB2312" w:cs="Times New Roman"/>
                <w:i w:val="0"/>
                <w:color w:val="000000"/>
                <w:kern w:val="0"/>
                <w:sz w:val="22"/>
                <w:szCs w:val="22"/>
                <w:u w:val="none"/>
                <w:lang w:val="en-US" w:eastAsia="zh-CN" w:bidi="ar"/>
              </w:rPr>
              <w:t>100</w:t>
            </w:r>
            <w:r>
              <w:rPr>
                <w:rStyle w:val="17"/>
                <w:rFonts w:hint="default" w:ascii="Times New Roman" w:hAnsi="Times New Roman" w:eastAsia="仿宋_GB2312" w:cs="Times New Roman"/>
                <w:sz w:val="22"/>
                <w:szCs w:val="22"/>
                <w:lang w:val="en-US" w:eastAsia="zh-CN" w:bidi="ar"/>
              </w:rPr>
              <w:t>人及以上群体聚餐申报备案指导制度，并指导村（社区）申报备案；</w:t>
            </w:r>
          </w:p>
          <w:p w14:paraId="1E2BD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r>
              <w:rPr>
                <w:rStyle w:val="17"/>
                <w:rFonts w:hint="default" w:ascii="Times New Roman" w:hAnsi="Times New Roman" w:eastAsia="仿宋_GB2312" w:cs="Times New Roman"/>
                <w:sz w:val="22"/>
                <w:szCs w:val="22"/>
                <w:lang w:val="en-US" w:eastAsia="zh-CN" w:bidi="ar"/>
              </w:rPr>
              <w:t>负责对农村集体聚餐专业加工服务者进行登记，定期审查资质并公布；</w:t>
            </w:r>
          </w:p>
          <w:p w14:paraId="3D8B4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Style w:val="17"/>
                <w:rFonts w:hint="default" w:ascii="Times New Roman" w:hAnsi="Times New Roman" w:eastAsia="仿宋_GB2312" w:cs="Times New Roman"/>
                <w:sz w:val="22"/>
                <w:szCs w:val="22"/>
                <w:lang w:val="en-US" w:eastAsia="zh-CN" w:bidi="ar"/>
              </w:rPr>
              <w:t>配合相关部门核查处置食品安全突发事件。</w:t>
            </w:r>
          </w:p>
        </w:tc>
      </w:tr>
      <w:tr w14:paraId="6F11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19" w:hRule="atLeast"/>
          <w:jc w:val="center"/>
        </w:trPr>
        <w:tc>
          <w:tcPr>
            <w:tcW w:w="680" w:type="dxa"/>
            <w:tcBorders>
              <w:tl2br w:val="nil"/>
              <w:tr2bl w:val="nil"/>
            </w:tcBorders>
            <w:shd w:val="clear" w:color="auto" w:fill="auto"/>
            <w:tcMar>
              <w:top w:w="12" w:type="dxa"/>
              <w:left w:w="12" w:type="dxa"/>
              <w:right w:w="12" w:type="dxa"/>
            </w:tcMar>
            <w:vAlign w:val="center"/>
          </w:tcPr>
          <w:p w14:paraId="1763D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3BF37D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0BB8A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BCFCC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4"/>
                <w:rFonts w:hint="default" w:ascii="Times New Roman" w:hAnsi="Times New Roman" w:eastAsia="仿宋_GB2312" w:cs="Times New Roman"/>
                <w:sz w:val="22"/>
                <w:szCs w:val="22"/>
                <w:lang w:val="en-US" w:eastAsia="zh-CN" w:bidi="ar"/>
              </w:rPr>
              <w:t>负责指导乡镇（街道）个体工商户的设立、变更、注销登记；</w:t>
            </w:r>
          </w:p>
          <w:p w14:paraId="50EB9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4"/>
                <w:rFonts w:hint="default" w:ascii="Times New Roman" w:hAnsi="Times New Roman" w:eastAsia="仿宋_GB2312" w:cs="Times New Roman"/>
                <w:sz w:val="22"/>
                <w:szCs w:val="22"/>
                <w:lang w:val="en-US" w:eastAsia="zh-CN" w:bidi="ar"/>
              </w:rPr>
              <w:t>为乡镇（街道）开通审批专网及账号权限，协调处理账号变更、运行故障等问题；</w:t>
            </w:r>
          </w:p>
          <w:p w14:paraId="47BCB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24"/>
                <w:rFonts w:hint="default" w:ascii="Times New Roman" w:hAnsi="Times New Roman" w:eastAsia="仿宋_GB2312" w:cs="Times New Roman"/>
                <w:sz w:val="22"/>
                <w:szCs w:val="22"/>
                <w:lang w:val="en-US" w:eastAsia="zh-CN" w:bidi="ar"/>
              </w:rPr>
              <w:t>为乡镇（街道）配发统一的制式营业执照。</w:t>
            </w:r>
          </w:p>
        </w:tc>
        <w:tc>
          <w:tcPr>
            <w:tcW w:w="4535" w:type="dxa"/>
            <w:gridSpan w:val="3"/>
            <w:tcBorders>
              <w:tl2br w:val="nil"/>
              <w:tr2bl w:val="nil"/>
            </w:tcBorders>
            <w:shd w:val="clear" w:color="auto" w:fill="auto"/>
            <w:tcMar>
              <w:top w:w="12" w:type="dxa"/>
              <w:left w:w="12" w:type="dxa"/>
              <w:right w:w="12" w:type="dxa"/>
            </w:tcMar>
            <w:vAlign w:val="center"/>
          </w:tcPr>
          <w:p w14:paraId="20C31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4"/>
                <w:rFonts w:hint="default" w:ascii="Times New Roman" w:hAnsi="Times New Roman" w:eastAsia="仿宋_GB2312" w:cs="Times New Roman"/>
                <w:sz w:val="22"/>
                <w:szCs w:val="22"/>
                <w:lang w:val="en-US" w:eastAsia="zh-CN" w:bidi="ar"/>
              </w:rPr>
              <w:t>负责个体工商户的设立、变更、注销登记；</w:t>
            </w:r>
          </w:p>
          <w:p w14:paraId="0C8A0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24"/>
                <w:rFonts w:hint="default" w:ascii="Times New Roman" w:hAnsi="Times New Roman" w:eastAsia="仿宋_GB2312" w:cs="Times New Roman"/>
                <w:sz w:val="22"/>
                <w:szCs w:val="22"/>
                <w:lang w:val="en-US" w:eastAsia="zh-CN" w:bidi="ar"/>
              </w:rPr>
              <w:t>协助市场主体提供住所或者主要经营场所相关文件材料。</w:t>
            </w:r>
          </w:p>
        </w:tc>
      </w:tr>
      <w:tr w14:paraId="158D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94" w:hRule="atLeast"/>
          <w:jc w:val="center"/>
        </w:trPr>
        <w:tc>
          <w:tcPr>
            <w:tcW w:w="680" w:type="dxa"/>
            <w:tcBorders>
              <w:tl2br w:val="nil"/>
              <w:tr2bl w:val="nil"/>
            </w:tcBorders>
            <w:shd w:val="clear" w:color="auto" w:fill="auto"/>
            <w:tcMar>
              <w:top w:w="12" w:type="dxa"/>
              <w:left w:w="12" w:type="dxa"/>
              <w:right w:w="12" w:type="dxa"/>
            </w:tcMar>
            <w:vAlign w:val="center"/>
          </w:tcPr>
          <w:p w14:paraId="40E19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47BC0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1EE8F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12238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4"/>
                <w:rFonts w:hint="default" w:ascii="Times New Roman" w:hAnsi="Times New Roman" w:eastAsia="仿宋_GB2312" w:cs="Times New Roman"/>
                <w:sz w:val="22"/>
                <w:szCs w:val="22"/>
                <w:lang w:val="en-US" w:eastAsia="zh-CN" w:bidi="ar"/>
              </w:rPr>
              <w:t>负责食品经营许可和食品小作坊生产许可的现场踏勘及许可证颁发；</w:t>
            </w:r>
          </w:p>
          <w:p w14:paraId="78AF75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4"/>
                <w:rFonts w:hint="default" w:ascii="Times New Roman" w:hAnsi="Times New Roman" w:eastAsia="仿宋_GB2312" w:cs="Times New Roman"/>
                <w:sz w:val="22"/>
                <w:szCs w:val="22"/>
                <w:lang w:val="en-US" w:eastAsia="zh-CN" w:bidi="ar"/>
              </w:rPr>
              <w:t>指导乡镇（街道）规范办理食品小经营店及仅销售预包装食品备案；</w:t>
            </w:r>
          </w:p>
          <w:p w14:paraId="4E2C9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24"/>
                <w:rFonts w:hint="default" w:ascii="Times New Roman" w:hAnsi="Times New Roman" w:eastAsia="仿宋_GB2312" w:cs="Times New Roman"/>
                <w:sz w:val="22"/>
                <w:szCs w:val="22"/>
                <w:lang w:val="en-US" w:eastAsia="zh-CN" w:bidi="ar"/>
              </w:rPr>
              <w:t>为乡镇（街道）开通审批专网及账号权限，协调处理账号变更、运行故障等问题；</w:t>
            </w:r>
          </w:p>
          <w:p w14:paraId="069FF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24"/>
                <w:rFonts w:hint="default" w:ascii="Times New Roman" w:hAnsi="Times New Roman" w:eastAsia="仿宋_GB2312" w:cs="Times New Roman"/>
                <w:sz w:val="22"/>
                <w:szCs w:val="22"/>
                <w:lang w:val="en-US" w:eastAsia="zh-CN" w:bidi="ar"/>
              </w:rPr>
              <w:t>为乡镇（街道）配发统一的制式备案证。</w:t>
            </w:r>
          </w:p>
        </w:tc>
        <w:tc>
          <w:tcPr>
            <w:tcW w:w="4535" w:type="dxa"/>
            <w:gridSpan w:val="3"/>
            <w:tcBorders>
              <w:tl2br w:val="nil"/>
              <w:tr2bl w:val="nil"/>
            </w:tcBorders>
            <w:shd w:val="clear" w:color="auto" w:fill="auto"/>
            <w:tcMar>
              <w:top w:w="12" w:type="dxa"/>
              <w:left w:w="12" w:type="dxa"/>
              <w:right w:w="12" w:type="dxa"/>
            </w:tcMar>
            <w:vAlign w:val="center"/>
          </w:tcPr>
          <w:p w14:paraId="06AF8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4"/>
                <w:rFonts w:hint="default" w:ascii="Times New Roman" w:hAnsi="Times New Roman" w:eastAsia="仿宋_GB2312" w:cs="Times New Roman"/>
                <w:sz w:val="22"/>
                <w:szCs w:val="22"/>
                <w:lang w:val="en-US" w:eastAsia="zh-CN" w:bidi="ar"/>
              </w:rPr>
              <w:t>受理食品经营许可和食品小作坊生产许可申请材料，并将申请材料推送给县行政审批局；</w:t>
            </w:r>
          </w:p>
          <w:p w14:paraId="7824E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24"/>
                <w:rFonts w:hint="default" w:ascii="Times New Roman" w:hAnsi="Times New Roman" w:eastAsia="仿宋_GB2312" w:cs="Times New Roman"/>
                <w:sz w:val="22"/>
                <w:szCs w:val="22"/>
                <w:lang w:val="en-US" w:eastAsia="zh-CN" w:bidi="ar"/>
              </w:rPr>
              <w:t>办理食品小经营店及仅销售预包装食品备案。</w:t>
            </w:r>
          </w:p>
        </w:tc>
      </w:tr>
      <w:tr w14:paraId="788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32" w:hRule="atLeast"/>
          <w:jc w:val="center"/>
        </w:trPr>
        <w:tc>
          <w:tcPr>
            <w:tcW w:w="680" w:type="dxa"/>
            <w:tcBorders>
              <w:tl2br w:val="nil"/>
              <w:tr2bl w:val="nil"/>
            </w:tcBorders>
            <w:shd w:val="clear" w:color="auto" w:fill="auto"/>
            <w:tcMar>
              <w:top w:w="12" w:type="dxa"/>
              <w:left w:w="12" w:type="dxa"/>
              <w:right w:w="12" w:type="dxa"/>
            </w:tcMar>
            <w:vAlign w:val="center"/>
          </w:tcPr>
          <w:p w14:paraId="2D20E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42998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2F741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0E3469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开展消费维权培训；</w:t>
            </w:r>
          </w:p>
          <w:p w14:paraId="448181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提供咨询服务，受理、处置、督办消费者投诉举报；</w:t>
            </w:r>
          </w:p>
          <w:p w14:paraId="04507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打击生产销售假冒伪劣商品行为；</w:t>
            </w:r>
          </w:p>
          <w:p w14:paraId="0CF9A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维护市场经营秩序，制止不正当竞争。</w:t>
            </w:r>
          </w:p>
        </w:tc>
        <w:tc>
          <w:tcPr>
            <w:tcW w:w="4535" w:type="dxa"/>
            <w:gridSpan w:val="3"/>
            <w:tcBorders>
              <w:tl2br w:val="nil"/>
              <w:tr2bl w:val="nil"/>
            </w:tcBorders>
            <w:shd w:val="clear" w:color="auto" w:fill="auto"/>
            <w:tcMar>
              <w:top w:w="12" w:type="dxa"/>
              <w:left w:w="12" w:type="dxa"/>
              <w:right w:w="12" w:type="dxa"/>
            </w:tcMar>
            <w:vAlign w:val="center"/>
          </w:tcPr>
          <w:p w14:paraId="214CA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开展消费者权益保护宣传；</w:t>
            </w:r>
          </w:p>
          <w:p w14:paraId="3C0FB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参与重大消费纠纷的调解；</w:t>
            </w:r>
          </w:p>
          <w:p w14:paraId="53C7B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配合惩治生产销售假冒伪劣商品行为；</w:t>
            </w:r>
          </w:p>
          <w:p w14:paraId="7DC85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配合维护市场经营秩序，制止不正当竞争。</w:t>
            </w:r>
          </w:p>
        </w:tc>
      </w:tr>
      <w:tr w14:paraId="51EE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07" w:hRule="atLeast"/>
          <w:jc w:val="center"/>
        </w:trPr>
        <w:tc>
          <w:tcPr>
            <w:tcW w:w="680" w:type="dxa"/>
            <w:tcBorders>
              <w:tl2br w:val="nil"/>
              <w:tr2bl w:val="nil"/>
            </w:tcBorders>
            <w:shd w:val="clear" w:color="auto" w:fill="auto"/>
            <w:tcMar>
              <w:top w:w="12" w:type="dxa"/>
              <w:left w:w="12" w:type="dxa"/>
              <w:right w:w="12" w:type="dxa"/>
            </w:tcMar>
            <w:vAlign w:val="center"/>
          </w:tcPr>
          <w:p w14:paraId="0F1688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08560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19542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0C252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05DE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3BE0C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组织查处不构成犯罪的传销行为、违规直销等违法行为。</w:t>
            </w:r>
          </w:p>
          <w:p w14:paraId="0686F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F667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依法打击传销犯罪。</w:t>
            </w:r>
          </w:p>
        </w:tc>
        <w:tc>
          <w:tcPr>
            <w:tcW w:w="4535" w:type="dxa"/>
            <w:gridSpan w:val="3"/>
            <w:tcBorders>
              <w:tl2br w:val="nil"/>
              <w:tr2bl w:val="nil"/>
            </w:tcBorders>
            <w:shd w:val="clear" w:color="auto" w:fill="auto"/>
            <w:tcMar>
              <w:top w:w="12" w:type="dxa"/>
              <w:left w:w="12" w:type="dxa"/>
              <w:right w:w="12" w:type="dxa"/>
            </w:tcMar>
            <w:vAlign w:val="center"/>
          </w:tcPr>
          <w:p w14:paraId="6A478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开展反传销、反违规直销宣传工作；</w:t>
            </w:r>
          </w:p>
          <w:p w14:paraId="1D48CF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结合日常工作开展巡查，发现问题及时报告。</w:t>
            </w:r>
          </w:p>
        </w:tc>
      </w:tr>
      <w:tr w14:paraId="165FB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22" w:hRule="atLeast"/>
          <w:jc w:val="center"/>
        </w:trPr>
        <w:tc>
          <w:tcPr>
            <w:tcW w:w="680" w:type="dxa"/>
            <w:tcBorders>
              <w:tl2br w:val="nil"/>
              <w:tr2bl w:val="nil"/>
            </w:tcBorders>
            <w:shd w:val="clear" w:color="auto" w:fill="auto"/>
            <w:tcMar>
              <w:top w:w="12" w:type="dxa"/>
              <w:left w:w="12" w:type="dxa"/>
              <w:right w:w="12" w:type="dxa"/>
            </w:tcMar>
            <w:vAlign w:val="center"/>
          </w:tcPr>
          <w:p w14:paraId="5B8AC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0B34C1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5FC06C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48BB7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0D7850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354B2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64E73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437C7C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6D0C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60C0F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1310B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8837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6CA0C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负责对农贸市场食品安全、交易秩序等进行监督管理。</w:t>
            </w:r>
          </w:p>
          <w:p w14:paraId="39E7E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县商务局：</w:t>
            </w:r>
          </w:p>
          <w:p w14:paraId="1C7E7D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负责制定城区农贸市场专项规划和建设规范，指导农贸市场建设和改造提升工作。</w:t>
            </w:r>
          </w:p>
          <w:p w14:paraId="193A6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县农业农村局：</w:t>
            </w:r>
          </w:p>
          <w:p w14:paraId="619D1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负责农贸市场动物防疫、农产品质量的监督管理，指导推进农贸市场活禽屠宰点建设。</w:t>
            </w:r>
          </w:p>
          <w:p w14:paraId="4F2D9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县自然资源局：</w:t>
            </w:r>
          </w:p>
          <w:p w14:paraId="49C9F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负责将农贸市场建设统筹纳入国土空间规划，依法保障农贸市场建设用地。</w:t>
            </w:r>
          </w:p>
          <w:p w14:paraId="5C674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县卫生健康局：</w:t>
            </w:r>
          </w:p>
          <w:p w14:paraId="21E88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负责农贸市场病媒生物预防控制、传染病疫情防控的指导监督。</w:t>
            </w:r>
          </w:p>
          <w:p w14:paraId="46064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6E3E1D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负责农贸市场及其周边治安管理、道路交通安全监督管理工作。</w:t>
            </w:r>
          </w:p>
          <w:p w14:paraId="7B5C6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县综合执法局：</w:t>
            </w:r>
          </w:p>
          <w:p w14:paraId="29DFC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负责农贸市场及其周边市容和环境卫生监督管理工作。</w:t>
            </w:r>
          </w:p>
          <w:p w14:paraId="2F4F1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5568A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负责对市场开办者、场内经营者进行登记注册。</w:t>
            </w:r>
          </w:p>
          <w:p w14:paraId="267D5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其他行业主管部门按职责分工开展相关工作。</w:t>
            </w:r>
          </w:p>
        </w:tc>
        <w:tc>
          <w:tcPr>
            <w:tcW w:w="4535" w:type="dxa"/>
            <w:gridSpan w:val="3"/>
            <w:tcBorders>
              <w:tl2br w:val="nil"/>
              <w:tr2bl w:val="nil"/>
            </w:tcBorders>
            <w:shd w:val="clear" w:color="auto" w:fill="auto"/>
            <w:tcMar>
              <w:top w:w="12" w:type="dxa"/>
              <w:left w:w="12" w:type="dxa"/>
              <w:right w:w="12" w:type="dxa"/>
            </w:tcMar>
            <w:vAlign w:val="center"/>
          </w:tcPr>
          <w:p w14:paraId="78542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对农贸市场食品安全、市容环境卫生、公共安全、传染病疫情防控等情况开展日常巡查；</w:t>
            </w:r>
          </w:p>
          <w:p w14:paraId="75500B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督促市场开办者及市场经营者落实相关责任；</w:t>
            </w:r>
          </w:p>
          <w:p w14:paraId="667F2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发现农贸市场食品安全等违法行为及时制止并上报。</w:t>
            </w:r>
          </w:p>
        </w:tc>
      </w:tr>
      <w:tr w14:paraId="7161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tcBorders>
              <w:tl2br w:val="nil"/>
              <w:tr2bl w:val="nil"/>
            </w:tcBorders>
            <w:shd w:val="clear" w:color="auto" w:fill="auto"/>
            <w:tcMar>
              <w:top w:w="12" w:type="dxa"/>
              <w:left w:w="12" w:type="dxa"/>
              <w:right w:w="12" w:type="dxa"/>
            </w:tcMar>
            <w:vAlign w:val="center"/>
          </w:tcPr>
          <w:p w14:paraId="249C463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十七、教育培训监管（2项）</w:t>
            </w:r>
          </w:p>
        </w:tc>
      </w:tr>
      <w:tr w14:paraId="55BDC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46" w:hRule="atLeast"/>
          <w:jc w:val="center"/>
        </w:trPr>
        <w:tc>
          <w:tcPr>
            <w:tcW w:w="680" w:type="dxa"/>
            <w:tcBorders>
              <w:tl2br w:val="nil"/>
              <w:tr2bl w:val="nil"/>
            </w:tcBorders>
            <w:shd w:val="clear" w:color="auto" w:fill="auto"/>
            <w:tcMar>
              <w:top w:w="12" w:type="dxa"/>
              <w:left w:w="12" w:type="dxa"/>
              <w:right w:w="12" w:type="dxa"/>
            </w:tcMar>
            <w:vAlign w:val="center"/>
          </w:tcPr>
          <w:p w14:paraId="785591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7AB6C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188E9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51105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0BF5AD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7E0185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4D5A4D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160E0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1CF3F9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县体育发展服务中心</w:t>
            </w:r>
          </w:p>
          <w:p w14:paraId="2FDFB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县科技局</w:t>
            </w:r>
          </w:p>
          <w:p w14:paraId="06024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w:t>
            </w:r>
          </w:p>
          <w:p w14:paraId="78A275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县应急局</w:t>
            </w:r>
          </w:p>
          <w:p w14:paraId="351314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7C0E13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348DD3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负责校外培训机构政策宣传，加强综合执法、联合执法的组织协调，常态化开展联合检查，牵头组织查处未取得办学许可证违法经营的机构；</w:t>
            </w:r>
          </w:p>
          <w:p w14:paraId="21FA4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负责学科类教育培训机构的监管。</w:t>
            </w:r>
          </w:p>
          <w:p w14:paraId="48F760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县市场监管局：</w:t>
            </w:r>
          </w:p>
          <w:p w14:paraId="174F1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负责对获得办学许可证的营利性校外培训机构依法登记工作和校外培训机构收费、价格公示、广告宣传、反垄断、食品安全等方面的日常监管；</w:t>
            </w:r>
          </w:p>
          <w:p w14:paraId="261C6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对违反市场监管行为依法予以相应的处置。</w:t>
            </w:r>
          </w:p>
          <w:p w14:paraId="709A5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6A475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负责职业培训机构未经批准面向中小学生开展培训的监管工作。</w:t>
            </w:r>
          </w:p>
          <w:p w14:paraId="7348F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7BAF3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负责校外培训机构违反相关登记管理规定的监管工作。</w:t>
            </w:r>
          </w:p>
          <w:p w14:paraId="7B778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县行政审批局：</w:t>
            </w:r>
          </w:p>
          <w:p w14:paraId="3DBD0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负责民办校外培训机构办学许可证的审批。</w:t>
            </w:r>
          </w:p>
          <w:p w14:paraId="2EA4A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县文体旅游局：</w:t>
            </w:r>
          </w:p>
          <w:p w14:paraId="40A6E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负责文化艺术类校外培训机构监管工作。</w:t>
            </w:r>
          </w:p>
          <w:p w14:paraId="6FCED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县体育发展服务中心：</w:t>
            </w:r>
          </w:p>
          <w:p w14:paraId="3AF7D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负责体育类校外培训机构监管工作。</w:t>
            </w:r>
          </w:p>
          <w:p w14:paraId="149642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县科技局：</w:t>
            </w:r>
          </w:p>
          <w:p w14:paraId="5D3D2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负责校外科技类培训机构监管工作。</w:t>
            </w:r>
          </w:p>
          <w:p w14:paraId="52CB5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县公安局、县应急局、县卫生健康局负责校外培训机构安全、消防、卫生条件保障的监管工作。</w:t>
            </w:r>
          </w:p>
          <w:p w14:paraId="216AB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县公安局、县民政局、县市场监管局将查处无证无照</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黑机构</w:t>
            </w:r>
            <w:r>
              <w:rPr>
                <w:rFonts w:hint="default" w:ascii="Times New Roman" w:hAnsi="Times New Roman" w:eastAsia="仿宋_GB2312" w:cs="Times New Roman"/>
                <w:i w:val="0"/>
                <w:color w:val="000000"/>
                <w:kern w:val="0"/>
                <w:sz w:val="22"/>
                <w:szCs w:val="22"/>
                <w:u w:val="none"/>
                <w:lang w:val="en-US" w:eastAsia="zh-CN" w:bidi="ar"/>
              </w:rPr>
              <w:t>”</w:t>
            </w:r>
            <w:r>
              <w:rPr>
                <w:rStyle w:val="17"/>
                <w:rFonts w:hint="default" w:ascii="Times New Roman" w:hAnsi="Times New Roman" w:eastAsia="仿宋_GB2312" w:cs="Times New Roman"/>
                <w:sz w:val="22"/>
                <w:szCs w:val="22"/>
                <w:lang w:val="en-US" w:eastAsia="zh-CN" w:bidi="ar"/>
              </w:rPr>
              <w:t>纳入社区治理和非法社会组织整治内容。</w:t>
            </w:r>
          </w:p>
        </w:tc>
        <w:tc>
          <w:tcPr>
            <w:tcW w:w="4535" w:type="dxa"/>
            <w:gridSpan w:val="3"/>
            <w:tcBorders>
              <w:tl2br w:val="nil"/>
              <w:tr2bl w:val="nil"/>
            </w:tcBorders>
            <w:shd w:val="clear" w:color="auto" w:fill="auto"/>
            <w:tcMar>
              <w:top w:w="12" w:type="dxa"/>
              <w:left w:w="12" w:type="dxa"/>
              <w:right w:w="12" w:type="dxa"/>
            </w:tcMar>
            <w:vAlign w:val="center"/>
          </w:tcPr>
          <w:p w14:paraId="2150E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配合开展校外培训机构政策宣传；</w:t>
            </w:r>
          </w:p>
          <w:p w14:paraId="27F09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结合日常工作开展巡查，发现违规问题及时劝阻，并上报业务主管部门；</w:t>
            </w:r>
          </w:p>
          <w:p w14:paraId="53868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配合业务主管部门督促培训机构整改问题。</w:t>
            </w:r>
          </w:p>
        </w:tc>
      </w:tr>
      <w:tr w14:paraId="43AE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22" w:hRule="atLeast"/>
          <w:jc w:val="center"/>
        </w:trPr>
        <w:tc>
          <w:tcPr>
            <w:tcW w:w="680" w:type="dxa"/>
            <w:tcBorders>
              <w:tl2br w:val="nil"/>
              <w:tr2bl w:val="nil"/>
            </w:tcBorders>
            <w:shd w:val="clear" w:color="auto" w:fill="auto"/>
            <w:tcMar>
              <w:top w:w="12" w:type="dxa"/>
              <w:left w:w="12" w:type="dxa"/>
              <w:right w:w="12" w:type="dxa"/>
            </w:tcMar>
            <w:vAlign w:val="center"/>
          </w:tcPr>
          <w:p w14:paraId="426DB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396E9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50C9D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7F969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县科技局</w:t>
            </w:r>
          </w:p>
          <w:p w14:paraId="1D70E9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13964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61460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3E943C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3CD8C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县教育局：</w:t>
            </w:r>
          </w:p>
          <w:p w14:paraId="3F954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将社区教育、家庭教育纳入教育发展整体规划，牵头制定完善社区教育发展相关规划和政策；</w:t>
            </w:r>
          </w:p>
          <w:p w14:paraId="3BA56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负责建立社区教育服务平台，开发社区教育学习资源，开展社区教育理论研究和实践调研、交流经验、推广成果；</w:t>
            </w:r>
          </w:p>
          <w:p w14:paraId="6025F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为社区教育活动提供指导、评估和服务；</w:t>
            </w:r>
          </w:p>
          <w:p w14:paraId="461F2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w:t>
            </w:r>
            <w:r>
              <w:rPr>
                <w:rStyle w:val="17"/>
                <w:rFonts w:hint="default" w:ascii="Times New Roman" w:hAnsi="Times New Roman" w:eastAsia="仿宋_GB2312" w:cs="Times New Roman"/>
                <w:sz w:val="22"/>
                <w:szCs w:val="22"/>
                <w:lang w:val="en-US" w:eastAsia="zh-CN" w:bidi="ar"/>
              </w:rPr>
              <w:t>负责社区干部、专（兼）职教学人员的培训工作。</w:t>
            </w:r>
          </w:p>
          <w:p w14:paraId="47D974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县科技局：</w:t>
            </w:r>
          </w:p>
          <w:p w14:paraId="1DE76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负责将《全民科学素质行动计划纲要》的实施及国家科普能力建设与开展社区教育紧密结合。</w:t>
            </w:r>
          </w:p>
          <w:p w14:paraId="1C9898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县民政局：</w:t>
            </w:r>
          </w:p>
          <w:p w14:paraId="7B881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负责将社区教育纳入城乡社区养老服务体系建设规划。</w:t>
            </w:r>
          </w:p>
          <w:p w14:paraId="1C582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县财政局：</w:t>
            </w:r>
          </w:p>
          <w:p w14:paraId="585FA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结合实际加大对社区教育的财政支持。</w:t>
            </w:r>
          </w:p>
          <w:p w14:paraId="042814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县人力资源社会保障局：</w:t>
            </w:r>
          </w:p>
          <w:p w14:paraId="0315F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加大对社区教育的支持，发挥社区教育在职业技能培训中的作用。</w:t>
            </w:r>
          </w:p>
          <w:p w14:paraId="019A8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Style w:val="17"/>
                <w:rFonts w:hint="default" w:ascii="Times New Roman" w:hAnsi="Times New Roman" w:eastAsia="仿宋_GB2312" w:cs="Times New Roman"/>
                <w:sz w:val="22"/>
                <w:szCs w:val="22"/>
                <w:lang w:val="en-US" w:eastAsia="zh-CN" w:bidi="ar"/>
              </w:rPr>
              <w:t>县妇联：</w:t>
            </w:r>
          </w:p>
          <w:p w14:paraId="7B833A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Style w:val="17"/>
                <w:rFonts w:hint="default" w:ascii="Times New Roman" w:hAnsi="Times New Roman" w:eastAsia="仿宋_GB2312" w:cs="Times New Roman"/>
                <w:sz w:val="22"/>
                <w:szCs w:val="22"/>
                <w:lang w:val="en-US" w:eastAsia="zh-CN" w:bidi="ar"/>
              </w:rPr>
              <w:t>制定家庭教育工作专项规划。</w:t>
            </w:r>
          </w:p>
        </w:tc>
        <w:tc>
          <w:tcPr>
            <w:tcW w:w="4535" w:type="dxa"/>
            <w:gridSpan w:val="3"/>
            <w:tcBorders>
              <w:tl2br w:val="nil"/>
              <w:tr2bl w:val="nil"/>
            </w:tcBorders>
            <w:shd w:val="clear" w:color="auto" w:fill="auto"/>
            <w:tcMar>
              <w:top w:w="12" w:type="dxa"/>
              <w:left w:w="12" w:type="dxa"/>
              <w:right w:w="12" w:type="dxa"/>
            </w:tcMar>
            <w:vAlign w:val="center"/>
          </w:tcPr>
          <w:p w14:paraId="4055A9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17"/>
                <w:rFonts w:hint="default" w:ascii="Times New Roman" w:hAnsi="Times New Roman" w:eastAsia="仿宋_GB2312" w:cs="Times New Roman"/>
                <w:sz w:val="22"/>
                <w:szCs w:val="22"/>
                <w:lang w:val="en-US" w:eastAsia="zh-CN" w:bidi="ar"/>
              </w:rPr>
              <w:t>依托城乡公共服务设施设立社区家长学校等家庭教育指导服务站点，开展社区、家庭教育知识宣传；</w:t>
            </w:r>
          </w:p>
          <w:p w14:paraId="0224F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17"/>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17"/>
                <w:rFonts w:hint="default" w:ascii="Times New Roman" w:hAnsi="Times New Roman" w:eastAsia="仿宋_GB2312" w:cs="Times New Roman"/>
                <w:sz w:val="22"/>
                <w:szCs w:val="22"/>
                <w:lang w:val="en-US" w:eastAsia="zh-CN" w:bidi="ar"/>
              </w:rPr>
              <w:t>协助推进社区老年学习点建设；</w:t>
            </w:r>
          </w:p>
          <w:p w14:paraId="3FBF25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17"/>
                <w:rFonts w:hint="default" w:ascii="Times New Roman" w:hAnsi="Times New Roman" w:eastAsia="仿宋_GB2312" w:cs="Times New Roman"/>
                <w:sz w:val="22"/>
                <w:szCs w:val="22"/>
                <w:lang w:val="en-US" w:eastAsia="zh-CN" w:bidi="ar"/>
              </w:rPr>
              <w:t>将家庭教育指导服务纳入公共服务体系。</w:t>
            </w:r>
          </w:p>
        </w:tc>
      </w:tr>
    </w:tbl>
    <w:p w14:paraId="7000674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 w:val="32"/>
          <w:szCs w:val="32"/>
        </w:rPr>
      </w:pPr>
    </w:p>
    <w:p w14:paraId="23AA24DE">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76644D7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上级部门收回事项清单</w:t>
      </w:r>
    </w:p>
    <w:tbl>
      <w:tblPr>
        <w:tblStyle w:val="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1267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trPr>
        <w:tc>
          <w:tcPr>
            <w:tcW w:w="680" w:type="dxa"/>
            <w:shd w:val="clear" w:color="auto" w:fill="auto"/>
            <w:tcMar>
              <w:top w:w="12" w:type="dxa"/>
              <w:left w:w="12" w:type="dxa"/>
              <w:right w:w="12" w:type="dxa"/>
            </w:tcMar>
            <w:vAlign w:val="center"/>
          </w:tcPr>
          <w:p w14:paraId="1955A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序号</w:t>
            </w:r>
          </w:p>
        </w:tc>
        <w:tc>
          <w:tcPr>
            <w:tcW w:w="5669" w:type="dxa"/>
            <w:shd w:val="clear" w:color="auto" w:fill="auto"/>
            <w:tcMar>
              <w:top w:w="12" w:type="dxa"/>
              <w:left w:w="12" w:type="dxa"/>
              <w:right w:w="12" w:type="dxa"/>
            </w:tcMar>
            <w:vAlign w:val="center"/>
          </w:tcPr>
          <w:p w14:paraId="089E4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事项名称</w:t>
            </w:r>
          </w:p>
        </w:tc>
        <w:tc>
          <w:tcPr>
            <w:tcW w:w="7937" w:type="dxa"/>
            <w:shd w:val="clear" w:color="auto" w:fill="auto"/>
            <w:tcMar>
              <w:top w:w="12" w:type="dxa"/>
              <w:left w:w="12" w:type="dxa"/>
              <w:right w:w="12" w:type="dxa"/>
            </w:tcMar>
            <w:vAlign w:val="center"/>
          </w:tcPr>
          <w:p w14:paraId="02279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承接部门及工作方式</w:t>
            </w:r>
          </w:p>
        </w:tc>
      </w:tr>
      <w:tr w14:paraId="1AEA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68E11A0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70FE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680" w:type="dxa"/>
            <w:shd w:val="clear" w:color="auto" w:fill="auto"/>
            <w:tcMar>
              <w:top w:w="12" w:type="dxa"/>
              <w:left w:w="12" w:type="dxa"/>
              <w:right w:w="12" w:type="dxa"/>
            </w:tcMar>
            <w:vAlign w:val="center"/>
          </w:tcPr>
          <w:p w14:paraId="5DE4A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shd w:val="clear" w:color="auto" w:fill="auto"/>
            <w:tcMar>
              <w:top w:w="12" w:type="dxa"/>
              <w:left w:w="12" w:type="dxa"/>
              <w:right w:w="12" w:type="dxa"/>
            </w:tcMar>
            <w:vAlign w:val="center"/>
          </w:tcPr>
          <w:p w14:paraId="3670F6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shd w:val="clear" w:color="auto" w:fill="auto"/>
            <w:tcMar>
              <w:top w:w="12" w:type="dxa"/>
              <w:left w:w="12" w:type="dxa"/>
              <w:right w:w="12" w:type="dxa"/>
            </w:tcMar>
            <w:vAlign w:val="center"/>
          </w:tcPr>
          <w:p w14:paraId="500C9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3ACF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E6F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4241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trPr>
        <w:tc>
          <w:tcPr>
            <w:tcW w:w="680" w:type="dxa"/>
            <w:shd w:val="clear" w:color="auto" w:fill="auto"/>
            <w:tcMar>
              <w:top w:w="12" w:type="dxa"/>
              <w:left w:w="12" w:type="dxa"/>
              <w:right w:w="12" w:type="dxa"/>
            </w:tcMar>
            <w:vAlign w:val="center"/>
          </w:tcPr>
          <w:p w14:paraId="5A4BD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shd w:val="clear" w:color="auto" w:fill="auto"/>
            <w:tcMar>
              <w:top w:w="12" w:type="dxa"/>
              <w:left w:w="12" w:type="dxa"/>
              <w:right w:w="12" w:type="dxa"/>
            </w:tcMar>
            <w:vAlign w:val="center"/>
          </w:tcPr>
          <w:p w14:paraId="3A62EA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shd w:val="clear" w:color="auto" w:fill="auto"/>
            <w:tcMar>
              <w:top w:w="12" w:type="dxa"/>
              <w:left w:w="12" w:type="dxa"/>
              <w:right w:w="12" w:type="dxa"/>
            </w:tcMar>
            <w:vAlign w:val="center"/>
          </w:tcPr>
          <w:p w14:paraId="39D70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E9148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9C5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3A0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680" w:type="dxa"/>
            <w:shd w:val="clear" w:color="auto" w:fill="auto"/>
            <w:tcMar>
              <w:top w:w="12" w:type="dxa"/>
              <w:left w:w="12" w:type="dxa"/>
              <w:right w:w="12" w:type="dxa"/>
            </w:tcMar>
            <w:vAlign w:val="center"/>
          </w:tcPr>
          <w:p w14:paraId="5CFB8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shd w:val="clear" w:color="auto" w:fill="auto"/>
            <w:tcMar>
              <w:top w:w="12" w:type="dxa"/>
              <w:left w:w="12" w:type="dxa"/>
              <w:right w:w="12" w:type="dxa"/>
            </w:tcMar>
            <w:vAlign w:val="center"/>
          </w:tcPr>
          <w:p w14:paraId="2A429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shd w:val="clear" w:color="auto" w:fill="auto"/>
            <w:tcMar>
              <w:top w:w="12" w:type="dxa"/>
              <w:left w:w="12" w:type="dxa"/>
              <w:right w:w="12" w:type="dxa"/>
            </w:tcMar>
            <w:vAlign w:val="center"/>
          </w:tcPr>
          <w:p w14:paraId="09B72A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13413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8391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2A12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7CB42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shd w:val="clear" w:color="auto" w:fill="auto"/>
            <w:tcMar>
              <w:top w:w="12" w:type="dxa"/>
              <w:left w:w="12" w:type="dxa"/>
              <w:right w:w="12" w:type="dxa"/>
            </w:tcMar>
            <w:vAlign w:val="center"/>
          </w:tcPr>
          <w:p w14:paraId="0C663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shd w:val="clear" w:color="auto" w:fill="auto"/>
            <w:tcMar>
              <w:top w:w="12" w:type="dxa"/>
              <w:left w:w="12" w:type="dxa"/>
              <w:right w:w="12" w:type="dxa"/>
            </w:tcMar>
            <w:vAlign w:val="center"/>
          </w:tcPr>
          <w:p w14:paraId="700A1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F08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4DBC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shd w:val="clear" w:color="auto" w:fill="auto"/>
            <w:tcMar>
              <w:top w:w="12" w:type="dxa"/>
              <w:left w:w="12" w:type="dxa"/>
              <w:right w:w="12" w:type="dxa"/>
            </w:tcMar>
            <w:vAlign w:val="center"/>
          </w:tcPr>
          <w:p w14:paraId="7D44B8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shd w:val="clear" w:color="auto" w:fill="auto"/>
            <w:tcMar>
              <w:top w:w="12" w:type="dxa"/>
              <w:left w:w="12" w:type="dxa"/>
              <w:right w:w="12" w:type="dxa"/>
            </w:tcMar>
            <w:vAlign w:val="center"/>
          </w:tcPr>
          <w:p w14:paraId="69B66E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E73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trPr>
        <w:tc>
          <w:tcPr>
            <w:tcW w:w="680" w:type="dxa"/>
            <w:shd w:val="clear" w:color="auto" w:fill="auto"/>
            <w:tcMar>
              <w:top w:w="12" w:type="dxa"/>
              <w:left w:w="12" w:type="dxa"/>
              <w:right w:w="12" w:type="dxa"/>
            </w:tcMar>
            <w:vAlign w:val="center"/>
          </w:tcPr>
          <w:p w14:paraId="135C3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shd w:val="clear" w:color="auto" w:fill="auto"/>
            <w:tcMar>
              <w:top w:w="12" w:type="dxa"/>
              <w:left w:w="12" w:type="dxa"/>
              <w:right w:w="12" w:type="dxa"/>
            </w:tcMar>
            <w:vAlign w:val="center"/>
          </w:tcPr>
          <w:p w14:paraId="125DB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shd w:val="clear" w:color="auto" w:fill="auto"/>
            <w:tcMar>
              <w:top w:w="12" w:type="dxa"/>
              <w:left w:w="12" w:type="dxa"/>
              <w:right w:w="12" w:type="dxa"/>
            </w:tcMar>
            <w:vAlign w:val="center"/>
          </w:tcPr>
          <w:p w14:paraId="3E3B64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F3A9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8716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6B78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F25F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shd w:val="clear" w:color="auto" w:fill="auto"/>
            <w:tcMar>
              <w:top w:w="12" w:type="dxa"/>
              <w:left w:w="12" w:type="dxa"/>
              <w:right w:w="12" w:type="dxa"/>
            </w:tcMar>
            <w:vAlign w:val="center"/>
          </w:tcPr>
          <w:p w14:paraId="36169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shd w:val="clear" w:color="auto" w:fill="auto"/>
            <w:tcMar>
              <w:top w:w="12" w:type="dxa"/>
              <w:left w:w="12" w:type="dxa"/>
              <w:right w:w="12" w:type="dxa"/>
            </w:tcMar>
            <w:vAlign w:val="center"/>
          </w:tcPr>
          <w:p w14:paraId="677554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24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3083569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6D2C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6AB0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shd w:val="clear" w:color="auto" w:fill="auto"/>
            <w:tcMar>
              <w:top w:w="12" w:type="dxa"/>
              <w:left w:w="12" w:type="dxa"/>
              <w:right w:w="12" w:type="dxa"/>
            </w:tcMar>
            <w:vAlign w:val="center"/>
          </w:tcPr>
          <w:p w14:paraId="77268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shd w:val="clear" w:color="auto" w:fill="auto"/>
            <w:tcMar>
              <w:top w:w="12" w:type="dxa"/>
              <w:left w:w="12" w:type="dxa"/>
              <w:right w:w="12" w:type="dxa"/>
            </w:tcMar>
            <w:vAlign w:val="center"/>
          </w:tcPr>
          <w:p w14:paraId="411CD7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023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trPr>
        <w:tc>
          <w:tcPr>
            <w:tcW w:w="680" w:type="dxa"/>
            <w:shd w:val="clear" w:color="auto" w:fill="auto"/>
            <w:tcMar>
              <w:top w:w="12" w:type="dxa"/>
              <w:left w:w="12" w:type="dxa"/>
              <w:right w:w="12" w:type="dxa"/>
            </w:tcMar>
            <w:vAlign w:val="center"/>
          </w:tcPr>
          <w:p w14:paraId="77152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shd w:val="clear" w:color="auto" w:fill="auto"/>
            <w:tcMar>
              <w:top w:w="12" w:type="dxa"/>
              <w:left w:w="12" w:type="dxa"/>
              <w:right w:w="12" w:type="dxa"/>
            </w:tcMar>
            <w:vAlign w:val="center"/>
          </w:tcPr>
          <w:p w14:paraId="48D3DD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shd w:val="clear" w:color="auto" w:fill="auto"/>
            <w:tcMar>
              <w:top w:w="12" w:type="dxa"/>
              <w:left w:w="12" w:type="dxa"/>
              <w:right w:w="12" w:type="dxa"/>
            </w:tcMar>
            <w:vAlign w:val="center"/>
          </w:tcPr>
          <w:p w14:paraId="241290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067D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D48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3BC19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5BAC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4BE8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shd w:val="clear" w:color="auto" w:fill="auto"/>
            <w:tcMar>
              <w:top w:w="12" w:type="dxa"/>
              <w:left w:w="12" w:type="dxa"/>
              <w:right w:w="12" w:type="dxa"/>
            </w:tcMar>
            <w:vAlign w:val="center"/>
          </w:tcPr>
          <w:p w14:paraId="096C8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shd w:val="clear" w:color="auto" w:fill="auto"/>
            <w:tcMar>
              <w:top w:w="12" w:type="dxa"/>
              <w:left w:w="12" w:type="dxa"/>
              <w:right w:w="12" w:type="dxa"/>
            </w:tcMar>
            <w:vAlign w:val="center"/>
          </w:tcPr>
          <w:p w14:paraId="626CE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37F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1DFF1BD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37AF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2" w:hRule="atLeast"/>
        </w:trPr>
        <w:tc>
          <w:tcPr>
            <w:tcW w:w="680" w:type="dxa"/>
            <w:shd w:val="clear" w:color="auto" w:fill="auto"/>
            <w:tcMar>
              <w:top w:w="12" w:type="dxa"/>
              <w:left w:w="12" w:type="dxa"/>
              <w:right w:w="12" w:type="dxa"/>
            </w:tcMar>
            <w:vAlign w:val="center"/>
          </w:tcPr>
          <w:p w14:paraId="6F355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shd w:val="clear" w:color="auto" w:fill="auto"/>
            <w:tcMar>
              <w:top w:w="12" w:type="dxa"/>
              <w:left w:w="12" w:type="dxa"/>
              <w:right w:w="12" w:type="dxa"/>
            </w:tcMar>
            <w:vAlign w:val="center"/>
          </w:tcPr>
          <w:p w14:paraId="0BAE3E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shd w:val="clear" w:color="auto" w:fill="auto"/>
            <w:tcMar>
              <w:top w:w="12" w:type="dxa"/>
              <w:left w:w="12" w:type="dxa"/>
              <w:right w:w="12" w:type="dxa"/>
            </w:tcMar>
            <w:vAlign w:val="center"/>
          </w:tcPr>
          <w:p w14:paraId="779C5B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4C50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6507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2A6CF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768061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45C46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6E2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trPr>
        <w:tc>
          <w:tcPr>
            <w:tcW w:w="680" w:type="dxa"/>
            <w:shd w:val="clear" w:color="auto" w:fill="auto"/>
            <w:tcMar>
              <w:top w:w="12" w:type="dxa"/>
              <w:left w:w="12" w:type="dxa"/>
              <w:right w:w="12" w:type="dxa"/>
            </w:tcMar>
            <w:vAlign w:val="center"/>
          </w:tcPr>
          <w:p w14:paraId="5CF543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shd w:val="clear" w:color="auto" w:fill="auto"/>
            <w:tcMar>
              <w:top w:w="12" w:type="dxa"/>
              <w:left w:w="12" w:type="dxa"/>
              <w:right w:w="12" w:type="dxa"/>
            </w:tcMar>
            <w:vAlign w:val="center"/>
          </w:tcPr>
          <w:p w14:paraId="54AA2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shd w:val="clear" w:color="auto" w:fill="auto"/>
            <w:tcMar>
              <w:top w:w="12" w:type="dxa"/>
              <w:left w:w="12" w:type="dxa"/>
              <w:right w:w="12" w:type="dxa"/>
            </w:tcMar>
            <w:vAlign w:val="center"/>
          </w:tcPr>
          <w:p w14:paraId="58A884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67F5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35AF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8278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6C2FF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A67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680" w:type="dxa"/>
            <w:shd w:val="clear" w:color="auto" w:fill="auto"/>
            <w:tcMar>
              <w:top w:w="12" w:type="dxa"/>
              <w:left w:w="12" w:type="dxa"/>
              <w:right w:w="12" w:type="dxa"/>
            </w:tcMar>
            <w:vAlign w:val="center"/>
          </w:tcPr>
          <w:p w14:paraId="0608B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shd w:val="clear" w:color="auto" w:fill="auto"/>
            <w:tcMar>
              <w:top w:w="12" w:type="dxa"/>
              <w:left w:w="12" w:type="dxa"/>
              <w:right w:w="12" w:type="dxa"/>
            </w:tcMar>
            <w:vAlign w:val="center"/>
          </w:tcPr>
          <w:p w14:paraId="3DBDA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shd w:val="clear" w:color="auto" w:fill="auto"/>
            <w:tcMar>
              <w:top w:w="12" w:type="dxa"/>
              <w:left w:w="12" w:type="dxa"/>
              <w:right w:w="12" w:type="dxa"/>
            </w:tcMar>
            <w:vAlign w:val="center"/>
          </w:tcPr>
          <w:p w14:paraId="60271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7F71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BF1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4739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7" w:hRule="atLeast"/>
        </w:trPr>
        <w:tc>
          <w:tcPr>
            <w:tcW w:w="680" w:type="dxa"/>
            <w:shd w:val="clear" w:color="auto" w:fill="auto"/>
            <w:tcMar>
              <w:top w:w="12" w:type="dxa"/>
              <w:left w:w="12" w:type="dxa"/>
              <w:right w:w="12" w:type="dxa"/>
            </w:tcMar>
            <w:vAlign w:val="center"/>
          </w:tcPr>
          <w:p w14:paraId="5A582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shd w:val="clear" w:color="auto" w:fill="auto"/>
            <w:tcMar>
              <w:top w:w="12" w:type="dxa"/>
              <w:left w:w="12" w:type="dxa"/>
              <w:right w:w="12" w:type="dxa"/>
            </w:tcMar>
            <w:vAlign w:val="center"/>
          </w:tcPr>
          <w:p w14:paraId="22FB5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shd w:val="clear" w:color="auto" w:fill="auto"/>
            <w:tcMar>
              <w:top w:w="12" w:type="dxa"/>
              <w:left w:w="12" w:type="dxa"/>
              <w:right w:w="12" w:type="dxa"/>
            </w:tcMar>
            <w:vAlign w:val="center"/>
          </w:tcPr>
          <w:p w14:paraId="0E2761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6515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ADB5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2D37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1AE6F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02E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trPr>
        <w:tc>
          <w:tcPr>
            <w:tcW w:w="680" w:type="dxa"/>
            <w:shd w:val="clear" w:color="auto" w:fill="auto"/>
            <w:tcMar>
              <w:top w:w="12" w:type="dxa"/>
              <w:left w:w="12" w:type="dxa"/>
              <w:right w:w="12" w:type="dxa"/>
            </w:tcMar>
            <w:vAlign w:val="center"/>
          </w:tcPr>
          <w:p w14:paraId="5CF08F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shd w:val="clear" w:color="auto" w:fill="auto"/>
            <w:tcMar>
              <w:top w:w="12" w:type="dxa"/>
              <w:left w:w="12" w:type="dxa"/>
              <w:right w:w="12" w:type="dxa"/>
            </w:tcMar>
            <w:vAlign w:val="center"/>
          </w:tcPr>
          <w:p w14:paraId="7B1671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shd w:val="clear" w:color="auto" w:fill="auto"/>
            <w:tcMar>
              <w:top w:w="12" w:type="dxa"/>
              <w:left w:w="12" w:type="dxa"/>
              <w:right w:w="12" w:type="dxa"/>
            </w:tcMar>
            <w:vAlign w:val="center"/>
          </w:tcPr>
          <w:p w14:paraId="33064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C4747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B77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D21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trPr>
        <w:tc>
          <w:tcPr>
            <w:tcW w:w="680" w:type="dxa"/>
            <w:shd w:val="clear" w:color="auto" w:fill="auto"/>
            <w:tcMar>
              <w:top w:w="12" w:type="dxa"/>
              <w:left w:w="12" w:type="dxa"/>
              <w:right w:w="12" w:type="dxa"/>
            </w:tcMar>
            <w:vAlign w:val="center"/>
          </w:tcPr>
          <w:p w14:paraId="3D3A6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shd w:val="clear" w:color="auto" w:fill="auto"/>
            <w:tcMar>
              <w:top w:w="12" w:type="dxa"/>
              <w:left w:w="12" w:type="dxa"/>
              <w:right w:w="12" w:type="dxa"/>
            </w:tcMar>
            <w:vAlign w:val="center"/>
          </w:tcPr>
          <w:p w14:paraId="21C65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shd w:val="clear" w:color="auto" w:fill="auto"/>
            <w:tcMar>
              <w:top w:w="12" w:type="dxa"/>
              <w:left w:w="12" w:type="dxa"/>
              <w:right w:w="12" w:type="dxa"/>
            </w:tcMar>
            <w:vAlign w:val="center"/>
          </w:tcPr>
          <w:p w14:paraId="5D14A2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3D8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0C5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A56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680" w:type="dxa"/>
            <w:shd w:val="clear" w:color="auto" w:fill="auto"/>
            <w:tcMar>
              <w:top w:w="12" w:type="dxa"/>
              <w:left w:w="12" w:type="dxa"/>
              <w:right w:w="12" w:type="dxa"/>
            </w:tcMar>
            <w:vAlign w:val="center"/>
          </w:tcPr>
          <w:p w14:paraId="10772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shd w:val="clear" w:color="auto" w:fill="auto"/>
            <w:tcMar>
              <w:top w:w="12" w:type="dxa"/>
              <w:left w:w="12" w:type="dxa"/>
              <w:right w:w="12" w:type="dxa"/>
            </w:tcMar>
            <w:vAlign w:val="center"/>
          </w:tcPr>
          <w:p w14:paraId="232A1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shd w:val="clear" w:color="auto" w:fill="auto"/>
            <w:tcMar>
              <w:top w:w="12" w:type="dxa"/>
              <w:left w:w="12" w:type="dxa"/>
              <w:right w:w="12" w:type="dxa"/>
            </w:tcMar>
            <w:vAlign w:val="center"/>
          </w:tcPr>
          <w:p w14:paraId="5879C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F704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80E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791B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trPr>
        <w:tc>
          <w:tcPr>
            <w:tcW w:w="680" w:type="dxa"/>
            <w:shd w:val="clear" w:color="auto" w:fill="auto"/>
            <w:tcMar>
              <w:top w:w="12" w:type="dxa"/>
              <w:left w:w="12" w:type="dxa"/>
              <w:right w:w="12" w:type="dxa"/>
            </w:tcMar>
            <w:vAlign w:val="center"/>
          </w:tcPr>
          <w:p w14:paraId="4CB2E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shd w:val="clear" w:color="auto" w:fill="auto"/>
            <w:tcMar>
              <w:top w:w="12" w:type="dxa"/>
              <w:left w:w="12" w:type="dxa"/>
              <w:right w:w="12" w:type="dxa"/>
            </w:tcMar>
            <w:vAlign w:val="center"/>
          </w:tcPr>
          <w:p w14:paraId="78CD7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shd w:val="clear" w:color="auto" w:fill="auto"/>
            <w:tcMar>
              <w:top w:w="12" w:type="dxa"/>
              <w:left w:w="12" w:type="dxa"/>
              <w:right w:w="12" w:type="dxa"/>
            </w:tcMar>
            <w:vAlign w:val="center"/>
          </w:tcPr>
          <w:p w14:paraId="5AB23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C53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803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2E6B2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CA05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65E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trPr>
        <w:tc>
          <w:tcPr>
            <w:tcW w:w="680" w:type="dxa"/>
            <w:shd w:val="clear" w:color="auto" w:fill="auto"/>
            <w:tcMar>
              <w:top w:w="12" w:type="dxa"/>
              <w:left w:w="12" w:type="dxa"/>
              <w:right w:w="12" w:type="dxa"/>
            </w:tcMar>
            <w:vAlign w:val="center"/>
          </w:tcPr>
          <w:p w14:paraId="27CF04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shd w:val="clear" w:color="auto" w:fill="auto"/>
            <w:tcMar>
              <w:top w:w="12" w:type="dxa"/>
              <w:left w:w="12" w:type="dxa"/>
              <w:right w:w="12" w:type="dxa"/>
            </w:tcMar>
            <w:vAlign w:val="center"/>
          </w:tcPr>
          <w:p w14:paraId="4401C1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shd w:val="clear" w:color="auto" w:fill="auto"/>
            <w:tcMar>
              <w:top w:w="12" w:type="dxa"/>
              <w:left w:w="12" w:type="dxa"/>
              <w:right w:w="12" w:type="dxa"/>
            </w:tcMar>
            <w:vAlign w:val="center"/>
          </w:tcPr>
          <w:p w14:paraId="1BCE1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DAD0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4DD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6B928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3527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trPr>
        <w:tc>
          <w:tcPr>
            <w:tcW w:w="680" w:type="dxa"/>
            <w:shd w:val="clear" w:color="auto" w:fill="auto"/>
            <w:tcMar>
              <w:top w:w="12" w:type="dxa"/>
              <w:left w:w="12" w:type="dxa"/>
              <w:right w:w="12" w:type="dxa"/>
            </w:tcMar>
            <w:vAlign w:val="center"/>
          </w:tcPr>
          <w:p w14:paraId="35E2B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shd w:val="clear" w:color="auto" w:fill="auto"/>
            <w:tcMar>
              <w:top w:w="12" w:type="dxa"/>
              <w:left w:w="12" w:type="dxa"/>
              <w:right w:w="12" w:type="dxa"/>
            </w:tcMar>
            <w:vAlign w:val="center"/>
          </w:tcPr>
          <w:p w14:paraId="0D630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shd w:val="clear" w:color="auto" w:fill="auto"/>
            <w:tcMar>
              <w:top w:w="12" w:type="dxa"/>
              <w:left w:w="12" w:type="dxa"/>
              <w:right w:w="12" w:type="dxa"/>
            </w:tcMar>
            <w:vAlign w:val="center"/>
          </w:tcPr>
          <w:p w14:paraId="4D27C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31B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8AF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3C08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trPr>
        <w:tc>
          <w:tcPr>
            <w:tcW w:w="680" w:type="dxa"/>
            <w:shd w:val="clear" w:color="auto" w:fill="auto"/>
            <w:tcMar>
              <w:top w:w="12" w:type="dxa"/>
              <w:left w:w="12" w:type="dxa"/>
              <w:right w:w="12" w:type="dxa"/>
            </w:tcMar>
            <w:vAlign w:val="center"/>
          </w:tcPr>
          <w:p w14:paraId="453BC0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shd w:val="clear" w:color="auto" w:fill="auto"/>
            <w:tcMar>
              <w:top w:w="12" w:type="dxa"/>
              <w:left w:w="12" w:type="dxa"/>
              <w:right w:w="12" w:type="dxa"/>
            </w:tcMar>
            <w:vAlign w:val="center"/>
          </w:tcPr>
          <w:p w14:paraId="1D2781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shd w:val="clear" w:color="auto" w:fill="auto"/>
            <w:tcMar>
              <w:top w:w="12" w:type="dxa"/>
              <w:left w:w="12" w:type="dxa"/>
              <w:right w:w="12" w:type="dxa"/>
            </w:tcMar>
            <w:vAlign w:val="center"/>
          </w:tcPr>
          <w:p w14:paraId="5259D7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F3615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2022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8C4A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668C0F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859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trPr>
        <w:tc>
          <w:tcPr>
            <w:tcW w:w="680" w:type="dxa"/>
            <w:shd w:val="clear" w:color="auto" w:fill="auto"/>
            <w:tcMar>
              <w:top w:w="12" w:type="dxa"/>
              <w:left w:w="12" w:type="dxa"/>
              <w:right w:w="12" w:type="dxa"/>
            </w:tcMar>
            <w:vAlign w:val="center"/>
          </w:tcPr>
          <w:p w14:paraId="5A50F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shd w:val="clear" w:color="auto" w:fill="auto"/>
            <w:tcMar>
              <w:top w:w="12" w:type="dxa"/>
              <w:left w:w="12" w:type="dxa"/>
              <w:right w:w="12" w:type="dxa"/>
            </w:tcMar>
            <w:vAlign w:val="center"/>
          </w:tcPr>
          <w:p w14:paraId="061C4F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shd w:val="clear" w:color="auto" w:fill="auto"/>
            <w:tcMar>
              <w:top w:w="12" w:type="dxa"/>
              <w:left w:w="12" w:type="dxa"/>
              <w:right w:w="12" w:type="dxa"/>
            </w:tcMar>
            <w:vAlign w:val="center"/>
          </w:tcPr>
          <w:p w14:paraId="425FA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ED55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718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71F36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43439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4232B1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24B5CB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7491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trPr>
        <w:tc>
          <w:tcPr>
            <w:tcW w:w="680" w:type="dxa"/>
            <w:shd w:val="clear" w:color="auto" w:fill="auto"/>
            <w:tcMar>
              <w:top w:w="12" w:type="dxa"/>
              <w:left w:w="12" w:type="dxa"/>
              <w:right w:w="12" w:type="dxa"/>
            </w:tcMar>
            <w:vAlign w:val="center"/>
          </w:tcPr>
          <w:p w14:paraId="69EF3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shd w:val="clear" w:color="auto" w:fill="auto"/>
            <w:tcMar>
              <w:top w:w="12" w:type="dxa"/>
              <w:left w:w="12" w:type="dxa"/>
              <w:right w:w="12" w:type="dxa"/>
            </w:tcMar>
            <w:vAlign w:val="center"/>
          </w:tcPr>
          <w:p w14:paraId="596D1C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shd w:val="clear" w:color="auto" w:fill="auto"/>
            <w:tcMar>
              <w:top w:w="12" w:type="dxa"/>
              <w:left w:w="12" w:type="dxa"/>
              <w:right w:w="12" w:type="dxa"/>
            </w:tcMar>
            <w:vAlign w:val="center"/>
          </w:tcPr>
          <w:p w14:paraId="7C097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5525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BCD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595D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trPr>
        <w:tc>
          <w:tcPr>
            <w:tcW w:w="680" w:type="dxa"/>
            <w:shd w:val="clear" w:color="auto" w:fill="auto"/>
            <w:tcMar>
              <w:top w:w="12" w:type="dxa"/>
              <w:left w:w="12" w:type="dxa"/>
              <w:right w:w="12" w:type="dxa"/>
            </w:tcMar>
            <w:vAlign w:val="center"/>
          </w:tcPr>
          <w:p w14:paraId="116445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shd w:val="clear" w:color="auto" w:fill="auto"/>
            <w:tcMar>
              <w:top w:w="12" w:type="dxa"/>
              <w:left w:w="12" w:type="dxa"/>
              <w:right w:w="12" w:type="dxa"/>
            </w:tcMar>
            <w:vAlign w:val="center"/>
          </w:tcPr>
          <w:p w14:paraId="7A5A2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2" w:type="dxa"/>
              <w:left w:w="12" w:type="dxa"/>
              <w:right w:w="12" w:type="dxa"/>
            </w:tcMar>
            <w:vAlign w:val="center"/>
          </w:tcPr>
          <w:p w14:paraId="164D9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4846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363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DDF10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9883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A1C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trPr>
        <w:tc>
          <w:tcPr>
            <w:tcW w:w="680" w:type="dxa"/>
            <w:shd w:val="clear" w:color="auto" w:fill="auto"/>
            <w:tcMar>
              <w:top w:w="12" w:type="dxa"/>
              <w:left w:w="12" w:type="dxa"/>
              <w:right w:w="12" w:type="dxa"/>
            </w:tcMar>
            <w:vAlign w:val="center"/>
          </w:tcPr>
          <w:p w14:paraId="05963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shd w:val="clear" w:color="auto" w:fill="auto"/>
            <w:tcMar>
              <w:top w:w="12" w:type="dxa"/>
              <w:left w:w="12" w:type="dxa"/>
              <w:right w:w="12" w:type="dxa"/>
            </w:tcMar>
            <w:vAlign w:val="center"/>
          </w:tcPr>
          <w:p w14:paraId="71F85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shd w:val="clear" w:color="auto" w:fill="auto"/>
            <w:tcMar>
              <w:top w:w="12" w:type="dxa"/>
              <w:left w:w="12" w:type="dxa"/>
              <w:right w:w="12" w:type="dxa"/>
            </w:tcMar>
            <w:vAlign w:val="center"/>
          </w:tcPr>
          <w:p w14:paraId="7B275D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5D395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24C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91D3A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1C50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AD6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trPr>
        <w:tc>
          <w:tcPr>
            <w:tcW w:w="680" w:type="dxa"/>
            <w:shd w:val="clear" w:color="auto" w:fill="auto"/>
            <w:tcMar>
              <w:top w:w="12" w:type="dxa"/>
              <w:left w:w="12" w:type="dxa"/>
              <w:right w:w="12" w:type="dxa"/>
            </w:tcMar>
            <w:vAlign w:val="center"/>
          </w:tcPr>
          <w:p w14:paraId="5B590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shd w:val="clear" w:color="auto" w:fill="auto"/>
            <w:tcMar>
              <w:top w:w="12" w:type="dxa"/>
              <w:left w:w="12" w:type="dxa"/>
              <w:right w:w="12" w:type="dxa"/>
            </w:tcMar>
            <w:vAlign w:val="center"/>
          </w:tcPr>
          <w:p w14:paraId="6D969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shd w:val="clear" w:color="auto" w:fill="auto"/>
            <w:tcMar>
              <w:top w:w="12" w:type="dxa"/>
              <w:left w:w="12" w:type="dxa"/>
              <w:right w:w="12" w:type="dxa"/>
            </w:tcMar>
            <w:vAlign w:val="center"/>
          </w:tcPr>
          <w:p w14:paraId="7FE841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5D6B7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4BCB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7F1A2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88EB1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DC9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680" w:type="dxa"/>
            <w:shd w:val="clear" w:color="auto" w:fill="auto"/>
            <w:tcMar>
              <w:top w:w="12" w:type="dxa"/>
              <w:left w:w="12" w:type="dxa"/>
              <w:right w:w="12" w:type="dxa"/>
            </w:tcMar>
            <w:vAlign w:val="center"/>
          </w:tcPr>
          <w:p w14:paraId="28CE8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shd w:val="clear" w:color="auto" w:fill="auto"/>
            <w:tcMar>
              <w:top w:w="12" w:type="dxa"/>
              <w:left w:w="12" w:type="dxa"/>
              <w:right w:w="12" w:type="dxa"/>
            </w:tcMar>
            <w:vAlign w:val="center"/>
          </w:tcPr>
          <w:p w14:paraId="6BB0F0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shd w:val="clear" w:color="auto" w:fill="auto"/>
            <w:tcMar>
              <w:top w:w="12" w:type="dxa"/>
              <w:left w:w="12" w:type="dxa"/>
              <w:right w:w="12" w:type="dxa"/>
            </w:tcMar>
            <w:vAlign w:val="center"/>
          </w:tcPr>
          <w:p w14:paraId="54D6AE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461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5439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3FD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680" w:type="dxa"/>
            <w:shd w:val="clear" w:color="auto" w:fill="auto"/>
            <w:tcMar>
              <w:top w:w="12" w:type="dxa"/>
              <w:left w:w="12" w:type="dxa"/>
              <w:right w:w="12" w:type="dxa"/>
            </w:tcMar>
            <w:vAlign w:val="center"/>
          </w:tcPr>
          <w:p w14:paraId="52FB1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shd w:val="clear" w:color="auto" w:fill="auto"/>
            <w:tcMar>
              <w:top w:w="12" w:type="dxa"/>
              <w:left w:w="12" w:type="dxa"/>
              <w:right w:w="12" w:type="dxa"/>
            </w:tcMar>
            <w:vAlign w:val="center"/>
          </w:tcPr>
          <w:p w14:paraId="580B9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shd w:val="clear" w:color="auto" w:fill="auto"/>
            <w:tcMar>
              <w:top w:w="12" w:type="dxa"/>
              <w:left w:w="12" w:type="dxa"/>
              <w:right w:w="12" w:type="dxa"/>
            </w:tcMar>
            <w:vAlign w:val="center"/>
          </w:tcPr>
          <w:p w14:paraId="18478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D55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80F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AD1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680" w:type="dxa"/>
            <w:shd w:val="clear" w:color="auto" w:fill="auto"/>
            <w:tcMar>
              <w:top w:w="12" w:type="dxa"/>
              <w:left w:w="12" w:type="dxa"/>
              <w:right w:w="12" w:type="dxa"/>
            </w:tcMar>
            <w:vAlign w:val="center"/>
          </w:tcPr>
          <w:p w14:paraId="0A2CA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shd w:val="clear" w:color="auto" w:fill="auto"/>
            <w:tcMar>
              <w:top w:w="12" w:type="dxa"/>
              <w:left w:w="12" w:type="dxa"/>
              <w:right w:w="12" w:type="dxa"/>
            </w:tcMar>
            <w:vAlign w:val="center"/>
          </w:tcPr>
          <w:p w14:paraId="12536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shd w:val="clear" w:color="auto" w:fill="auto"/>
            <w:tcMar>
              <w:top w:w="12" w:type="dxa"/>
              <w:left w:w="12" w:type="dxa"/>
              <w:right w:w="12" w:type="dxa"/>
            </w:tcMar>
            <w:vAlign w:val="center"/>
          </w:tcPr>
          <w:p w14:paraId="00205D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3FD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5FA0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508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680" w:type="dxa"/>
            <w:shd w:val="clear" w:color="auto" w:fill="auto"/>
            <w:tcMar>
              <w:top w:w="12" w:type="dxa"/>
              <w:left w:w="12" w:type="dxa"/>
              <w:right w:w="12" w:type="dxa"/>
            </w:tcMar>
            <w:vAlign w:val="center"/>
          </w:tcPr>
          <w:p w14:paraId="53896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shd w:val="clear" w:color="auto" w:fill="auto"/>
            <w:tcMar>
              <w:top w:w="12" w:type="dxa"/>
              <w:left w:w="12" w:type="dxa"/>
              <w:right w:w="12" w:type="dxa"/>
            </w:tcMar>
            <w:vAlign w:val="center"/>
          </w:tcPr>
          <w:p w14:paraId="02F36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shd w:val="clear" w:color="auto" w:fill="auto"/>
            <w:tcMar>
              <w:top w:w="12" w:type="dxa"/>
              <w:left w:w="12" w:type="dxa"/>
              <w:right w:w="12" w:type="dxa"/>
            </w:tcMar>
            <w:vAlign w:val="center"/>
          </w:tcPr>
          <w:p w14:paraId="18A11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6A60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06F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9B2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2" w:hRule="atLeast"/>
        </w:trPr>
        <w:tc>
          <w:tcPr>
            <w:tcW w:w="680" w:type="dxa"/>
            <w:shd w:val="clear" w:color="auto" w:fill="auto"/>
            <w:tcMar>
              <w:top w:w="12" w:type="dxa"/>
              <w:left w:w="12" w:type="dxa"/>
              <w:right w:w="12" w:type="dxa"/>
            </w:tcMar>
            <w:vAlign w:val="center"/>
          </w:tcPr>
          <w:p w14:paraId="2A8B8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shd w:val="clear" w:color="auto" w:fill="auto"/>
            <w:tcMar>
              <w:top w:w="12" w:type="dxa"/>
              <w:left w:w="12" w:type="dxa"/>
              <w:right w:w="12" w:type="dxa"/>
            </w:tcMar>
            <w:vAlign w:val="center"/>
          </w:tcPr>
          <w:p w14:paraId="18E16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2" w:type="dxa"/>
              <w:left w:w="12" w:type="dxa"/>
              <w:right w:w="12" w:type="dxa"/>
            </w:tcMar>
            <w:vAlign w:val="center"/>
          </w:tcPr>
          <w:p w14:paraId="3B245A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B269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AD0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64E6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trPr>
        <w:tc>
          <w:tcPr>
            <w:tcW w:w="680" w:type="dxa"/>
            <w:shd w:val="clear" w:color="auto" w:fill="auto"/>
            <w:tcMar>
              <w:top w:w="12" w:type="dxa"/>
              <w:left w:w="12" w:type="dxa"/>
              <w:right w:w="12" w:type="dxa"/>
            </w:tcMar>
            <w:vAlign w:val="center"/>
          </w:tcPr>
          <w:p w14:paraId="7D8396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shd w:val="clear" w:color="auto" w:fill="auto"/>
            <w:tcMar>
              <w:top w:w="12" w:type="dxa"/>
              <w:left w:w="12" w:type="dxa"/>
              <w:right w:w="12" w:type="dxa"/>
            </w:tcMar>
            <w:vAlign w:val="center"/>
          </w:tcPr>
          <w:p w14:paraId="0F319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shd w:val="clear" w:color="auto" w:fill="auto"/>
            <w:tcMar>
              <w:top w:w="12" w:type="dxa"/>
              <w:left w:w="12" w:type="dxa"/>
              <w:right w:w="12" w:type="dxa"/>
            </w:tcMar>
            <w:vAlign w:val="center"/>
          </w:tcPr>
          <w:p w14:paraId="68B11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3117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B03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7F95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680" w:type="dxa"/>
            <w:shd w:val="clear" w:color="auto" w:fill="auto"/>
            <w:tcMar>
              <w:top w:w="12" w:type="dxa"/>
              <w:left w:w="12" w:type="dxa"/>
              <w:right w:w="12" w:type="dxa"/>
            </w:tcMar>
            <w:vAlign w:val="center"/>
          </w:tcPr>
          <w:p w14:paraId="753E45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shd w:val="clear" w:color="auto" w:fill="auto"/>
            <w:tcMar>
              <w:top w:w="12" w:type="dxa"/>
              <w:left w:w="12" w:type="dxa"/>
              <w:right w:w="12" w:type="dxa"/>
            </w:tcMar>
            <w:vAlign w:val="center"/>
          </w:tcPr>
          <w:p w14:paraId="127386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shd w:val="clear" w:color="auto" w:fill="auto"/>
            <w:tcMar>
              <w:top w:w="12" w:type="dxa"/>
              <w:left w:w="12" w:type="dxa"/>
              <w:right w:w="12" w:type="dxa"/>
            </w:tcMar>
            <w:vAlign w:val="center"/>
          </w:tcPr>
          <w:p w14:paraId="5B8E0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1743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CDDC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3E5D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trPr>
        <w:tc>
          <w:tcPr>
            <w:tcW w:w="680" w:type="dxa"/>
            <w:shd w:val="clear" w:color="auto" w:fill="auto"/>
            <w:tcMar>
              <w:top w:w="12" w:type="dxa"/>
              <w:left w:w="12" w:type="dxa"/>
              <w:right w:w="12" w:type="dxa"/>
            </w:tcMar>
            <w:vAlign w:val="center"/>
          </w:tcPr>
          <w:p w14:paraId="1FFA09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shd w:val="clear" w:color="auto" w:fill="auto"/>
            <w:tcMar>
              <w:top w:w="12" w:type="dxa"/>
              <w:left w:w="12" w:type="dxa"/>
              <w:right w:w="12" w:type="dxa"/>
            </w:tcMar>
            <w:vAlign w:val="center"/>
          </w:tcPr>
          <w:p w14:paraId="0E1A7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shd w:val="clear" w:color="auto" w:fill="auto"/>
            <w:tcMar>
              <w:top w:w="12" w:type="dxa"/>
              <w:left w:w="12" w:type="dxa"/>
              <w:right w:w="12" w:type="dxa"/>
            </w:tcMar>
            <w:vAlign w:val="center"/>
          </w:tcPr>
          <w:p w14:paraId="16535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1BF03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759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148A9A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56B9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680" w:type="dxa"/>
            <w:shd w:val="clear" w:color="auto" w:fill="auto"/>
            <w:tcMar>
              <w:top w:w="12" w:type="dxa"/>
              <w:left w:w="12" w:type="dxa"/>
              <w:right w:w="12" w:type="dxa"/>
            </w:tcMar>
            <w:vAlign w:val="center"/>
          </w:tcPr>
          <w:p w14:paraId="75900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shd w:val="clear" w:color="auto" w:fill="auto"/>
            <w:tcMar>
              <w:top w:w="12" w:type="dxa"/>
              <w:left w:w="12" w:type="dxa"/>
              <w:right w:w="12" w:type="dxa"/>
            </w:tcMar>
            <w:vAlign w:val="center"/>
          </w:tcPr>
          <w:p w14:paraId="2ACCA0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shd w:val="clear" w:color="auto" w:fill="auto"/>
            <w:tcMar>
              <w:top w:w="12" w:type="dxa"/>
              <w:left w:w="12" w:type="dxa"/>
              <w:right w:w="12" w:type="dxa"/>
            </w:tcMar>
            <w:vAlign w:val="center"/>
          </w:tcPr>
          <w:p w14:paraId="647D4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77E8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4AB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471A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680" w:type="dxa"/>
            <w:shd w:val="clear" w:color="auto" w:fill="auto"/>
            <w:tcMar>
              <w:top w:w="12" w:type="dxa"/>
              <w:left w:w="12" w:type="dxa"/>
              <w:right w:w="12" w:type="dxa"/>
            </w:tcMar>
            <w:vAlign w:val="center"/>
          </w:tcPr>
          <w:p w14:paraId="0158F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shd w:val="clear" w:color="auto" w:fill="auto"/>
            <w:tcMar>
              <w:top w:w="12" w:type="dxa"/>
              <w:left w:w="12" w:type="dxa"/>
              <w:right w:w="12" w:type="dxa"/>
            </w:tcMar>
            <w:vAlign w:val="center"/>
          </w:tcPr>
          <w:p w14:paraId="254BC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shd w:val="clear" w:color="auto" w:fill="auto"/>
            <w:tcMar>
              <w:top w:w="12" w:type="dxa"/>
              <w:left w:w="12" w:type="dxa"/>
              <w:right w:w="12" w:type="dxa"/>
            </w:tcMar>
            <w:vAlign w:val="center"/>
          </w:tcPr>
          <w:p w14:paraId="4247E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C7D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AAB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7A8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99B7D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shd w:val="clear" w:color="auto" w:fill="auto"/>
            <w:tcMar>
              <w:top w:w="12" w:type="dxa"/>
              <w:left w:w="12" w:type="dxa"/>
              <w:right w:w="12" w:type="dxa"/>
            </w:tcMar>
            <w:vAlign w:val="center"/>
          </w:tcPr>
          <w:p w14:paraId="3DD852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shd w:val="clear" w:color="auto" w:fill="auto"/>
            <w:tcMar>
              <w:top w:w="12" w:type="dxa"/>
              <w:left w:w="12" w:type="dxa"/>
              <w:right w:w="12" w:type="dxa"/>
            </w:tcMar>
            <w:vAlign w:val="center"/>
          </w:tcPr>
          <w:p w14:paraId="21A72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C01E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253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633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8CA6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shd w:val="clear" w:color="auto" w:fill="auto"/>
            <w:tcMar>
              <w:top w:w="12" w:type="dxa"/>
              <w:left w:w="12" w:type="dxa"/>
              <w:right w:w="12" w:type="dxa"/>
            </w:tcMar>
            <w:vAlign w:val="center"/>
          </w:tcPr>
          <w:p w14:paraId="18E792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shd w:val="clear" w:color="auto" w:fill="auto"/>
            <w:tcMar>
              <w:top w:w="12" w:type="dxa"/>
              <w:left w:w="12" w:type="dxa"/>
              <w:right w:w="12" w:type="dxa"/>
            </w:tcMar>
            <w:vAlign w:val="center"/>
          </w:tcPr>
          <w:p w14:paraId="7FF44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471F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CD7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E484D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3B59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83FF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6A7D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2FC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121F6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shd w:val="clear" w:color="auto" w:fill="auto"/>
            <w:tcMar>
              <w:top w:w="12" w:type="dxa"/>
              <w:left w:w="12" w:type="dxa"/>
              <w:right w:w="12" w:type="dxa"/>
            </w:tcMar>
            <w:vAlign w:val="center"/>
          </w:tcPr>
          <w:p w14:paraId="48972E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shd w:val="clear" w:color="auto" w:fill="auto"/>
            <w:tcMar>
              <w:top w:w="12" w:type="dxa"/>
              <w:left w:w="12" w:type="dxa"/>
              <w:right w:w="12" w:type="dxa"/>
            </w:tcMar>
            <w:vAlign w:val="center"/>
          </w:tcPr>
          <w:p w14:paraId="3205D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5861E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7EA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67E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2" w:hRule="atLeast"/>
        </w:trPr>
        <w:tc>
          <w:tcPr>
            <w:tcW w:w="680" w:type="dxa"/>
            <w:shd w:val="clear" w:color="auto" w:fill="auto"/>
            <w:tcMar>
              <w:top w:w="12" w:type="dxa"/>
              <w:left w:w="12" w:type="dxa"/>
              <w:right w:w="12" w:type="dxa"/>
            </w:tcMar>
            <w:vAlign w:val="center"/>
          </w:tcPr>
          <w:p w14:paraId="7B56F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shd w:val="clear" w:color="auto" w:fill="auto"/>
            <w:tcMar>
              <w:top w:w="12" w:type="dxa"/>
              <w:left w:w="12" w:type="dxa"/>
              <w:right w:w="12" w:type="dxa"/>
            </w:tcMar>
            <w:vAlign w:val="center"/>
          </w:tcPr>
          <w:p w14:paraId="520007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shd w:val="clear" w:color="auto" w:fill="auto"/>
            <w:tcMar>
              <w:top w:w="12" w:type="dxa"/>
              <w:left w:w="12" w:type="dxa"/>
              <w:right w:w="12" w:type="dxa"/>
            </w:tcMar>
            <w:vAlign w:val="center"/>
          </w:tcPr>
          <w:p w14:paraId="596817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4A3E0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1797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01DAD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6984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trPr>
        <w:tc>
          <w:tcPr>
            <w:tcW w:w="680" w:type="dxa"/>
            <w:shd w:val="clear" w:color="auto" w:fill="auto"/>
            <w:tcMar>
              <w:top w:w="12" w:type="dxa"/>
              <w:left w:w="12" w:type="dxa"/>
              <w:right w:w="12" w:type="dxa"/>
            </w:tcMar>
            <w:vAlign w:val="center"/>
          </w:tcPr>
          <w:p w14:paraId="2C464B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shd w:val="clear" w:color="auto" w:fill="auto"/>
            <w:tcMar>
              <w:top w:w="12" w:type="dxa"/>
              <w:left w:w="12" w:type="dxa"/>
              <w:right w:w="12" w:type="dxa"/>
            </w:tcMar>
            <w:vAlign w:val="center"/>
          </w:tcPr>
          <w:p w14:paraId="74795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shd w:val="clear" w:color="auto" w:fill="auto"/>
            <w:tcMar>
              <w:top w:w="12" w:type="dxa"/>
              <w:left w:w="12" w:type="dxa"/>
              <w:right w:w="12" w:type="dxa"/>
            </w:tcMar>
            <w:vAlign w:val="center"/>
          </w:tcPr>
          <w:p w14:paraId="660DA5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36CC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763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A8CE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0063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2E1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680" w:type="dxa"/>
            <w:shd w:val="clear" w:color="auto" w:fill="auto"/>
            <w:tcMar>
              <w:top w:w="12" w:type="dxa"/>
              <w:left w:w="12" w:type="dxa"/>
              <w:right w:w="12" w:type="dxa"/>
            </w:tcMar>
            <w:vAlign w:val="center"/>
          </w:tcPr>
          <w:p w14:paraId="4B358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shd w:val="clear" w:color="auto" w:fill="auto"/>
            <w:tcMar>
              <w:top w:w="12" w:type="dxa"/>
              <w:left w:w="12" w:type="dxa"/>
              <w:right w:w="12" w:type="dxa"/>
            </w:tcMar>
            <w:vAlign w:val="center"/>
          </w:tcPr>
          <w:p w14:paraId="599CC1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shd w:val="clear" w:color="auto" w:fill="auto"/>
            <w:tcMar>
              <w:top w:w="12" w:type="dxa"/>
              <w:left w:w="12" w:type="dxa"/>
              <w:right w:w="12" w:type="dxa"/>
            </w:tcMar>
            <w:vAlign w:val="center"/>
          </w:tcPr>
          <w:p w14:paraId="17667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1327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47B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0774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680" w:type="dxa"/>
            <w:shd w:val="clear" w:color="auto" w:fill="auto"/>
            <w:tcMar>
              <w:top w:w="12" w:type="dxa"/>
              <w:left w:w="12" w:type="dxa"/>
              <w:right w:w="12" w:type="dxa"/>
            </w:tcMar>
            <w:vAlign w:val="center"/>
          </w:tcPr>
          <w:p w14:paraId="15FB8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shd w:val="clear" w:color="auto" w:fill="auto"/>
            <w:tcMar>
              <w:top w:w="12" w:type="dxa"/>
              <w:left w:w="12" w:type="dxa"/>
              <w:right w:w="12" w:type="dxa"/>
            </w:tcMar>
            <w:vAlign w:val="center"/>
          </w:tcPr>
          <w:p w14:paraId="27171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shd w:val="clear" w:color="auto" w:fill="auto"/>
            <w:tcMar>
              <w:top w:w="12" w:type="dxa"/>
              <w:left w:w="12" w:type="dxa"/>
              <w:right w:w="12" w:type="dxa"/>
            </w:tcMar>
            <w:vAlign w:val="center"/>
          </w:tcPr>
          <w:p w14:paraId="1EDE8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935FB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98C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253B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trPr>
        <w:tc>
          <w:tcPr>
            <w:tcW w:w="680" w:type="dxa"/>
            <w:shd w:val="clear" w:color="auto" w:fill="auto"/>
            <w:tcMar>
              <w:top w:w="12" w:type="dxa"/>
              <w:left w:w="12" w:type="dxa"/>
              <w:right w:w="12" w:type="dxa"/>
            </w:tcMar>
            <w:vAlign w:val="center"/>
          </w:tcPr>
          <w:p w14:paraId="452C3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shd w:val="clear" w:color="auto" w:fill="auto"/>
            <w:tcMar>
              <w:top w:w="12" w:type="dxa"/>
              <w:left w:w="12" w:type="dxa"/>
              <w:right w:w="12" w:type="dxa"/>
            </w:tcMar>
            <w:vAlign w:val="center"/>
          </w:tcPr>
          <w:p w14:paraId="77D52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2" w:type="dxa"/>
              <w:left w:w="12" w:type="dxa"/>
              <w:right w:w="12" w:type="dxa"/>
            </w:tcMar>
            <w:vAlign w:val="center"/>
          </w:tcPr>
          <w:p w14:paraId="1EB0F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C521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CD5B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FD39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D504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D388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EC59B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8F4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680" w:type="dxa"/>
            <w:shd w:val="clear" w:color="auto" w:fill="auto"/>
            <w:tcMar>
              <w:top w:w="12" w:type="dxa"/>
              <w:left w:w="12" w:type="dxa"/>
              <w:right w:w="12" w:type="dxa"/>
            </w:tcMar>
            <w:vAlign w:val="center"/>
          </w:tcPr>
          <w:p w14:paraId="6270A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shd w:val="clear" w:color="auto" w:fill="auto"/>
            <w:tcMar>
              <w:top w:w="12" w:type="dxa"/>
              <w:left w:w="12" w:type="dxa"/>
              <w:right w:w="12" w:type="dxa"/>
            </w:tcMar>
            <w:vAlign w:val="center"/>
          </w:tcPr>
          <w:p w14:paraId="264D0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shd w:val="clear" w:color="auto" w:fill="auto"/>
            <w:tcMar>
              <w:top w:w="12" w:type="dxa"/>
              <w:left w:w="12" w:type="dxa"/>
              <w:right w:w="12" w:type="dxa"/>
            </w:tcMar>
            <w:vAlign w:val="center"/>
          </w:tcPr>
          <w:p w14:paraId="15B1AD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1A3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BF3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0158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410C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29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9" w:hRule="atLeast"/>
        </w:trPr>
        <w:tc>
          <w:tcPr>
            <w:tcW w:w="680" w:type="dxa"/>
            <w:shd w:val="clear" w:color="auto" w:fill="auto"/>
            <w:tcMar>
              <w:top w:w="12" w:type="dxa"/>
              <w:left w:w="12" w:type="dxa"/>
              <w:right w:w="12" w:type="dxa"/>
            </w:tcMar>
            <w:vAlign w:val="center"/>
          </w:tcPr>
          <w:p w14:paraId="7AD5F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shd w:val="clear" w:color="auto" w:fill="auto"/>
            <w:tcMar>
              <w:top w:w="12" w:type="dxa"/>
              <w:left w:w="12" w:type="dxa"/>
              <w:right w:w="12" w:type="dxa"/>
            </w:tcMar>
            <w:vAlign w:val="center"/>
          </w:tcPr>
          <w:p w14:paraId="4EFF6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shd w:val="clear" w:color="auto" w:fill="auto"/>
            <w:tcMar>
              <w:top w:w="12" w:type="dxa"/>
              <w:left w:w="12" w:type="dxa"/>
              <w:right w:w="12" w:type="dxa"/>
            </w:tcMar>
            <w:vAlign w:val="center"/>
          </w:tcPr>
          <w:p w14:paraId="5C69C9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82A3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FD0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26566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49FC6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E9C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2" w:hRule="atLeast"/>
        </w:trPr>
        <w:tc>
          <w:tcPr>
            <w:tcW w:w="680" w:type="dxa"/>
            <w:shd w:val="clear" w:color="auto" w:fill="auto"/>
            <w:tcMar>
              <w:top w:w="12" w:type="dxa"/>
              <w:left w:w="12" w:type="dxa"/>
              <w:right w:w="12" w:type="dxa"/>
            </w:tcMar>
            <w:vAlign w:val="center"/>
          </w:tcPr>
          <w:p w14:paraId="5E629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shd w:val="clear" w:color="auto" w:fill="auto"/>
            <w:tcMar>
              <w:top w:w="12" w:type="dxa"/>
              <w:left w:w="12" w:type="dxa"/>
              <w:right w:w="12" w:type="dxa"/>
            </w:tcMar>
            <w:vAlign w:val="center"/>
          </w:tcPr>
          <w:p w14:paraId="5E4C94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shd w:val="clear" w:color="auto" w:fill="auto"/>
            <w:tcMar>
              <w:top w:w="12" w:type="dxa"/>
              <w:left w:w="12" w:type="dxa"/>
              <w:right w:w="12" w:type="dxa"/>
            </w:tcMar>
            <w:vAlign w:val="center"/>
          </w:tcPr>
          <w:p w14:paraId="4B1A5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7DC9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9AF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4FD2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B3BA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D5F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trPr>
        <w:tc>
          <w:tcPr>
            <w:tcW w:w="680" w:type="dxa"/>
            <w:shd w:val="clear" w:color="auto" w:fill="auto"/>
            <w:tcMar>
              <w:top w:w="12" w:type="dxa"/>
              <w:left w:w="12" w:type="dxa"/>
              <w:right w:w="12" w:type="dxa"/>
            </w:tcMar>
            <w:vAlign w:val="center"/>
          </w:tcPr>
          <w:p w14:paraId="63CB88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shd w:val="clear" w:color="auto" w:fill="auto"/>
            <w:tcMar>
              <w:top w:w="12" w:type="dxa"/>
              <w:left w:w="12" w:type="dxa"/>
              <w:right w:w="12" w:type="dxa"/>
            </w:tcMar>
            <w:vAlign w:val="center"/>
          </w:tcPr>
          <w:p w14:paraId="454FD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shd w:val="clear" w:color="auto" w:fill="auto"/>
            <w:tcMar>
              <w:top w:w="12" w:type="dxa"/>
              <w:left w:w="12" w:type="dxa"/>
              <w:right w:w="12" w:type="dxa"/>
            </w:tcMar>
            <w:vAlign w:val="center"/>
          </w:tcPr>
          <w:p w14:paraId="126EB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22FB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922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63D7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370EE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CC5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2" w:hRule="atLeast"/>
        </w:trPr>
        <w:tc>
          <w:tcPr>
            <w:tcW w:w="680" w:type="dxa"/>
            <w:shd w:val="clear" w:color="auto" w:fill="auto"/>
            <w:tcMar>
              <w:top w:w="12" w:type="dxa"/>
              <w:left w:w="12" w:type="dxa"/>
              <w:right w:w="12" w:type="dxa"/>
            </w:tcMar>
            <w:vAlign w:val="center"/>
          </w:tcPr>
          <w:p w14:paraId="5FF81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shd w:val="clear" w:color="auto" w:fill="auto"/>
            <w:tcMar>
              <w:top w:w="12" w:type="dxa"/>
              <w:left w:w="12" w:type="dxa"/>
              <w:right w:w="12" w:type="dxa"/>
            </w:tcMar>
            <w:vAlign w:val="center"/>
          </w:tcPr>
          <w:p w14:paraId="69434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2" w:type="dxa"/>
              <w:left w:w="12" w:type="dxa"/>
              <w:right w:w="12" w:type="dxa"/>
            </w:tcMar>
            <w:vAlign w:val="center"/>
          </w:tcPr>
          <w:p w14:paraId="073747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54D47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EDB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6132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2DFA1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0B66D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00C31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001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trPr>
        <w:tc>
          <w:tcPr>
            <w:tcW w:w="680" w:type="dxa"/>
            <w:shd w:val="clear" w:color="auto" w:fill="auto"/>
            <w:tcMar>
              <w:top w:w="12" w:type="dxa"/>
              <w:left w:w="12" w:type="dxa"/>
              <w:right w:w="12" w:type="dxa"/>
            </w:tcMar>
            <w:vAlign w:val="center"/>
          </w:tcPr>
          <w:p w14:paraId="61315F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shd w:val="clear" w:color="auto" w:fill="auto"/>
            <w:tcMar>
              <w:top w:w="12" w:type="dxa"/>
              <w:left w:w="12" w:type="dxa"/>
              <w:right w:w="12" w:type="dxa"/>
            </w:tcMar>
            <w:vAlign w:val="center"/>
          </w:tcPr>
          <w:p w14:paraId="703AB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shd w:val="clear" w:color="auto" w:fill="auto"/>
            <w:tcMar>
              <w:top w:w="12" w:type="dxa"/>
              <w:left w:w="12" w:type="dxa"/>
              <w:right w:w="12" w:type="dxa"/>
            </w:tcMar>
            <w:vAlign w:val="center"/>
          </w:tcPr>
          <w:p w14:paraId="505CE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16FA3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0A5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A0E6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4C1C8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FDE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trPr>
        <w:tc>
          <w:tcPr>
            <w:tcW w:w="680" w:type="dxa"/>
            <w:shd w:val="clear" w:color="auto" w:fill="auto"/>
            <w:tcMar>
              <w:top w:w="12" w:type="dxa"/>
              <w:left w:w="12" w:type="dxa"/>
              <w:right w:w="12" w:type="dxa"/>
            </w:tcMar>
            <w:vAlign w:val="center"/>
          </w:tcPr>
          <w:p w14:paraId="0F795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shd w:val="clear" w:color="auto" w:fill="auto"/>
            <w:tcMar>
              <w:top w:w="12" w:type="dxa"/>
              <w:left w:w="12" w:type="dxa"/>
              <w:right w:w="12" w:type="dxa"/>
            </w:tcMar>
            <w:vAlign w:val="center"/>
          </w:tcPr>
          <w:p w14:paraId="09591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shd w:val="clear" w:color="auto" w:fill="auto"/>
            <w:tcMar>
              <w:top w:w="12" w:type="dxa"/>
              <w:left w:w="12" w:type="dxa"/>
              <w:right w:w="12" w:type="dxa"/>
            </w:tcMar>
            <w:vAlign w:val="center"/>
          </w:tcPr>
          <w:p w14:paraId="0113D7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B871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7615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5AD95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3D4C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trPr>
        <w:tc>
          <w:tcPr>
            <w:tcW w:w="680" w:type="dxa"/>
            <w:shd w:val="clear" w:color="auto" w:fill="auto"/>
            <w:tcMar>
              <w:top w:w="12" w:type="dxa"/>
              <w:left w:w="12" w:type="dxa"/>
              <w:right w:w="12" w:type="dxa"/>
            </w:tcMar>
            <w:vAlign w:val="center"/>
          </w:tcPr>
          <w:p w14:paraId="39B001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shd w:val="clear" w:color="auto" w:fill="auto"/>
            <w:tcMar>
              <w:top w:w="12" w:type="dxa"/>
              <w:left w:w="12" w:type="dxa"/>
              <w:right w:w="12" w:type="dxa"/>
            </w:tcMar>
            <w:vAlign w:val="center"/>
          </w:tcPr>
          <w:p w14:paraId="22849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shd w:val="clear" w:color="auto" w:fill="auto"/>
            <w:tcMar>
              <w:top w:w="12" w:type="dxa"/>
              <w:left w:w="12" w:type="dxa"/>
              <w:right w:w="12" w:type="dxa"/>
            </w:tcMar>
            <w:vAlign w:val="center"/>
          </w:tcPr>
          <w:p w14:paraId="1A8EC2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87B53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5DC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0385C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63F83D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18301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019A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trPr>
        <w:tc>
          <w:tcPr>
            <w:tcW w:w="680" w:type="dxa"/>
            <w:shd w:val="clear" w:color="auto" w:fill="auto"/>
            <w:tcMar>
              <w:top w:w="12" w:type="dxa"/>
              <w:left w:w="12" w:type="dxa"/>
              <w:right w:w="12" w:type="dxa"/>
            </w:tcMar>
            <w:vAlign w:val="center"/>
          </w:tcPr>
          <w:p w14:paraId="150E27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shd w:val="clear" w:color="auto" w:fill="auto"/>
            <w:tcMar>
              <w:top w:w="12" w:type="dxa"/>
              <w:left w:w="12" w:type="dxa"/>
              <w:right w:w="12" w:type="dxa"/>
            </w:tcMar>
            <w:vAlign w:val="center"/>
          </w:tcPr>
          <w:p w14:paraId="37A043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2" w:type="dxa"/>
              <w:left w:w="12" w:type="dxa"/>
              <w:right w:w="12" w:type="dxa"/>
            </w:tcMar>
            <w:vAlign w:val="center"/>
          </w:tcPr>
          <w:p w14:paraId="648EF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B1BA5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D27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0A1D9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24E22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61AD0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6E8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680" w:type="dxa"/>
            <w:shd w:val="clear" w:color="auto" w:fill="auto"/>
            <w:tcMar>
              <w:top w:w="12" w:type="dxa"/>
              <w:left w:w="12" w:type="dxa"/>
              <w:right w:w="12" w:type="dxa"/>
            </w:tcMar>
            <w:vAlign w:val="center"/>
          </w:tcPr>
          <w:p w14:paraId="6085F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shd w:val="clear" w:color="auto" w:fill="auto"/>
            <w:tcMar>
              <w:top w:w="12" w:type="dxa"/>
              <w:left w:w="12" w:type="dxa"/>
              <w:right w:w="12" w:type="dxa"/>
            </w:tcMar>
            <w:vAlign w:val="center"/>
          </w:tcPr>
          <w:p w14:paraId="33A3A9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shd w:val="clear" w:color="auto" w:fill="auto"/>
            <w:tcMar>
              <w:top w:w="12" w:type="dxa"/>
              <w:left w:w="12" w:type="dxa"/>
              <w:right w:w="12" w:type="dxa"/>
            </w:tcMar>
            <w:vAlign w:val="center"/>
          </w:tcPr>
          <w:p w14:paraId="7ABB16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708D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F8F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55A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680" w:type="dxa"/>
            <w:shd w:val="clear" w:color="auto" w:fill="auto"/>
            <w:tcMar>
              <w:top w:w="12" w:type="dxa"/>
              <w:left w:w="12" w:type="dxa"/>
              <w:right w:w="12" w:type="dxa"/>
            </w:tcMar>
            <w:vAlign w:val="center"/>
          </w:tcPr>
          <w:p w14:paraId="74A37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shd w:val="clear" w:color="auto" w:fill="auto"/>
            <w:tcMar>
              <w:top w:w="12" w:type="dxa"/>
              <w:left w:w="12" w:type="dxa"/>
              <w:right w:w="12" w:type="dxa"/>
            </w:tcMar>
            <w:vAlign w:val="center"/>
          </w:tcPr>
          <w:p w14:paraId="2B1C79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shd w:val="clear" w:color="auto" w:fill="auto"/>
            <w:tcMar>
              <w:top w:w="12" w:type="dxa"/>
              <w:left w:w="12" w:type="dxa"/>
              <w:right w:w="12" w:type="dxa"/>
            </w:tcMar>
            <w:vAlign w:val="center"/>
          </w:tcPr>
          <w:p w14:paraId="24ABC2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6B76B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5BD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132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trPr>
        <w:tc>
          <w:tcPr>
            <w:tcW w:w="680" w:type="dxa"/>
            <w:shd w:val="clear" w:color="auto" w:fill="auto"/>
            <w:tcMar>
              <w:top w:w="12" w:type="dxa"/>
              <w:left w:w="12" w:type="dxa"/>
              <w:right w:w="12" w:type="dxa"/>
            </w:tcMar>
            <w:vAlign w:val="center"/>
          </w:tcPr>
          <w:p w14:paraId="088BB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shd w:val="clear" w:color="auto" w:fill="auto"/>
            <w:tcMar>
              <w:top w:w="12" w:type="dxa"/>
              <w:left w:w="12" w:type="dxa"/>
              <w:right w:w="12" w:type="dxa"/>
            </w:tcMar>
            <w:vAlign w:val="center"/>
          </w:tcPr>
          <w:p w14:paraId="08A4D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shd w:val="clear" w:color="auto" w:fill="auto"/>
            <w:tcMar>
              <w:top w:w="12" w:type="dxa"/>
              <w:left w:w="12" w:type="dxa"/>
              <w:right w:w="12" w:type="dxa"/>
            </w:tcMar>
            <w:vAlign w:val="center"/>
          </w:tcPr>
          <w:p w14:paraId="74FD99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27C9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3DB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5674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A857B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3109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trPr>
        <w:tc>
          <w:tcPr>
            <w:tcW w:w="680" w:type="dxa"/>
            <w:shd w:val="clear" w:color="auto" w:fill="auto"/>
            <w:tcMar>
              <w:top w:w="12" w:type="dxa"/>
              <w:left w:w="12" w:type="dxa"/>
              <w:right w:w="12" w:type="dxa"/>
            </w:tcMar>
            <w:vAlign w:val="center"/>
          </w:tcPr>
          <w:p w14:paraId="1EA62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shd w:val="clear" w:color="auto" w:fill="auto"/>
            <w:tcMar>
              <w:top w:w="12" w:type="dxa"/>
              <w:left w:w="12" w:type="dxa"/>
              <w:right w:w="12" w:type="dxa"/>
            </w:tcMar>
            <w:vAlign w:val="center"/>
          </w:tcPr>
          <w:p w14:paraId="3A3DE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shd w:val="clear" w:color="auto" w:fill="auto"/>
            <w:tcMar>
              <w:top w:w="12" w:type="dxa"/>
              <w:left w:w="12" w:type="dxa"/>
              <w:right w:w="12" w:type="dxa"/>
            </w:tcMar>
            <w:vAlign w:val="center"/>
          </w:tcPr>
          <w:p w14:paraId="7A60C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F86B5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EE0B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6442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1CB000C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4074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680" w:type="dxa"/>
            <w:shd w:val="clear" w:color="auto" w:fill="auto"/>
            <w:tcMar>
              <w:top w:w="12" w:type="dxa"/>
              <w:left w:w="12" w:type="dxa"/>
              <w:right w:w="12" w:type="dxa"/>
            </w:tcMar>
            <w:vAlign w:val="center"/>
          </w:tcPr>
          <w:p w14:paraId="29B32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shd w:val="clear" w:color="auto" w:fill="auto"/>
            <w:tcMar>
              <w:top w:w="12" w:type="dxa"/>
              <w:left w:w="12" w:type="dxa"/>
              <w:right w:w="12" w:type="dxa"/>
            </w:tcMar>
            <w:vAlign w:val="center"/>
          </w:tcPr>
          <w:p w14:paraId="048DA3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shd w:val="clear" w:color="auto" w:fill="auto"/>
            <w:tcMar>
              <w:top w:w="12" w:type="dxa"/>
              <w:left w:w="12" w:type="dxa"/>
              <w:right w:w="12" w:type="dxa"/>
            </w:tcMar>
            <w:vAlign w:val="center"/>
          </w:tcPr>
          <w:p w14:paraId="4E9E8E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6A8A6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6827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0A8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680" w:type="dxa"/>
            <w:shd w:val="clear" w:color="auto" w:fill="auto"/>
            <w:tcMar>
              <w:top w:w="12" w:type="dxa"/>
              <w:left w:w="12" w:type="dxa"/>
              <w:right w:w="12" w:type="dxa"/>
            </w:tcMar>
            <w:vAlign w:val="center"/>
          </w:tcPr>
          <w:p w14:paraId="1EEC1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shd w:val="clear" w:color="auto" w:fill="auto"/>
            <w:tcMar>
              <w:top w:w="12" w:type="dxa"/>
              <w:left w:w="12" w:type="dxa"/>
              <w:right w:w="12" w:type="dxa"/>
            </w:tcMar>
            <w:vAlign w:val="center"/>
          </w:tcPr>
          <w:p w14:paraId="36871E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shd w:val="clear" w:color="auto" w:fill="auto"/>
            <w:tcMar>
              <w:top w:w="12" w:type="dxa"/>
              <w:left w:w="12" w:type="dxa"/>
              <w:right w:w="12" w:type="dxa"/>
            </w:tcMar>
            <w:vAlign w:val="center"/>
          </w:tcPr>
          <w:p w14:paraId="60D19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49C6F1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C02D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2730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A90DC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shd w:val="clear" w:color="auto" w:fill="auto"/>
            <w:tcMar>
              <w:top w:w="12" w:type="dxa"/>
              <w:left w:w="12" w:type="dxa"/>
              <w:right w:w="12" w:type="dxa"/>
            </w:tcMar>
            <w:vAlign w:val="center"/>
          </w:tcPr>
          <w:p w14:paraId="13BDE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shd w:val="clear" w:color="auto" w:fill="auto"/>
            <w:tcMar>
              <w:top w:w="12" w:type="dxa"/>
              <w:left w:w="12" w:type="dxa"/>
              <w:right w:w="12" w:type="dxa"/>
            </w:tcMar>
            <w:vAlign w:val="center"/>
          </w:tcPr>
          <w:p w14:paraId="4971F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7B40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680" w:type="dxa"/>
            <w:shd w:val="clear" w:color="auto" w:fill="auto"/>
            <w:tcMar>
              <w:top w:w="12" w:type="dxa"/>
              <w:left w:w="12" w:type="dxa"/>
              <w:right w:w="12" w:type="dxa"/>
            </w:tcMar>
            <w:vAlign w:val="center"/>
          </w:tcPr>
          <w:p w14:paraId="0443E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shd w:val="clear" w:color="auto" w:fill="auto"/>
            <w:tcMar>
              <w:top w:w="12" w:type="dxa"/>
              <w:left w:w="12" w:type="dxa"/>
              <w:right w:w="12" w:type="dxa"/>
            </w:tcMar>
            <w:vAlign w:val="center"/>
          </w:tcPr>
          <w:p w14:paraId="24E96B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shd w:val="clear" w:color="auto" w:fill="auto"/>
            <w:tcMar>
              <w:top w:w="12" w:type="dxa"/>
              <w:left w:w="12" w:type="dxa"/>
              <w:right w:w="12" w:type="dxa"/>
            </w:tcMar>
            <w:vAlign w:val="center"/>
          </w:tcPr>
          <w:p w14:paraId="45980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D5A53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8CBA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4EAAC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51DE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680" w:type="dxa"/>
            <w:shd w:val="clear" w:color="auto" w:fill="auto"/>
            <w:tcMar>
              <w:top w:w="12" w:type="dxa"/>
              <w:left w:w="12" w:type="dxa"/>
              <w:right w:w="12" w:type="dxa"/>
            </w:tcMar>
            <w:vAlign w:val="center"/>
          </w:tcPr>
          <w:p w14:paraId="18114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shd w:val="clear" w:color="auto" w:fill="auto"/>
            <w:tcMar>
              <w:top w:w="12" w:type="dxa"/>
              <w:left w:w="12" w:type="dxa"/>
              <w:right w:w="12" w:type="dxa"/>
            </w:tcMar>
            <w:vAlign w:val="center"/>
          </w:tcPr>
          <w:p w14:paraId="015103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shd w:val="clear" w:color="auto" w:fill="auto"/>
            <w:tcMar>
              <w:top w:w="12" w:type="dxa"/>
              <w:left w:w="12" w:type="dxa"/>
              <w:right w:w="12" w:type="dxa"/>
            </w:tcMar>
            <w:vAlign w:val="center"/>
          </w:tcPr>
          <w:p w14:paraId="25949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567D1C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8305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0E0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5DBB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shd w:val="clear" w:color="auto" w:fill="auto"/>
            <w:tcMar>
              <w:top w:w="12" w:type="dxa"/>
              <w:left w:w="12" w:type="dxa"/>
              <w:right w:w="12" w:type="dxa"/>
            </w:tcMar>
            <w:vAlign w:val="center"/>
          </w:tcPr>
          <w:p w14:paraId="0CDDC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shd w:val="clear" w:color="auto" w:fill="auto"/>
            <w:tcMar>
              <w:top w:w="12" w:type="dxa"/>
              <w:left w:w="12" w:type="dxa"/>
              <w:right w:w="12" w:type="dxa"/>
            </w:tcMar>
            <w:vAlign w:val="center"/>
          </w:tcPr>
          <w:p w14:paraId="6F1C9B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DF4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229A49B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4726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25C2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shd w:val="clear" w:color="auto" w:fill="auto"/>
            <w:tcMar>
              <w:top w:w="12" w:type="dxa"/>
              <w:left w:w="12" w:type="dxa"/>
              <w:right w:w="12" w:type="dxa"/>
            </w:tcMar>
            <w:vAlign w:val="center"/>
          </w:tcPr>
          <w:p w14:paraId="738ACA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shd w:val="clear" w:color="auto" w:fill="auto"/>
            <w:tcMar>
              <w:top w:w="12" w:type="dxa"/>
              <w:left w:w="12" w:type="dxa"/>
              <w:right w:w="12" w:type="dxa"/>
            </w:tcMar>
            <w:vAlign w:val="center"/>
          </w:tcPr>
          <w:p w14:paraId="17387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F6A5B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1A88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418C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2" w:hRule="atLeast"/>
        </w:trPr>
        <w:tc>
          <w:tcPr>
            <w:tcW w:w="680" w:type="dxa"/>
            <w:shd w:val="clear" w:color="auto" w:fill="auto"/>
            <w:tcMar>
              <w:top w:w="12" w:type="dxa"/>
              <w:left w:w="12" w:type="dxa"/>
              <w:right w:w="12" w:type="dxa"/>
            </w:tcMar>
            <w:vAlign w:val="center"/>
          </w:tcPr>
          <w:p w14:paraId="38BF2D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shd w:val="clear" w:color="auto" w:fill="auto"/>
            <w:tcMar>
              <w:top w:w="12" w:type="dxa"/>
              <w:left w:w="12" w:type="dxa"/>
              <w:right w:w="12" w:type="dxa"/>
            </w:tcMar>
            <w:vAlign w:val="center"/>
          </w:tcPr>
          <w:p w14:paraId="2DB28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shd w:val="clear" w:color="auto" w:fill="auto"/>
            <w:tcMar>
              <w:top w:w="12" w:type="dxa"/>
              <w:left w:w="12" w:type="dxa"/>
              <w:right w:w="12" w:type="dxa"/>
            </w:tcMar>
            <w:vAlign w:val="center"/>
          </w:tcPr>
          <w:p w14:paraId="094D1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78AF74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0DF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254015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04D251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449A9A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2C0127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8F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2" w:hRule="atLeast"/>
        </w:trPr>
        <w:tc>
          <w:tcPr>
            <w:tcW w:w="680" w:type="dxa"/>
            <w:shd w:val="clear" w:color="auto" w:fill="auto"/>
            <w:tcMar>
              <w:top w:w="12" w:type="dxa"/>
              <w:left w:w="12" w:type="dxa"/>
              <w:right w:w="12" w:type="dxa"/>
            </w:tcMar>
            <w:vAlign w:val="center"/>
          </w:tcPr>
          <w:p w14:paraId="0D281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shd w:val="clear" w:color="auto" w:fill="auto"/>
            <w:tcMar>
              <w:top w:w="12" w:type="dxa"/>
              <w:left w:w="12" w:type="dxa"/>
              <w:right w:w="12" w:type="dxa"/>
            </w:tcMar>
            <w:vAlign w:val="center"/>
          </w:tcPr>
          <w:p w14:paraId="26331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shd w:val="clear" w:color="auto" w:fill="auto"/>
            <w:tcMar>
              <w:top w:w="12" w:type="dxa"/>
              <w:left w:w="12" w:type="dxa"/>
              <w:right w:w="12" w:type="dxa"/>
            </w:tcMar>
            <w:vAlign w:val="center"/>
          </w:tcPr>
          <w:p w14:paraId="1D8D7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B02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427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60C66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0618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2678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9" w:hRule="atLeast"/>
        </w:trPr>
        <w:tc>
          <w:tcPr>
            <w:tcW w:w="680" w:type="dxa"/>
            <w:shd w:val="clear" w:color="auto" w:fill="auto"/>
            <w:tcMar>
              <w:top w:w="12" w:type="dxa"/>
              <w:left w:w="12" w:type="dxa"/>
              <w:right w:w="12" w:type="dxa"/>
            </w:tcMar>
            <w:vAlign w:val="center"/>
          </w:tcPr>
          <w:p w14:paraId="2321AE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shd w:val="clear" w:color="auto" w:fill="auto"/>
            <w:tcMar>
              <w:top w:w="12" w:type="dxa"/>
              <w:left w:w="12" w:type="dxa"/>
              <w:right w:w="12" w:type="dxa"/>
            </w:tcMar>
            <w:vAlign w:val="center"/>
          </w:tcPr>
          <w:p w14:paraId="14B06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shd w:val="clear" w:color="auto" w:fill="auto"/>
            <w:tcMar>
              <w:top w:w="12" w:type="dxa"/>
              <w:left w:w="12" w:type="dxa"/>
              <w:right w:w="12" w:type="dxa"/>
            </w:tcMar>
            <w:vAlign w:val="center"/>
          </w:tcPr>
          <w:p w14:paraId="073F2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29FD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5E7C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29EB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242E1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DCF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680" w:type="dxa"/>
            <w:shd w:val="clear" w:color="auto" w:fill="auto"/>
            <w:tcMar>
              <w:top w:w="12" w:type="dxa"/>
              <w:left w:w="12" w:type="dxa"/>
              <w:right w:w="12" w:type="dxa"/>
            </w:tcMar>
            <w:vAlign w:val="center"/>
          </w:tcPr>
          <w:p w14:paraId="2DCE5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shd w:val="clear" w:color="auto" w:fill="auto"/>
            <w:tcMar>
              <w:top w:w="12" w:type="dxa"/>
              <w:left w:w="12" w:type="dxa"/>
              <w:right w:w="12" w:type="dxa"/>
            </w:tcMar>
            <w:vAlign w:val="center"/>
          </w:tcPr>
          <w:p w14:paraId="2684A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2" w:type="dxa"/>
              <w:left w:w="12" w:type="dxa"/>
              <w:right w:w="12" w:type="dxa"/>
            </w:tcMar>
            <w:vAlign w:val="center"/>
          </w:tcPr>
          <w:p w14:paraId="24B36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33580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070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130F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trPr>
        <w:tc>
          <w:tcPr>
            <w:tcW w:w="680" w:type="dxa"/>
            <w:shd w:val="clear" w:color="auto" w:fill="auto"/>
            <w:tcMar>
              <w:top w:w="12" w:type="dxa"/>
              <w:left w:w="12" w:type="dxa"/>
              <w:right w:w="12" w:type="dxa"/>
            </w:tcMar>
            <w:vAlign w:val="center"/>
          </w:tcPr>
          <w:p w14:paraId="78C764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shd w:val="clear" w:color="auto" w:fill="auto"/>
            <w:tcMar>
              <w:top w:w="12" w:type="dxa"/>
              <w:left w:w="12" w:type="dxa"/>
              <w:right w:w="12" w:type="dxa"/>
            </w:tcMar>
            <w:vAlign w:val="center"/>
          </w:tcPr>
          <w:p w14:paraId="4FDDD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shd w:val="clear" w:color="auto" w:fill="auto"/>
            <w:tcMar>
              <w:top w:w="12" w:type="dxa"/>
              <w:left w:w="12" w:type="dxa"/>
              <w:right w:w="12" w:type="dxa"/>
            </w:tcMar>
            <w:vAlign w:val="center"/>
          </w:tcPr>
          <w:p w14:paraId="04E3B2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86D3A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3E3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0203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atLeast"/>
        </w:trPr>
        <w:tc>
          <w:tcPr>
            <w:tcW w:w="680" w:type="dxa"/>
            <w:shd w:val="clear" w:color="auto" w:fill="auto"/>
            <w:tcMar>
              <w:top w:w="12" w:type="dxa"/>
              <w:left w:w="12" w:type="dxa"/>
              <w:right w:w="12" w:type="dxa"/>
            </w:tcMar>
            <w:vAlign w:val="center"/>
          </w:tcPr>
          <w:p w14:paraId="77BC4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shd w:val="clear" w:color="auto" w:fill="auto"/>
            <w:tcMar>
              <w:top w:w="12" w:type="dxa"/>
              <w:left w:w="12" w:type="dxa"/>
              <w:right w:w="12" w:type="dxa"/>
            </w:tcMar>
            <w:vAlign w:val="center"/>
          </w:tcPr>
          <w:p w14:paraId="300DE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0"/>
                  <wp:wrapNone/>
                  <wp:docPr id="236" name="图片_1137"/>
                  <wp:cNvGraphicFramePr/>
                  <a:graphic xmlns:a="http://schemas.openxmlformats.org/drawingml/2006/main">
                    <a:graphicData uri="http://schemas.openxmlformats.org/drawingml/2006/picture">
                      <pic:pic xmlns:pic="http://schemas.openxmlformats.org/drawingml/2006/picture">
                        <pic:nvPicPr>
                          <pic:cNvPr id="236" name="图片_1137"/>
                          <pic:cNvPicPr/>
                        </pic:nvPicPr>
                        <pic:blipFill>
                          <a:blip/>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237" name="图片_1138"/>
                  <wp:cNvGraphicFramePr/>
                  <a:graphic xmlns:a="http://schemas.openxmlformats.org/drawingml/2006/main">
                    <a:graphicData uri="http://schemas.openxmlformats.org/drawingml/2006/picture">
                      <pic:pic xmlns:pic="http://schemas.openxmlformats.org/drawingml/2006/picture">
                        <pic:nvPicPr>
                          <pic:cNvPr id="237" name="图片_1138"/>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shd w:val="clear" w:color="auto" w:fill="auto"/>
            <w:tcMar>
              <w:top w:w="12" w:type="dxa"/>
              <w:left w:w="12" w:type="dxa"/>
              <w:right w:w="12" w:type="dxa"/>
            </w:tcMar>
            <w:vAlign w:val="center"/>
          </w:tcPr>
          <w:p w14:paraId="32D4C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240" name="图片_1145"/>
                  <wp:cNvGraphicFramePr/>
                  <a:graphic xmlns:a="http://schemas.openxmlformats.org/drawingml/2006/main">
                    <a:graphicData uri="http://schemas.openxmlformats.org/drawingml/2006/picture">
                      <pic:pic xmlns:pic="http://schemas.openxmlformats.org/drawingml/2006/picture">
                        <pic:nvPicPr>
                          <pic:cNvPr id="240" name="图片_1145"/>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DA3C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5C6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63FF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56E98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7937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680" w:type="dxa"/>
            <w:shd w:val="clear" w:color="auto" w:fill="auto"/>
            <w:tcMar>
              <w:top w:w="12" w:type="dxa"/>
              <w:left w:w="12" w:type="dxa"/>
              <w:right w:w="12" w:type="dxa"/>
            </w:tcMar>
            <w:vAlign w:val="center"/>
          </w:tcPr>
          <w:p w14:paraId="3DA8C7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shd w:val="clear" w:color="auto" w:fill="auto"/>
            <w:tcMar>
              <w:top w:w="12" w:type="dxa"/>
              <w:left w:w="12" w:type="dxa"/>
              <w:right w:w="12" w:type="dxa"/>
            </w:tcMar>
            <w:vAlign w:val="center"/>
          </w:tcPr>
          <w:p w14:paraId="3068A7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shd w:val="clear" w:color="auto" w:fill="auto"/>
            <w:tcMar>
              <w:top w:w="12" w:type="dxa"/>
              <w:left w:w="12" w:type="dxa"/>
              <w:right w:w="12" w:type="dxa"/>
            </w:tcMar>
            <w:vAlign w:val="center"/>
          </w:tcPr>
          <w:p w14:paraId="4B3D4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E5EB9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82B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05DB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680" w:type="dxa"/>
            <w:shd w:val="clear" w:color="auto" w:fill="auto"/>
            <w:tcMar>
              <w:top w:w="12" w:type="dxa"/>
              <w:left w:w="12" w:type="dxa"/>
              <w:right w:w="12" w:type="dxa"/>
            </w:tcMar>
            <w:vAlign w:val="center"/>
          </w:tcPr>
          <w:p w14:paraId="2B2A2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shd w:val="clear" w:color="auto" w:fill="auto"/>
            <w:tcMar>
              <w:top w:w="12" w:type="dxa"/>
              <w:left w:w="12" w:type="dxa"/>
              <w:right w:w="12" w:type="dxa"/>
            </w:tcMar>
            <w:vAlign w:val="center"/>
          </w:tcPr>
          <w:p w14:paraId="37FF63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shd w:val="clear" w:color="auto" w:fill="auto"/>
            <w:tcMar>
              <w:top w:w="12" w:type="dxa"/>
              <w:left w:w="12" w:type="dxa"/>
              <w:right w:w="12" w:type="dxa"/>
            </w:tcMar>
            <w:vAlign w:val="center"/>
          </w:tcPr>
          <w:p w14:paraId="310DA4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71EA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5E5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7DF0E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74601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351776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6C90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680" w:type="dxa"/>
            <w:shd w:val="clear" w:color="auto" w:fill="auto"/>
            <w:tcMar>
              <w:top w:w="12" w:type="dxa"/>
              <w:left w:w="12" w:type="dxa"/>
              <w:right w:w="12" w:type="dxa"/>
            </w:tcMar>
            <w:vAlign w:val="center"/>
          </w:tcPr>
          <w:p w14:paraId="31FDB9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shd w:val="clear" w:color="auto" w:fill="auto"/>
            <w:tcMar>
              <w:top w:w="12" w:type="dxa"/>
              <w:left w:w="12" w:type="dxa"/>
              <w:right w:w="12" w:type="dxa"/>
            </w:tcMar>
            <w:vAlign w:val="center"/>
          </w:tcPr>
          <w:p w14:paraId="465AB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shd w:val="clear" w:color="auto" w:fill="auto"/>
            <w:tcMar>
              <w:top w:w="12" w:type="dxa"/>
              <w:left w:w="12" w:type="dxa"/>
              <w:right w:w="12" w:type="dxa"/>
            </w:tcMar>
            <w:vAlign w:val="center"/>
          </w:tcPr>
          <w:p w14:paraId="02E44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0AC2D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B4B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265D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4D0A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shd w:val="clear" w:color="auto" w:fill="auto"/>
            <w:tcMar>
              <w:top w:w="12" w:type="dxa"/>
              <w:left w:w="12" w:type="dxa"/>
              <w:right w:w="12" w:type="dxa"/>
            </w:tcMar>
            <w:vAlign w:val="center"/>
          </w:tcPr>
          <w:p w14:paraId="559019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shd w:val="clear" w:color="auto" w:fill="auto"/>
            <w:tcMar>
              <w:top w:w="12" w:type="dxa"/>
              <w:left w:w="12" w:type="dxa"/>
              <w:right w:w="12" w:type="dxa"/>
            </w:tcMar>
            <w:vAlign w:val="center"/>
          </w:tcPr>
          <w:p w14:paraId="338C3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EB0FF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AAA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5BF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49C6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shd w:val="clear" w:color="auto" w:fill="auto"/>
            <w:tcMar>
              <w:top w:w="12" w:type="dxa"/>
              <w:left w:w="12" w:type="dxa"/>
              <w:right w:w="12" w:type="dxa"/>
            </w:tcMar>
            <w:vAlign w:val="center"/>
          </w:tcPr>
          <w:p w14:paraId="6A77C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shd w:val="clear" w:color="auto" w:fill="auto"/>
            <w:tcMar>
              <w:top w:w="12" w:type="dxa"/>
              <w:left w:w="12" w:type="dxa"/>
              <w:right w:w="12" w:type="dxa"/>
            </w:tcMar>
            <w:vAlign w:val="center"/>
          </w:tcPr>
          <w:p w14:paraId="7F5E4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E8C67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C43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55F9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5CC4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shd w:val="clear" w:color="auto" w:fill="auto"/>
            <w:tcMar>
              <w:top w:w="12" w:type="dxa"/>
              <w:left w:w="12" w:type="dxa"/>
              <w:right w:w="12" w:type="dxa"/>
            </w:tcMar>
            <w:vAlign w:val="center"/>
          </w:tcPr>
          <w:p w14:paraId="47B45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shd w:val="clear" w:color="auto" w:fill="auto"/>
            <w:tcMar>
              <w:top w:w="12" w:type="dxa"/>
              <w:left w:w="12" w:type="dxa"/>
              <w:right w:w="12" w:type="dxa"/>
            </w:tcMar>
            <w:vAlign w:val="center"/>
          </w:tcPr>
          <w:p w14:paraId="1FA65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79EC29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9F6E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36DB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7AE6B5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3305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DE13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shd w:val="clear" w:color="auto" w:fill="auto"/>
            <w:tcMar>
              <w:top w:w="12" w:type="dxa"/>
              <w:left w:w="12" w:type="dxa"/>
              <w:right w:w="12" w:type="dxa"/>
            </w:tcMar>
            <w:vAlign w:val="center"/>
          </w:tcPr>
          <w:p w14:paraId="1E9F5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shd w:val="clear" w:color="auto" w:fill="auto"/>
            <w:tcMar>
              <w:top w:w="12" w:type="dxa"/>
              <w:left w:w="12" w:type="dxa"/>
              <w:right w:w="12" w:type="dxa"/>
            </w:tcMar>
            <w:vAlign w:val="center"/>
          </w:tcPr>
          <w:p w14:paraId="481D9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F321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FCD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551A4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01389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41C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1EEA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shd w:val="clear" w:color="auto" w:fill="auto"/>
            <w:tcMar>
              <w:top w:w="12" w:type="dxa"/>
              <w:left w:w="12" w:type="dxa"/>
              <w:right w:w="12" w:type="dxa"/>
            </w:tcMar>
            <w:vAlign w:val="center"/>
          </w:tcPr>
          <w:p w14:paraId="3A8DE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shd w:val="clear" w:color="auto" w:fill="auto"/>
            <w:tcMar>
              <w:top w:w="12" w:type="dxa"/>
              <w:left w:w="12" w:type="dxa"/>
              <w:right w:w="12" w:type="dxa"/>
            </w:tcMar>
            <w:vAlign w:val="center"/>
          </w:tcPr>
          <w:p w14:paraId="0AA259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49B72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6337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59B0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70E7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shd w:val="clear" w:color="auto" w:fill="auto"/>
            <w:tcMar>
              <w:top w:w="12" w:type="dxa"/>
              <w:left w:w="12" w:type="dxa"/>
              <w:right w:w="12" w:type="dxa"/>
            </w:tcMar>
            <w:vAlign w:val="center"/>
          </w:tcPr>
          <w:p w14:paraId="054BB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shd w:val="clear" w:color="auto" w:fill="auto"/>
            <w:tcMar>
              <w:top w:w="12" w:type="dxa"/>
              <w:left w:w="12" w:type="dxa"/>
              <w:right w:w="12" w:type="dxa"/>
            </w:tcMar>
            <w:vAlign w:val="center"/>
          </w:tcPr>
          <w:p w14:paraId="521F1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69C3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DD9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0F0A0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0F0D7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6E15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2" w:hRule="atLeast"/>
        </w:trPr>
        <w:tc>
          <w:tcPr>
            <w:tcW w:w="680" w:type="dxa"/>
            <w:shd w:val="clear" w:color="auto" w:fill="auto"/>
            <w:tcMar>
              <w:top w:w="12" w:type="dxa"/>
              <w:left w:w="12" w:type="dxa"/>
              <w:right w:w="12" w:type="dxa"/>
            </w:tcMar>
            <w:vAlign w:val="center"/>
          </w:tcPr>
          <w:p w14:paraId="6BAF57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shd w:val="clear" w:color="auto" w:fill="auto"/>
            <w:tcMar>
              <w:top w:w="12" w:type="dxa"/>
              <w:left w:w="12" w:type="dxa"/>
              <w:right w:w="12" w:type="dxa"/>
            </w:tcMar>
            <w:vAlign w:val="center"/>
          </w:tcPr>
          <w:p w14:paraId="08AA1C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2" w:type="dxa"/>
              <w:left w:w="12" w:type="dxa"/>
              <w:right w:w="12" w:type="dxa"/>
            </w:tcMar>
            <w:vAlign w:val="center"/>
          </w:tcPr>
          <w:p w14:paraId="40ED0F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C4F2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08F2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A29E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13D94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032D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atLeast"/>
        </w:trPr>
        <w:tc>
          <w:tcPr>
            <w:tcW w:w="680" w:type="dxa"/>
            <w:shd w:val="clear" w:color="auto" w:fill="auto"/>
            <w:tcMar>
              <w:top w:w="12" w:type="dxa"/>
              <w:left w:w="12" w:type="dxa"/>
              <w:right w:w="12" w:type="dxa"/>
            </w:tcMar>
            <w:vAlign w:val="center"/>
          </w:tcPr>
          <w:p w14:paraId="6B0B6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shd w:val="clear" w:color="auto" w:fill="auto"/>
            <w:tcMar>
              <w:top w:w="12" w:type="dxa"/>
              <w:left w:w="12" w:type="dxa"/>
              <w:right w:w="12" w:type="dxa"/>
            </w:tcMar>
            <w:vAlign w:val="center"/>
          </w:tcPr>
          <w:p w14:paraId="3C179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shd w:val="clear" w:color="auto" w:fill="auto"/>
            <w:tcMar>
              <w:top w:w="12" w:type="dxa"/>
              <w:left w:w="12" w:type="dxa"/>
              <w:right w:w="12" w:type="dxa"/>
            </w:tcMar>
            <w:vAlign w:val="center"/>
          </w:tcPr>
          <w:p w14:paraId="54A39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681C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D96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4A81F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7E0E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trPr>
        <w:tc>
          <w:tcPr>
            <w:tcW w:w="680" w:type="dxa"/>
            <w:shd w:val="clear" w:color="auto" w:fill="auto"/>
            <w:tcMar>
              <w:top w:w="12" w:type="dxa"/>
              <w:left w:w="12" w:type="dxa"/>
              <w:right w:w="12" w:type="dxa"/>
            </w:tcMar>
            <w:vAlign w:val="center"/>
          </w:tcPr>
          <w:p w14:paraId="05E0F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shd w:val="clear" w:color="auto" w:fill="auto"/>
            <w:tcMar>
              <w:top w:w="12" w:type="dxa"/>
              <w:left w:w="12" w:type="dxa"/>
              <w:right w:w="12" w:type="dxa"/>
            </w:tcMar>
            <w:vAlign w:val="center"/>
          </w:tcPr>
          <w:p w14:paraId="6C273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2" w:type="dxa"/>
              <w:left w:w="12" w:type="dxa"/>
              <w:right w:w="12" w:type="dxa"/>
            </w:tcMar>
            <w:vAlign w:val="center"/>
          </w:tcPr>
          <w:p w14:paraId="3B08E1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7BD2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4A0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40832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7290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488D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2" w:hRule="atLeast"/>
        </w:trPr>
        <w:tc>
          <w:tcPr>
            <w:tcW w:w="680" w:type="dxa"/>
            <w:shd w:val="clear" w:color="auto" w:fill="auto"/>
            <w:tcMar>
              <w:top w:w="12" w:type="dxa"/>
              <w:left w:w="12" w:type="dxa"/>
              <w:right w:w="12" w:type="dxa"/>
            </w:tcMar>
            <w:vAlign w:val="center"/>
          </w:tcPr>
          <w:p w14:paraId="4FDD0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shd w:val="clear" w:color="auto" w:fill="auto"/>
            <w:tcMar>
              <w:top w:w="12" w:type="dxa"/>
              <w:left w:w="12" w:type="dxa"/>
              <w:right w:w="12" w:type="dxa"/>
            </w:tcMar>
            <w:vAlign w:val="center"/>
          </w:tcPr>
          <w:p w14:paraId="6A0B4C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2" w:type="dxa"/>
              <w:left w:w="12" w:type="dxa"/>
              <w:right w:w="12" w:type="dxa"/>
            </w:tcMar>
            <w:vAlign w:val="center"/>
          </w:tcPr>
          <w:p w14:paraId="692216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6757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DA6F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7EF6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A53E1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AEC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680" w:type="dxa"/>
            <w:shd w:val="clear" w:color="auto" w:fill="auto"/>
            <w:tcMar>
              <w:top w:w="12" w:type="dxa"/>
              <w:left w:w="12" w:type="dxa"/>
              <w:right w:w="12" w:type="dxa"/>
            </w:tcMar>
            <w:vAlign w:val="center"/>
          </w:tcPr>
          <w:p w14:paraId="1C35E7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shd w:val="clear" w:color="auto" w:fill="auto"/>
            <w:tcMar>
              <w:top w:w="12" w:type="dxa"/>
              <w:left w:w="12" w:type="dxa"/>
              <w:right w:w="12" w:type="dxa"/>
            </w:tcMar>
            <w:vAlign w:val="center"/>
          </w:tcPr>
          <w:p w14:paraId="6CD062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shd w:val="clear" w:color="auto" w:fill="auto"/>
            <w:tcMar>
              <w:top w:w="12" w:type="dxa"/>
              <w:left w:w="12" w:type="dxa"/>
              <w:right w:w="12" w:type="dxa"/>
            </w:tcMar>
            <w:vAlign w:val="center"/>
          </w:tcPr>
          <w:p w14:paraId="4E26E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E29DF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22FB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0D86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trPr>
        <w:tc>
          <w:tcPr>
            <w:tcW w:w="680" w:type="dxa"/>
            <w:shd w:val="clear" w:color="auto" w:fill="auto"/>
            <w:tcMar>
              <w:top w:w="12" w:type="dxa"/>
              <w:left w:w="12" w:type="dxa"/>
              <w:right w:w="12" w:type="dxa"/>
            </w:tcMar>
            <w:vAlign w:val="center"/>
          </w:tcPr>
          <w:p w14:paraId="3FA8F7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shd w:val="clear" w:color="auto" w:fill="auto"/>
            <w:tcMar>
              <w:top w:w="12" w:type="dxa"/>
              <w:left w:w="12" w:type="dxa"/>
              <w:right w:w="12" w:type="dxa"/>
            </w:tcMar>
            <w:vAlign w:val="center"/>
          </w:tcPr>
          <w:p w14:paraId="741B3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2" w:type="dxa"/>
              <w:left w:w="12" w:type="dxa"/>
              <w:right w:w="12" w:type="dxa"/>
            </w:tcMar>
            <w:vAlign w:val="center"/>
          </w:tcPr>
          <w:p w14:paraId="53617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BBB9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BC8E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225F7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21894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6A8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7" w:hRule="atLeast"/>
        </w:trPr>
        <w:tc>
          <w:tcPr>
            <w:tcW w:w="680" w:type="dxa"/>
            <w:shd w:val="clear" w:color="auto" w:fill="auto"/>
            <w:tcMar>
              <w:top w:w="12" w:type="dxa"/>
              <w:left w:w="12" w:type="dxa"/>
              <w:right w:w="12" w:type="dxa"/>
            </w:tcMar>
            <w:vAlign w:val="center"/>
          </w:tcPr>
          <w:p w14:paraId="4CDBAD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shd w:val="clear" w:color="auto" w:fill="auto"/>
            <w:tcMar>
              <w:top w:w="12" w:type="dxa"/>
              <w:left w:w="12" w:type="dxa"/>
              <w:right w:w="12" w:type="dxa"/>
            </w:tcMar>
            <w:vAlign w:val="center"/>
          </w:tcPr>
          <w:p w14:paraId="4BDBE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shd w:val="clear" w:color="auto" w:fill="auto"/>
            <w:tcMar>
              <w:top w:w="12" w:type="dxa"/>
              <w:left w:w="12" w:type="dxa"/>
              <w:right w:w="12" w:type="dxa"/>
            </w:tcMar>
            <w:vAlign w:val="center"/>
          </w:tcPr>
          <w:p w14:paraId="32583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BF282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714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817A7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3D907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7D1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trPr>
        <w:tc>
          <w:tcPr>
            <w:tcW w:w="680" w:type="dxa"/>
            <w:shd w:val="clear" w:color="auto" w:fill="auto"/>
            <w:tcMar>
              <w:top w:w="12" w:type="dxa"/>
              <w:left w:w="12" w:type="dxa"/>
              <w:right w:w="12" w:type="dxa"/>
            </w:tcMar>
            <w:vAlign w:val="center"/>
          </w:tcPr>
          <w:p w14:paraId="523765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shd w:val="clear" w:color="auto" w:fill="auto"/>
            <w:tcMar>
              <w:top w:w="12" w:type="dxa"/>
              <w:left w:w="12" w:type="dxa"/>
              <w:right w:w="12" w:type="dxa"/>
            </w:tcMar>
            <w:vAlign w:val="center"/>
          </w:tcPr>
          <w:p w14:paraId="3B2AF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shd w:val="clear" w:color="auto" w:fill="auto"/>
            <w:tcMar>
              <w:top w:w="12" w:type="dxa"/>
              <w:left w:w="12" w:type="dxa"/>
              <w:right w:w="12" w:type="dxa"/>
            </w:tcMar>
            <w:vAlign w:val="center"/>
          </w:tcPr>
          <w:p w14:paraId="34791E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94B0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440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0B7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BBD0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47DE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4" w:hRule="atLeast"/>
        </w:trPr>
        <w:tc>
          <w:tcPr>
            <w:tcW w:w="680" w:type="dxa"/>
            <w:shd w:val="clear" w:color="auto" w:fill="auto"/>
            <w:tcMar>
              <w:top w:w="12" w:type="dxa"/>
              <w:left w:w="12" w:type="dxa"/>
              <w:right w:w="12" w:type="dxa"/>
            </w:tcMar>
            <w:vAlign w:val="center"/>
          </w:tcPr>
          <w:p w14:paraId="3C19FC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shd w:val="clear" w:color="auto" w:fill="auto"/>
            <w:tcMar>
              <w:top w:w="12" w:type="dxa"/>
              <w:left w:w="12" w:type="dxa"/>
              <w:right w:w="12" w:type="dxa"/>
            </w:tcMar>
            <w:vAlign w:val="center"/>
          </w:tcPr>
          <w:p w14:paraId="22333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shd w:val="clear" w:color="auto" w:fill="auto"/>
            <w:tcMar>
              <w:top w:w="12" w:type="dxa"/>
              <w:left w:w="12" w:type="dxa"/>
              <w:right w:w="12" w:type="dxa"/>
            </w:tcMar>
            <w:vAlign w:val="center"/>
          </w:tcPr>
          <w:p w14:paraId="263AFF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1E39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AEC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6BEAB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BDD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6" w:hRule="atLeast"/>
        </w:trPr>
        <w:tc>
          <w:tcPr>
            <w:tcW w:w="680" w:type="dxa"/>
            <w:shd w:val="clear" w:color="auto" w:fill="auto"/>
            <w:tcMar>
              <w:top w:w="12" w:type="dxa"/>
              <w:left w:w="12" w:type="dxa"/>
              <w:right w:w="12" w:type="dxa"/>
            </w:tcMar>
            <w:vAlign w:val="center"/>
          </w:tcPr>
          <w:p w14:paraId="18B4C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shd w:val="clear" w:color="auto" w:fill="auto"/>
            <w:tcMar>
              <w:top w:w="12" w:type="dxa"/>
              <w:left w:w="12" w:type="dxa"/>
              <w:right w:w="12" w:type="dxa"/>
            </w:tcMar>
            <w:vAlign w:val="center"/>
          </w:tcPr>
          <w:p w14:paraId="43FB0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2" w:type="dxa"/>
              <w:left w:w="12" w:type="dxa"/>
              <w:right w:w="12" w:type="dxa"/>
            </w:tcMar>
            <w:vAlign w:val="center"/>
          </w:tcPr>
          <w:p w14:paraId="053CA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5938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62F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81D0F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214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4" w:hRule="atLeast"/>
        </w:trPr>
        <w:tc>
          <w:tcPr>
            <w:tcW w:w="680" w:type="dxa"/>
            <w:shd w:val="clear" w:color="auto" w:fill="auto"/>
            <w:tcMar>
              <w:top w:w="12" w:type="dxa"/>
              <w:left w:w="12" w:type="dxa"/>
              <w:right w:w="12" w:type="dxa"/>
            </w:tcMar>
            <w:vAlign w:val="center"/>
          </w:tcPr>
          <w:p w14:paraId="19833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shd w:val="clear" w:color="auto" w:fill="auto"/>
            <w:tcMar>
              <w:top w:w="12" w:type="dxa"/>
              <w:left w:w="12" w:type="dxa"/>
              <w:right w:w="12" w:type="dxa"/>
            </w:tcMar>
            <w:vAlign w:val="center"/>
          </w:tcPr>
          <w:p w14:paraId="452D0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shd w:val="clear" w:color="auto" w:fill="auto"/>
            <w:tcMar>
              <w:top w:w="12" w:type="dxa"/>
              <w:left w:w="12" w:type="dxa"/>
              <w:right w:w="12" w:type="dxa"/>
            </w:tcMar>
            <w:vAlign w:val="center"/>
          </w:tcPr>
          <w:p w14:paraId="55A00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E5C8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B90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C48EB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8EE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680" w:type="dxa"/>
            <w:shd w:val="clear" w:color="auto" w:fill="auto"/>
            <w:tcMar>
              <w:top w:w="12" w:type="dxa"/>
              <w:left w:w="12" w:type="dxa"/>
              <w:right w:w="12" w:type="dxa"/>
            </w:tcMar>
            <w:vAlign w:val="center"/>
          </w:tcPr>
          <w:p w14:paraId="5B222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shd w:val="clear" w:color="auto" w:fill="auto"/>
            <w:tcMar>
              <w:top w:w="12" w:type="dxa"/>
              <w:left w:w="12" w:type="dxa"/>
              <w:right w:w="12" w:type="dxa"/>
            </w:tcMar>
            <w:vAlign w:val="center"/>
          </w:tcPr>
          <w:p w14:paraId="1DF17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shd w:val="clear" w:color="auto" w:fill="auto"/>
            <w:tcMar>
              <w:top w:w="12" w:type="dxa"/>
              <w:left w:w="12" w:type="dxa"/>
              <w:right w:w="12" w:type="dxa"/>
            </w:tcMar>
            <w:vAlign w:val="center"/>
          </w:tcPr>
          <w:p w14:paraId="328BA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8E499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834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A1D6D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752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680" w:type="dxa"/>
            <w:shd w:val="clear" w:color="auto" w:fill="auto"/>
            <w:tcMar>
              <w:top w:w="12" w:type="dxa"/>
              <w:left w:w="12" w:type="dxa"/>
              <w:right w:w="12" w:type="dxa"/>
            </w:tcMar>
            <w:vAlign w:val="center"/>
          </w:tcPr>
          <w:p w14:paraId="44B06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shd w:val="clear" w:color="auto" w:fill="auto"/>
            <w:tcMar>
              <w:top w:w="12" w:type="dxa"/>
              <w:left w:w="12" w:type="dxa"/>
              <w:right w:w="12" w:type="dxa"/>
            </w:tcMar>
            <w:vAlign w:val="center"/>
          </w:tcPr>
          <w:p w14:paraId="1F68A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shd w:val="clear" w:color="auto" w:fill="auto"/>
            <w:tcMar>
              <w:top w:w="12" w:type="dxa"/>
              <w:left w:w="12" w:type="dxa"/>
              <w:right w:w="12" w:type="dxa"/>
            </w:tcMar>
            <w:vAlign w:val="center"/>
          </w:tcPr>
          <w:p w14:paraId="3C680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95BF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FBF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8C19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553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trPr>
        <w:tc>
          <w:tcPr>
            <w:tcW w:w="680" w:type="dxa"/>
            <w:shd w:val="clear" w:color="auto" w:fill="auto"/>
            <w:tcMar>
              <w:top w:w="12" w:type="dxa"/>
              <w:left w:w="12" w:type="dxa"/>
              <w:right w:w="12" w:type="dxa"/>
            </w:tcMar>
            <w:vAlign w:val="center"/>
          </w:tcPr>
          <w:p w14:paraId="23F90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shd w:val="clear" w:color="auto" w:fill="auto"/>
            <w:tcMar>
              <w:top w:w="12" w:type="dxa"/>
              <w:left w:w="12" w:type="dxa"/>
              <w:right w:w="12" w:type="dxa"/>
            </w:tcMar>
            <w:vAlign w:val="center"/>
          </w:tcPr>
          <w:p w14:paraId="24B90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shd w:val="clear" w:color="auto" w:fill="auto"/>
            <w:tcMar>
              <w:top w:w="12" w:type="dxa"/>
              <w:left w:w="12" w:type="dxa"/>
              <w:right w:w="12" w:type="dxa"/>
            </w:tcMar>
            <w:vAlign w:val="center"/>
          </w:tcPr>
          <w:p w14:paraId="7CA0D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E38BC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B8A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6638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C14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trPr>
        <w:tc>
          <w:tcPr>
            <w:tcW w:w="680" w:type="dxa"/>
            <w:shd w:val="clear" w:color="auto" w:fill="auto"/>
            <w:tcMar>
              <w:top w:w="12" w:type="dxa"/>
              <w:left w:w="12" w:type="dxa"/>
              <w:right w:w="12" w:type="dxa"/>
            </w:tcMar>
            <w:vAlign w:val="center"/>
          </w:tcPr>
          <w:p w14:paraId="52145F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shd w:val="clear" w:color="auto" w:fill="auto"/>
            <w:tcMar>
              <w:top w:w="12" w:type="dxa"/>
              <w:left w:w="12" w:type="dxa"/>
              <w:right w:w="12" w:type="dxa"/>
            </w:tcMar>
            <w:vAlign w:val="center"/>
          </w:tcPr>
          <w:p w14:paraId="22EF8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shd w:val="clear" w:color="auto" w:fill="auto"/>
            <w:tcMar>
              <w:top w:w="12" w:type="dxa"/>
              <w:left w:w="12" w:type="dxa"/>
              <w:right w:w="12" w:type="dxa"/>
            </w:tcMar>
            <w:vAlign w:val="center"/>
          </w:tcPr>
          <w:p w14:paraId="667B8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D5DE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6986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22CD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648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680" w:type="dxa"/>
            <w:shd w:val="clear" w:color="auto" w:fill="auto"/>
            <w:tcMar>
              <w:top w:w="12" w:type="dxa"/>
              <w:left w:w="12" w:type="dxa"/>
              <w:right w:w="12" w:type="dxa"/>
            </w:tcMar>
            <w:vAlign w:val="center"/>
          </w:tcPr>
          <w:p w14:paraId="4F698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shd w:val="clear" w:color="auto" w:fill="auto"/>
            <w:tcMar>
              <w:top w:w="12" w:type="dxa"/>
              <w:left w:w="12" w:type="dxa"/>
              <w:right w:w="12" w:type="dxa"/>
            </w:tcMar>
            <w:vAlign w:val="center"/>
          </w:tcPr>
          <w:p w14:paraId="70382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shd w:val="clear" w:color="auto" w:fill="auto"/>
            <w:tcMar>
              <w:top w:w="12" w:type="dxa"/>
              <w:left w:w="12" w:type="dxa"/>
              <w:right w:w="12" w:type="dxa"/>
            </w:tcMar>
            <w:vAlign w:val="center"/>
          </w:tcPr>
          <w:p w14:paraId="48764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7F24D3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7BA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4F1F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trPr>
        <w:tc>
          <w:tcPr>
            <w:tcW w:w="680" w:type="dxa"/>
            <w:shd w:val="clear" w:color="auto" w:fill="auto"/>
            <w:tcMar>
              <w:top w:w="12" w:type="dxa"/>
              <w:left w:w="12" w:type="dxa"/>
              <w:right w:w="12" w:type="dxa"/>
            </w:tcMar>
            <w:vAlign w:val="center"/>
          </w:tcPr>
          <w:p w14:paraId="1B905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shd w:val="clear" w:color="auto" w:fill="auto"/>
            <w:tcMar>
              <w:top w:w="12" w:type="dxa"/>
              <w:left w:w="12" w:type="dxa"/>
              <w:right w:w="12" w:type="dxa"/>
            </w:tcMar>
            <w:vAlign w:val="center"/>
          </w:tcPr>
          <w:p w14:paraId="0F2FE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shd w:val="clear" w:color="auto" w:fill="auto"/>
            <w:tcMar>
              <w:top w:w="12" w:type="dxa"/>
              <w:left w:w="12" w:type="dxa"/>
              <w:right w:w="12" w:type="dxa"/>
            </w:tcMar>
            <w:vAlign w:val="center"/>
          </w:tcPr>
          <w:p w14:paraId="711533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E7D8E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73C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010E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9" w:hRule="atLeast"/>
        </w:trPr>
        <w:tc>
          <w:tcPr>
            <w:tcW w:w="680" w:type="dxa"/>
            <w:shd w:val="clear" w:color="auto" w:fill="auto"/>
            <w:tcMar>
              <w:top w:w="12" w:type="dxa"/>
              <w:left w:w="12" w:type="dxa"/>
              <w:right w:w="12" w:type="dxa"/>
            </w:tcMar>
            <w:vAlign w:val="center"/>
          </w:tcPr>
          <w:p w14:paraId="378E3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shd w:val="clear" w:color="auto" w:fill="auto"/>
            <w:tcMar>
              <w:top w:w="12" w:type="dxa"/>
              <w:left w:w="12" w:type="dxa"/>
              <w:right w:w="12" w:type="dxa"/>
            </w:tcMar>
            <w:vAlign w:val="center"/>
          </w:tcPr>
          <w:p w14:paraId="3B6D3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shd w:val="clear" w:color="auto" w:fill="auto"/>
            <w:tcMar>
              <w:top w:w="12" w:type="dxa"/>
              <w:left w:w="12" w:type="dxa"/>
              <w:right w:w="12" w:type="dxa"/>
            </w:tcMar>
            <w:vAlign w:val="center"/>
          </w:tcPr>
          <w:p w14:paraId="54B5C3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7FC64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214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2266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0CAFA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708C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19A50A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九、文化和旅游（7项）</w:t>
            </w:r>
          </w:p>
        </w:tc>
      </w:tr>
      <w:tr w14:paraId="3311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7" w:hRule="atLeast"/>
        </w:trPr>
        <w:tc>
          <w:tcPr>
            <w:tcW w:w="680" w:type="dxa"/>
            <w:shd w:val="clear" w:color="auto" w:fill="auto"/>
            <w:tcMar>
              <w:top w:w="12" w:type="dxa"/>
              <w:left w:w="12" w:type="dxa"/>
              <w:right w:w="12" w:type="dxa"/>
            </w:tcMar>
            <w:vAlign w:val="center"/>
          </w:tcPr>
          <w:p w14:paraId="7A00C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shd w:val="clear" w:color="auto" w:fill="auto"/>
            <w:tcMar>
              <w:top w:w="12" w:type="dxa"/>
              <w:left w:w="12" w:type="dxa"/>
              <w:right w:w="12" w:type="dxa"/>
            </w:tcMar>
            <w:vAlign w:val="center"/>
          </w:tcPr>
          <w:p w14:paraId="4FCB8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shd w:val="clear" w:color="auto" w:fill="auto"/>
            <w:tcMar>
              <w:top w:w="12" w:type="dxa"/>
              <w:left w:w="12" w:type="dxa"/>
              <w:right w:w="12" w:type="dxa"/>
            </w:tcMar>
            <w:vAlign w:val="center"/>
          </w:tcPr>
          <w:p w14:paraId="58821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7368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741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1319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DB85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D6A51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EF0CC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9D4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4EE6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shd w:val="clear" w:color="auto" w:fill="auto"/>
            <w:tcMar>
              <w:top w:w="12" w:type="dxa"/>
              <w:left w:w="12" w:type="dxa"/>
              <w:right w:w="12" w:type="dxa"/>
            </w:tcMar>
            <w:vAlign w:val="center"/>
          </w:tcPr>
          <w:p w14:paraId="0B0E9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shd w:val="clear" w:color="auto" w:fill="auto"/>
            <w:tcMar>
              <w:top w:w="12" w:type="dxa"/>
              <w:left w:w="12" w:type="dxa"/>
              <w:right w:w="12" w:type="dxa"/>
            </w:tcMar>
            <w:vAlign w:val="center"/>
          </w:tcPr>
          <w:p w14:paraId="6D2FF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0441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7D1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36F0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D42E7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1922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ECA7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E9B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66EA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shd w:val="clear" w:color="auto" w:fill="auto"/>
            <w:tcMar>
              <w:top w:w="12" w:type="dxa"/>
              <w:left w:w="12" w:type="dxa"/>
              <w:right w:w="12" w:type="dxa"/>
            </w:tcMar>
            <w:vAlign w:val="center"/>
          </w:tcPr>
          <w:p w14:paraId="16119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shd w:val="clear" w:color="auto" w:fill="auto"/>
            <w:tcMar>
              <w:top w:w="12" w:type="dxa"/>
              <w:left w:w="12" w:type="dxa"/>
              <w:right w:w="12" w:type="dxa"/>
            </w:tcMar>
            <w:vAlign w:val="center"/>
          </w:tcPr>
          <w:p w14:paraId="0B4CE8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3BB95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F5F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5E6B6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963B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9FE93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D141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928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1D394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shd w:val="clear" w:color="auto" w:fill="auto"/>
            <w:tcMar>
              <w:top w:w="12" w:type="dxa"/>
              <w:left w:w="12" w:type="dxa"/>
              <w:right w:w="12" w:type="dxa"/>
            </w:tcMar>
            <w:vAlign w:val="center"/>
          </w:tcPr>
          <w:p w14:paraId="2FA52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shd w:val="clear" w:color="auto" w:fill="auto"/>
            <w:tcMar>
              <w:top w:w="12" w:type="dxa"/>
              <w:left w:w="12" w:type="dxa"/>
              <w:right w:w="12" w:type="dxa"/>
            </w:tcMar>
            <w:vAlign w:val="center"/>
          </w:tcPr>
          <w:p w14:paraId="519AA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B1E1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47D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69FB7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5CE25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258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51B7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shd w:val="clear" w:color="auto" w:fill="auto"/>
            <w:tcMar>
              <w:top w:w="12" w:type="dxa"/>
              <w:left w:w="12" w:type="dxa"/>
              <w:right w:w="12" w:type="dxa"/>
            </w:tcMar>
            <w:vAlign w:val="center"/>
          </w:tcPr>
          <w:p w14:paraId="58661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shd w:val="clear" w:color="auto" w:fill="auto"/>
            <w:tcMar>
              <w:top w:w="12" w:type="dxa"/>
              <w:left w:w="12" w:type="dxa"/>
              <w:right w:w="12" w:type="dxa"/>
            </w:tcMar>
            <w:vAlign w:val="center"/>
          </w:tcPr>
          <w:p w14:paraId="7B8E02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35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02C9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shd w:val="clear" w:color="auto" w:fill="auto"/>
            <w:tcMar>
              <w:top w:w="12" w:type="dxa"/>
              <w:left w:w="12" w:type="dxa"/>
              <w:right w:w="12" w:type="dxa"/>
            </w:tcMar>
            <w:vAlign w:val="center"/>
          </w:tcPr>
          <w:p w14:paraId="2DE68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2" w:type="dxa"/>
              <w:left w:w="12" w:type="dxa"/>
              <w:right w:w="12" w:type="dxa"/>
            </w:tcMar>
            <w:vAlign w:val="center"/>
          </w:tcPr>
          <w:p w14:paraId="090B15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AFEC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1E6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32D570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72ACE8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67A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rPr>
        <w:tc>
          <w:tcPr>
            <w:tcW w:w="680" w:type="dxa"/>
            <w:shd w:val="clear" w:color="auto" w:fill="auto"/>
            <w:tcMar>
              <w:top w:w="12" w:type="dxa"/>
              <w:left w:w="12" w:type="dxa"/>
              <w:right w:w="12" w:type="dxa"/>
            </w:tcMar>
            <w:vAlign w:val="center"/>
          </w:tcPr>
          <w:p w14:paraId="78BD57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shd w:val="clear" w:color="auto" w:fill="auto"/>
            <w:tcMar>
              <w:top w:w="12" w:type="dxa"/>
              <w:left w:w="12" w:type="dxa"/>
              <w:right w:w="12" w:type="dxa"/>
            </w:tcMar>
            <w:vAlign w:val="center"/>
          </w:tcPr>
          <w:p w14:paraId="47884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shd w:val="clear" w:color="auto" w:fill="auto"/>
            <w:tcMar>
              <w:top w:w="12" w:type="dxa"/>
              <w:left w:w="12" w:type="dxa"/>
              <w:right w:w="12" w:type="dxa"/>
            </w:tcMar>
            <w:vAlign w:val="center"/>
          </w:tcPr>
          <w:p w14:paraId="03282D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7B646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D9C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1CCDB7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4B82D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14893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4F6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39A7A1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4FBC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680" w:type="dxa"/>
            <w:shd w:val="clear" w:color="auto" w:fill="auto"/>
            <w:tcMar>
              <w:top w:w="12" w:type="dxa"/>
              <w:left w:w="12" w:type="dxa"/>
              <w:right w:w="12" w:type="dxa"/>
            </w:tcMar>
            <w:vAlign w:val="center"/>
          </w:tcPr>
          <w:p w14:paraId="63B8FB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shd w:val="clear" w:color="auto" w:fill="auto"/>
            <w:tcMar>
              <w:top w:w="12" w:type="dxa"/>
              <w:left w:w="12" w:type="dxa"/>
              <w:right w:w="12" w:type="dxa"/>
            </w:tcMar>
            <w:vAlign w:val="center"/>
          </w:tcPr>
          <w:p w14:paraId="2FCCC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shd w:val="clear" w:color="auto" w:fill="auto"/>
            <w:tcMar>
              <w:top w:w="12" w:type="dxa"/>
              <w:left w:w="12" w:type="dxa"/>
              <w:right w:w="12" w:type="dxa"/>
            </w:tcMar>
            <w:vAlign w:val="center"/>
          </w:tcPr>
          <w:p w14:paraId="60487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0F72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FFFF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0E76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680" w:type="dxa"/>
            <w:shd w:val="clear" w:color="auto" w:fill="auto"/>
            <w:tcMar>
              <w:top w:w="12" w:type="dxa"/>
              <w:left w:w="12" w:type="dxa"/>
              <w:right w:w="12" w:type="dxa"/>
            </w:tcMar>
            <w:vAlign w:val="center"/>
          </w:tcPr>
          <w:p w14:paraId="23CB0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shd w:val="clear" w:color="auto" w:fill="auto"/>
            <w:tcMar>
              <w:top w:w="12" w:type="dxa"/>
              <w:left w:w="12" w:type="dxa"/>
              <w:right w:w="12" w:type="dxa"/>
            </w:tcMar>
            <w:vAlign w:val="center"/>
          </w:tcPr>
          <w:p w14:paraId="046ACF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shd w:val="clear" w:color="auto" w:fill="auto"/>
            <w:tcMar>
              <w:top w:w="12" w:type="dxa"/>
              <w:left w:w="12" w:type="dxa"/>
              <w:right w:w="12" w:type="dxa"/>
            </w:tcMar>
            <w:vAlign w:val="center"/>
          </w:tcPr>
          <w:p w14:paraId="0927E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058B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E508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13A1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trPr>
        <w:tc>
          <w:tcPr>
            <w:tcW w:w="680" w:type="dxa"/>
            <w:shd w:val="clear" w:color="auto" w:fill="auto"/>
            <w:tcMar>
              <w:top w:w="12" w:type="dxa"/>
              <w:left w:w="12" w:type="dxa"/>
              <w:right w:w="12" w:type="dxa"/>
            </w:tcMar>
            <w:vAlign w:val="center"/>
          </w:tcPr>
          <w:p w14:paraId="70C013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shd w:val="clear" w:color="auto" w:fill="auto"/>
            <w:tcMar>
              <w:top w:w="12" w:type="dxa"/>
              <w:left w:w="12" w:type="dxa"/>
              <w:right w:w="12" w:type="dxa"/>
            </w:tcMar>
            <w:vAlign w:val="center"/>
          </w:tcPr>
          <w:p w14:paraId="009E5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shd w:val="clear" w:color="auto" w:fill="auto"/>
            <w:tcMar>
              <w:top w:w="12" w:type="dxa"/>
              <w:left w:w="12" w:type="dxa"/>
              <w:right w:w="12" w:type="dxa"/>
            </w:tcMar>
            <w:vAlign w:val="center"/>
          </w:tcPr>
          <w:p w14:paraId="6C6522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C2359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66B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0E2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1882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shd w:val="clear" w:color="auto" w:fill="auto"/>
            <w:tcMar>
              <w:top w:w="12" w:type="dxa"/>
              <w:left w:w="12" w:type="dxa"/>
              <w:right w:w="12" w:type="dxa"/>
            </w:tcMar>
            <w:vAlign w:val="center"/>
          </w:tcPr>
          <w:p w14:paraId="612EE9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shd w:val="clear" w:color="auto" w:fill="auto"/>
            <w:tcMar>
              <w:top w:w="12" w:type="dxa"/>
              <w:left w:w="12" w:type="dxa"/>
              <w:right w:w="12" w:type="dxa"/>
            </w:tcMar>
            <w:vAlign w:val="center"/>
          </w:tcPr>
          <w:p w14:paraId="0AA22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5FDA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F093F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shd w:val="clear" w:color="auto" w:fill="auto"/>
            <w:tcMar>
              <w:top w:w="12" w:type="dxa"/>
              <w:left w:w="12" w:type="dxa"/>
              <w:right w:w="12" w:type="dxa"/>
            </w:tcMar>
            <w:vAlign w:val="center"/>
          </w:tcPr>
          <w:p w14:paraId="521DF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shd w:val="clear" w:color="auto" w:fill="auto"/>
            <w:tcMar>
              <w:top w:w="12" w:type="dxa"/>
              <w:left w:w="12" w:type="dxa"/>
              <w:right w:w="12" w:type="dxa"/>
            </w:tcMar>
            <w:vAlign w:val="center"/>
          </w:tcPr>
          <w:p w14:paraId="33D557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52E43D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3E7D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0A78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E8A6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shd w:val="clear" w:color="auto" w:fill="auto"/>
            <w:tcMar>
              <w:top w:w="12" w:type="dxa"/>
              <w:left w:w="12" w:type="dxa"/>
              <w:right w:w="12" w:type="dxa"/>
            </w:tcMar>
            <w:vAlign w:val="center"/>
          </w:tcPr>
          <w:p w14:paraId="77C5A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shd w:val="clear" w:color="auto" w:fill="auto"/>
            <w:tcMar>
              <w:top w:w="12" w:type="dxa"/>
              <w:left w:w="12" w:type="dxa"/>
              <w:right w:w="12" w:type="dxa"/>
            </w:tcMar>
            <w:vAlign w:val="center"/>
          </w:tcPr>
          <w:p w14:paraId="01373C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FFC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540F55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2582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680" w:type="dxa"/>
            <w:shd w:val="clear" w:color="auto" w:fill="auto"/>
            <w:tcMar>
              <w:top w:w="12" w:type="dxa"/>
              <w:left w:w="12" w:type="dxa"/>
              <w:right w:w="12" w:type="dxa"/>
            </w:tcMar>
            <w:vAlign w:val="center"/>
          </w:tcPr>
          <w:p w14:paraId="0F868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shd w:val="clear" w:color="auto" w:fill="auto"/>
            <w:tcMar>
              <w:top w:w="12" w:type="dxa"/>
              <w:left w:w="12" w:type="dxa"/>
              <w:right w:w="12" w:type="dxa"/>
            </w:tcMar>
            <w:vAlign w:val="center"/>
          </w:tcPr>
          <w:p w14:paraId="5F530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shd w:val="clear" w:color="auto" w:fill="auto"/>
            <w:tcMar>
              <w:top w:w="12" w:type="dxa"/>
              <w:left w:w="12" w:type="dxa"/>
              <w:right w:w="12" w:type="dxa"/>
            </w:tcMar>
            <w:vAlign w:val="center"/>
          </w:tcPr>
          <w:p w14:paraId="2A5AB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74E5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4743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3268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E5D8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shd w:val="clear" w:color="auto" w:fill="auto"/>
            <w:tcMar>
              <w:top w:w="12" w:type="dxa"/>
              <w:left w:w="12" w:type="dxa"/>
              <w:right w:w="12" w:type="dxa"/>
            </w:tcMar>
            <w:vAlign w:val="center"/>
          </w:tcPr>
          <w:p w14:paraId="6DADB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shd w:val="clear" w:color="auto" w:fill="auto"/>
            <w:tcMar>
              <w:top w:w="12" w:type="dxa"/>
              <w:left w:w="12" w:type="dxa"/>
              <w:right w:w="12" w:type="dxa"/>
            </w:tcMar>
            <w:vAlign w:val="center"/>
          </w:tcPr>
          <w:p w14:paraId="64E49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5D5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680" w:type="dxa"/>
            <w:shd w:val="clear" w:color="auto" w:fill="auto"/>
            <w:tcMar>
              <w:top w:w="12" w:type="dxa"/>
              <w:left w:w="12" w:type="dxa"/>
              <w:right w:w="12" w:type="dxa"/>
            </w:tcMar>
            <w:vAlign w:val="center"/>
          </w:tcPr>
          <w:p w14:paraId="6E1FD3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shd w:val="clear" w:color="auto" w:fill="auto"/>
            <w:tcMar>
              <w:top w:w="12" w:type="dxa"/>
              <w:left w:w="12" w:type="dxa"/>
              <w:right w:w="12" w:type="dxa"/>
            </w:tcMar>
            <w:vAlign w:val="center"/>
          </w:tcPr>
          <w:p w14:paraId="54D9F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shd w:val="clear" w:color="auto" w:fill="auto"/>
            <w:tcMar>
              <w:top w:w="12" w:type="dxa"/>
              <w:left w:w="12" w:type="dxa"/>
              <w:right w:w="12" w:type="dxa"/>
            </w:tcMar>
            <w:vAlign w:val="center"/>
          </w:tcPr>
          <w:p w14:paraId="16AE7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03271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F975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04E9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C588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shd w:val="clear" w:color="auto" w:fill="auto"/>
            <w:tcMar>
              <w:top w:w="12" w:type="dxa"/>
              <w:left w:w="12" w:type="dxa"/>
              <w:right w:w="12" w:type="dxa"/>
            </w:tcMar>
            <w:vAlign w:val="center"/>
          </w:tcPr>
          <w:p w14:paraId="503DEA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shd w:val="clear" w:color="auto" w:fill="auto"/>
            <w:tcMar>
              <w:top w:w="12" w:type="dxa"/>
              <w:left w:w="12" w:type="dxa"/>
              <w:right w:w="12" w:type="dxa"/>
            </w:tcMar>
            <w:vAlign w:val="center"/>
          </w:tcPr>
          <w:p w14:paraId="449A1E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006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trPr>
        <w:tc>
          <w:tcPr>
            <w:tcW w:w="680" w:type="dxa"/>
            <w:shd w:val="clear" w:color="auto" w:fill="auto"/>
            <w:tcMar>
              <w:top w:w="12" w:type="dxa"/>
              <w:left w:w="12" w:type="dxa"/>
              <w:right w:w="12" w:type="dxa"/>
            </w:tcMar>
            <w:vAlign w:val="center"/>
          </w:tcPr>
          <w:p w14:paraId="50D20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shd w:val="clear" w:color="auto" w:fill="auto"/>
            <w:tcMar>
              <w:top w:w="12" w:type="dxa"/>
              <w:left w:w="12" w:type="dxa"/>
              <w:right w:w="12" w:type="dxa"/>
            </w:tcMar>
            <w:vAlign w:val="center"/>
          </w:tcPr>
          <w:p w14:paraId="6A3D3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shd w:val="clear" w:color="auto" w:fill="auto"/>
            <w:tcMar>
              <w:top w:w="12" w:type="dxa"/>
              <w:left w:w="12" w:type="dxa"/>
              <w:right w:w="12" w:type="dxa"/>
            </w:tcMar>
            <w:vAlign w:val="center"/>
          </w:tcPr>
          <w:p w14:paraId="38F22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8EA2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374C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193D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2" w:hRule="atLeast"/>
        </w:trPr>
        <w:tc>
          <w:tcPr>
            <w:tcW w:w="680" w:type="dxa"/>
            <w:shd w:val="clear" w:color="auto" w:fill="auto"/>
            <w:tcMar>
              <w:top w:w="12" w:type="dxa"/>
              <w:left w:w="12" w:type="dxa"/>
              <w:right w:w="12" w:type="dxa"/>
            </w:tcMar>
            <w:vAlign w:val="center"/>
          </w:tcPr>
          <w:p w14:paraId="13F321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shd w:val="clear" w:color="auto" w:fill="auto"/>
            <w:tcMar>
              <w:top w:w="12" w:type="dxa"/>
              <w:left w:w="12" w:type="dxa"/>
              <w:right w:w="12" w:type="dxa"/>
            </w:tcMar>
            <w:vAlign w:val="center"/>
          </w:tcPr>
          <w:p w14:paraId="07F808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shd w:val="clear" w:color="auto" w:fill="auto"/>
            <w:tcMar>
              <w:top w:w="12" w:type="dxa"/>
              <w:left w:w="12" w:type="dxa"/>
              <w:right w:w="12" w:type="dxa"/>
            </w:tcMar>
            <w:vAlign w:val="center"/>
          </w:tcPr>
          <w:p w14:paraId="65EDA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273D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DC1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13E48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375A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trPr>
        <w:tc>
          <w:tcPr>
            <w:tcW w:w="680" w:type="dxa"/>
            <w:shd w:val="clear" w:color="auto" w:fill="auto"/>
            <w:tcMar>
              <w:top w:w="12" w:type="dxa"/>
              <w:left w:w="12" w:type="dxa"/>
              <w:right w:w="12" w:type="dxa"/>
            </w:tcMar>
            <w:vAlign w:val="center"/>
          </w:tcPr>
          <w:p w14:paraId="4A891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shd w:val="clear" w:color="auto" w:fill="auto"/>
            <w:tcMar>
              <w:top w:w="12" w:type="dxa"/>
              <w:left w:w="12" w:type="dxa"/>
              <w:right w:w="12" w:type="dxa"/>
            </w:tcMar>
            <w:vAlign w:val="center"/>
          </w:tcPr>
          <w:p w14:paraId="62CCC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shd w:val="clear" w:color="auto" w:fill="auto"/>
            <w:tcMar>
              <w:top w:w="12" w:type="dxa"/>
              <w:left w:w="12" w:type="dxa"/>
              <w:right w:w="12" w:type="dxa"/>
            </w:tcMar>
            <w:vAlign w:val="center"/>
          </w:tcPr>
          <w:p w14:paraId="0DC3E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07CF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590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12D23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79A0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76EB513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37A8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680" w:type="dxa"/>
            <w:shd w:val="clear" w:color="auto" w:fill="auto"/>
            <w:tcMar>
              <w:top w:w="12" w:type="dxa"/>
              <w:left w:w="12" w:type="dxa"/>
              <w:right w:w="12" w:type="dxa"/>
            </w:tcMar>
            <w:vAlign w:val="center"/>
          </w:tcPr>
          <w:p w14:paraId="58A739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shd w:val="clear" w:color="auto" w:fill="auto"/>
            <w:tcMar>
              <w:top w:w="12" w:type="dxa"/>
              <w:left w:w="12" w:type="dxa"/>
              <w:right w:w="12" w:type="dxa"/>
            </w:tcMar>
            <w:vAlign w:val="center"/>
          </w:tcPr>
          <w:p w14:paraId="5A421F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shd w:val="clear" w:color="auto" w:fill="auto"/>
            <w:tcMar>
              <w:top w:w="12" w:type="dxa"/>
              <w:left w:w="12" w:type="dxa"/>
              <w:right w:w="12" w:type="dxa"/>
            </w:tcMar>
            <w:vAlign w:val="center"/>
          </w:tcPr>
          <w:p w14:paraId="0C1FC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7CFB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09B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2B3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trPr>
        <w:tc>
          <w:tcPr>
            <w:tcW w:w="680" w:type="dxa"/>
            <w:shd w:val="clear" w:color="auto" w:fill="auto"/>
            <w:tcMar>
              <w:top w:w="12" w:type="dxa"/>
              <w:left w:w="12" w:type="dxa"/>
              <w:right w:w="12" w:type="dxa"/>
            </w:tcMar>
            <w:vAlign w:val="center"/>
          </w:tcPr>
          <w:p w14:paraId="05680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shd w:val="clear" w:color="auto" w:fill="auto"/>
            <w:tcMar>
              <w:top w:w="12" w:type="dxa"/>
              <w:left w:w="12" w:type="dxa"/>
              <w:right w:w="12" w:type="dxa"/>
            </w:tcMar>
            <w:vAlign w:val="center"/>
          </w:tcPr>
          <w:p w14:paraId="589C89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shd w:val="clear" w:color="auto" w:fill="auto"/>
            <w:tcMar>
              <w:top w:w="12" w:type="dxa"/>
              <w:left w:w="12" w:type="dxa"/>
              <w:right w:w="12" w:type="dxa"/>
            </w:tcMar>
            <w:vAlign w:val="center"/>
          </w:tcPr>
          <w:p w14:paraId="4D6EF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623A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416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2BB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trPr>
        <w:tc>
          <w:tcPr>
            <w:tcW w:w="680" w:type="dxa"/>
            <w:shd w:val="clear" w:color="auto" w:fill="auto"/>
            <w:tcMar>
              <w:top w:w="12" w:type="dxa"/>
              <w:left w:w="12" w:type="dxa"/>
              <w:right w:w="12" w:type="dxa"/>
            </w:tcMar>
            <w:vAlign w:val="center"/>
          </w:tcPr>
          <w:p w14:paraId="7818D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shd w:val="clear" w:color="auto" w:fill="auto"/>
            <w:tcMar>
              <w:top w:w="12" w:type="dxa"/>
              <w:left w:w="12" w:type="dxa"/>
              <w:right w:w="12" w:type="dxa"/>
            </w:tcMar>
            <w:vAlign w:val="center"/>
          </w:tcPr>
          <w:p w14:paraId="4E573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shd w:val="clear" w:color="auto" w:fill="auto"/>
            <w:tcMar>
              <w:top w:w="12" w:type="dxa"/>
              <w:left w:w="12" w:type="dxa"/>
              <w:right w:w="12" w:type="dxa"/>
            </w:tcMar>
            <w:vAlign w:val="center"/>
          </w:tcPr>
          <w:p w14:paraId="74AA97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9FA3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63F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0451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trPr>
        <w:tc>
          <w:tcPr>
            <w:tcW w:w="680" w:type="dxa"/>
            <w:shd w:val="clear" w:color="auto" w:fill="auto"/>
            <w:tcMar>
              <w:top w:w="12" w:type="dxa"/>
              <w:left w:w="12" w:type="dxa"/>
              <w:right w:w="12" w:type="dxa"/>
            </w:tcMar>
            <w:vAlign w:val="center"/>
          </w:tcPr>
          <w:p w14:paraId="1E262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shd w:val="clear" w:color="auto" w:fill="auto"/>
            <w:tcMar>
              <w:top w:w="12" w:type="dxa"/>
              <w:left w:w="12" w:type="dxa"/>
              <w:right w:w="12" w:type="dxa"/>
            </w:tcMar>
            <w:vAlign w:val="center"/>
          </w:tcPr>
          <w:p w14:paraId="3AE8E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shd w:val="clear" w:color="auto" w:fill="auto"/>
            <w:tcMar>
              <w:top w:w="12" w:type="dxa"/>
              <w:left w:w="12" w:type="dxa"/>
              <w:right w:w="12" w:type="dxa"/>
            </w:tcMar>
            <w:vAlign w:val="center"/>
          </w:tcPr>
          <w:p w14:paraId="248D81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41D5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D51D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0550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680" w:type="dxa"/>
            <w:shd w:val="clear" w:color="auto" w:fill="auto"/>
            <w:tcMar>
              <w:top w:w="12" w:type="dxa"/>
              <w:left w:w="12" w:type="dxa"/>
              <w:right w:w="12" w:type="dxa"/>
            </w:tcMar>
            <w:vAlign w:val="center"/>
          </w:tcPr>
          <w:p w14:paraId="18C00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shd w:val="clear" w:color="auto" w:fill="auto"/>
            <w:tcMar>
              <w:top w:w="12" w:type="dxa"/>
              <w:left w:w="12" w:type="dxa"/>
              <w:right w:w="12" w:type="dxa"/>
            </w:tcMar>
            <w:vAlign w:val="center"/>
          </w:tcPr>
          <w:p w14:paraId="308037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shd w:val="clear" w:color="auto" w:fill="auto"/>
            <w:tcMar>
              <w:top w:w="12" w:type="dxa"/>
              <w:left w:w="12" w:type="dxa"/>
              <w:right w:w="12" w:type="dxa"/>
            </w:tcMar>
            <w:vAlign w:val="center"/>
          </w:tcPr>
          <w:p w14:paraId="62827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9D3CF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E8B7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552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trPr>
        <w:tc>
          <w:tcPr>
            <w:tcW w:w="680" w:type="dxa"/>
            <w:shd w:val="clear" w:color="auto" w:fill="auto"/>
            <w:tcMar>
              <w:top w:w="12" w:type="dxa"/>
              <w:left w:w="12" w:type="dxa"/>
              <w:right w:w="12" w:type="dxa"/>
            </w:tcMar>
            <w:vAlign w:val="center"/>
          </w:tcPr>
          <w:p w14:paraId="7B24FD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shd w:val="clear" w:color="auto" w:fill="auto"/>
            <w:tcMar>
              <w:top w:w="12" w:type="dxa"/>
              <w:left w:w="12" w:type="dxa"/>
              <w:right w:w="12" w:type="dxa"/>
            </w:tcMar>
            <w:vAlign w:val="center"/>
          </w:tcPr>
          <w:p w14:paraId="285195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shd w:val="clear" w:color="auto" w:fill="auto"/>
            <w:tcMar>
              <w:top w:w="12" w:type="dxa"/>
              <w:left w:w="12" w:type="dxa"/>
              <w:right w:w="12" w:type="dxa"/>
            </w:tcMar>
            <w:vAlign w:val="center"/>
          </w:tcPr>
          <w:p w14:paraId="5D1E21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EB5C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9EFA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3985E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2F14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trPr>
        <w:tc>
          <w:tcPr>
            <w:tcW w:w="680" w:type="dxa"/>
            <w:shd w:val="clear" w:color="auto" w:fill="auto"/>
            <w:tcMar>
              <w:top w:w="12" w:type="dxa"/>
              <w:left w:w="12" w:type="dxa"/>
              <w:right w:w="12" w:type="dxa"/>
            </w:tcMar>
            <w:vAlign w:val="center"/>
          </w:tcPr>
          <w:p w14:paraId="32035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shd w:val="clear" w:color="auto" w:fill="auto"/>
            <w:tcMar>
              <w:top w:w="12" w:type="dxa"/>
              <w:left w:w="12" w:type="dxa"/>
              <w:right w:w="12" w:type="dxa"/>
            </w:tcMar>
            <w:vAlign w:val="center"/>
          </w:tcPr>
          <w:p w14:paraId="573AA3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shd w:val="clear" w:color="auto" w:fill="auto"/>
            <w:tcMar>
              <w:top w:w="12" w:type="dxa"/>
              <w:left w:w="12" w:type="dxa"/>
              <w:right w:w="12" w:type="dxa"/>
            </w:tcMar>
            <w:vAlign w:val="center"/>
          </w:tcPr>
          <w:p w14:paraId="3B3750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697C7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BE5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0734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atLeast"/>
        </w:trPr>
        <w:tc>
          <w:tcPr>
            <w:tcW w:w="680" w:type="dxa"/>
            <w:shd w:val="clear" w:color="auto" w:fill="auto"/>
            <w:tcMar>
              <w:top w:w="12" w:type="dxa"/>
              <w:left w:w="12" w:type="dxa"/>
              <w:right w:w="12" w:type="dxa"/>
            </w:tcMar>
            <w:vAlign w:val="center"/>
          </w:tcPr>
          <w:p w14:paraId="28013B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shd w:val="clear" w:color="auto" w:fill="auto"/>
            <w:tcMar>
              <w:top w:w="12" w:type="dxa"/>
              <w:left w:w="12" w:type="dxa"/>
              <w:right w:w="12" w:type="dxa"/>
            </w:tcMar>
            <w:vAlign w:val="center"/>
          </w:tcPr>
          <w:p w14:paraId="73877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shd w:val="clear" w:color="auto" w:fill="auto"/>
            <w:tcMar>
              <w:top w:w="12" w:type="dxa"/>
              <w:left w:w="12" w:type="dxa"/>
              <w:right w:w="12" w:type="dxa"/>
            </w:tcMar>
            <w:vAlign w:val="center"/>
          </w:tcPr>
          <w:p w14:paraId="24DBE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E749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D2D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1C261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74CB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trPr>
        <w:tc>
          <w:tcPr>
            <w:tcW w:w="680" w:type="dxa"/>
            <w:shd w:val="clear" w:color="auto" w:fill="auto"/>
            <w:tcMar>
              <w:top w:w="12" w:type="dxa"/>
              <w:left w:w="12" w:type="dxa"/>
              <w:right w:w="12" w:type="dxa"/>
            </w:tcMar>
            <w:vAlign w:val="center"/>
          </w:tcPr>
          <w:p w14:paraId="63BF3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shd w:val="clear" w:color="auto" w:fill="auto"/>
            <w:tcMar>
              <w:top w:w="12" w:type="dxa"/>
              <w:left w:w="12" w:type="dxa"/>
              <w:right w:w="12" w:type="dxa"/>
            </w:tcMar>
            <w:vAlign w:val="center"/>
          </w:tcPr>
          <w:p w14:paraId="1D1F25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shd w:val="clear" w:color="auto" w:fill="auto"/>
            <w:tcMar>
              <w:top w:w="12" w:type="dxa"/>
              <w:left w:w="12" w:type="dxa"/>
              <w:right w:w="12" w:type="dxa"/>
            </w:tcMar>
            <w:vAlign w:val="center"/>
          </w:tcPr>
          <w:p w14:paraId="4849C2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5045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2BD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34FD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680" w:type="dxa"/>
            <w:shd w:val="clear" w:color="auto" w:fill="auto"/>
            <w:tcMar>
              <w:top w:w="12" w:type="dxa"/>
              <w:left w:w="12" w:type="dxa"/>
              <w:right w:w="12" w:type="dxa"/>
            </w:tcMar>
            <w:vAlign w:val="center"/>
          </w:tcPr>
          <w:p w14:paraId="1961B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shd w:val="clear" w:color="auto" w:fill="auto"/>
            <w:tcMar>
              <w:top w:w="12" w:type="dxa"/>
              <w:left w:w="12" w:type="dxa"/>
              <w:right w:w="12" w:type="dxa"/>
            </w:tcMar>
            <w:vAlign w:val="center"/>
          </w:tcPr>
          <w:p w14:paraId="0AADA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shd w:val="clear" w:color="auto" w:fill="auto"/>
            <w:tcMar>
              <w:top w:w="12" w:type="dxa"/>
              <w:left w:w="12" w:type="dxa"/>
              <w:right w:w="12" w:type="dxa"/>
            </w:tcMar>
            <w:vAlign w:val="center"/>
          </w:tcPr>
          <w:p w14:paraId="3B0EB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4B64DB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D31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58D1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2" w:hRule="atLeast"/>
        </w:trPr>
        <w:tc>
          <w:tcPr>
            <w:tcW w:w="680" w:type="dxa"/>
            <w:shd w:val="clear" w:color="auto" w:fill="auto"/>
            <w:tcMar>
              <w:top w:w="12" w:type="dxa"/>
              <w:left w:w="12" w:type="dxa"/>
              <w:right w:w="12" w:type="dxa"/>
            </w:tcMar>
            <w:vAlign w:val="center"/>
          </w:tcPr>
          <w:p w14:paraId="18B4D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shd w:val="clear" w:color="auto" w:fill="auto"/>
            <w:tcMar>
              <w:top w:w="12" w:type="dxa"/>
              <w:left w:w="12" w:type="dxa"/>
              <w:right w:w="12" w:type="dxa"/>
            </w:tcMar>
            <w:vAlign w:val="center"/>
          </w:tcPr>
          <w:p w14:paraId="465EF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shd w:val="clear" w:color="auto" w:fill="auto"/>
            <w:tcMar>
              <w:top w:w="12" w:type="dxa"/>
              <w:left w:w="12" w:type="dxa"/>
              <w:right w:w="12" w:type="dxa"/>
            </w:tcMar>
            <w:vAlign w:val="center"/>
          </w:tcPr>
          <w:p w14:paraId="0A7F42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7004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164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1B50C7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52CBB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571A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3"/>
            <w:shd w:val="clear" w:color="auto" w:fill="auto"/>
            <w:tcMar>
              <w:top w:w="12" w:type="dxa"/>
              <w:left w:w="12" w:type="dxa"/>
              <w:right w:w="12" w:type="dxa"/>
            </w:tcMar>
            <w:vAlign w:val="center"/>
          </w:tcPr>
          <w:p w14:paraId="0AEF370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0A6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2" w:hRule="atLeast"/>
        </w:trPr>
        <w:tc>
          <w:tcPr>
            <w:tcW w:w="680" w:type="dxa"/>
            <w:shd w:val="clear" w:color="auto" w:fill="auto"/>
            <w:tcMar>
              <w:top w:w="12" w:type="dxa"/>
              <w:left w:w="12" w:type="dxa"/>
              <w:right w:w="12" w:type="dxa"/>
            </w:tcMar>
            <w:vAlign w:val="center"/>
          </w:tcPr>
          <w:p w14:paraId="3F1292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shd w:val="clear" w:color="auto" w:fill="auto"/>
            <w:tcMar>
              <w:top w:w="12" w:type="dxa"/>
              <w:left w:w="12" w:type="dxa"/>
              <w:right w:w="12" w:type="dxa"/>
            </w:tcMar>
            <w:vAlign w:val="center"/>
          </w:tcPr>
          <w:p w14:paraId="1E2E5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shd w:val="clear" w:color="auto" w:fill="auto"/>
            <w:tcMar>
              <w:top w:w="12" w:type="dxa"/>
              <w:left w:w="12" w:type="dxa"/>
              <w:right w:w="12" w:type="dxa"/>
            </w:tcMar>
            <w:vAlign w:val="center"/>
          </w:tcPr>
          <w:p w14:paraId="3276E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1029C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372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1FAAD9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4F3E50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73C4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2" w:hRule="atLeast"/>
        </w:trPr>
        <w:tc>
          <w:tcPr>
            <w:tcW w:w="680" w:type="dxa"/>
            <w:shd w:val="clear" w:color="auto" w:fill="auto"/>
            <w:tcMar>
              <w:top w:w="12" w:type="dxa"/>
              <w:left w:w="12" w:type="dxa"/>
              <w:right w:w="12" w:type="dxa"/>
            </w:tcMar>
            <w:vAlign w:val="center"/>
          </w:tcPr>
          <w:p w14:paraId="148EF7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shd w:val="clear" w:color="auto" w:fill="auto"/>
            <w:tcMar>
              <w:top w:w="12" w:type="dxa"/>
              <w:left w:w="12" w:type="dxa"/>
              <w:right w:w="12" w:type="dxa"/>
            </w:tcMar>
            <w:vAlign w:val="center"/>
          </w:tcPr>
          <w:p w14:paraId="13B4A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shd w:val="clear" w:color="auto" w:fill="auto"/>
            <w:tcMar>
              <w:top w:w="12" w:type="dxa"/>
              <w:left w:w="12" w:type="dxa"/>
              <w:right w:w="12" w:type="dxa"/>
            </w:tcMar>
            <w:vAlign w:val="center"/>
          </w:tcPr>
          <w:p w14:paraId="7BCA7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6200C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483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7F18F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46C4A8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2F69BE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20062A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1254225D">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黑体"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305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BD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E0D0C">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14:paraId="7B1E0D0C">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2072872"/>
    <w:rsid w:val="0503212E"/>
    <w:rsid w:val="06D62645"/>
    <w:rsid w:val="080B6E11"/>
    <w:rsid w:val="081C4E90"/>
    <w:rsid w:val="0A1235D2"/>
    <w:rsid w:val="0A8A63A3"/>
    <w:rsid w:val="0C713BEB"/>
    <w:rsid w:val="0E112BD9"/>
    <w:rsid w:val="0FAE6521"/>
    <w:rsid w:val="11721459"/>
    <w:rsid w:val="126420D6"/>
    <w:rsid w:val="13631AD8"/>
    <w:rsid w:val="146A27B3"/>
    <w:rsid w:val="15445474"/>
    <w:rsid w:val="162A4048"/>
    <w:rsid w:val="178270A7"/>
    <w:rsid w:val="17DB7F13"/>
    <w:rsid w:val="18D85379"/>
    <w:rsid w:val="1B646943"/>
    <w:rsid w:val="1D9D3E76"/>
    <w:rsid w:val="1DBC61DF"/>
    <w:rsid w:val="206358FE"/>
    <w:rsid w:val="20BE37F1"/>
    <w:rsid w:val="21BA0753"/>
    <w:rsid w:val="253476E3"/>
    <w:rsid w:val="26DF5EDB"/>
    <w:rsid w:val="2BA6586E"/>
    <w:rsid w:val="2ED56B9D"/>
    <w:rsid w:val="2F90439A"/>
    <w:rsid w:val="32546DA4"/>
    <w:rsid w:val="33374149"/>
    <w:rsid w:val="33902A27"/>
    <w:rsid w:val="388859B9"/>
    <w:rsid w:val="38EF701A"/>
    <w:rsid w:val="3BAE50BF"/>
    <w:rsid w:val="3E6754B2"/>
    <w:rsid w:val="4A426389"/>
    <w:rsid w:val="4B5E7289"/>
    <w:rsid w:val="4E430FA3"/>
    <w:rsid w:val="4E6141DF"/>
    <w:rsid w:val="4EE070E5"/>
    <w:rsid w:val="523421BA"/>
    <w:rsid w:val="546854A4"/>
    <w:rsid w:val="547C41CC"/>
    <w:rsid w:val="552C7440"/>
    <w:rsid w:val="585D698E"/>
    <w:rsid w:val="5BD25594"/>
    <w:rsid w:val="5CC60383"/>
    <w:rsid w:val="5DAA6632"/>
    <w:rsid w:val="5DEC14F9"/>
    <w:rsid w:val="5F6D3DDD"/>
    <w:rsid w:val="5F782FF6"/>
    <w:rsid w:val="60CB2D44"/>
    <w:rsid w:val="6238243A"/>
    <w:rsid w:val="62606EDB"/>
    <w:rsid w:val="62975CDC"/>
    <w:rsid w:val="633F01C9"/>
    <w:rsid w:val="65146D03"/>
    <w:rsid w:val="6A7340B9"/>
    <w:rsid w:val="6A96559F"/>
    <w:rsid w:val="6B2A0087"/>
    <w:rsid w:val="6C0B7CA5"/>
    <w:rsid w:val="6DAC107A"/>
    <w:rsid w:val="6E130B58"/>
    <w:rsid w:val="73761493"/>
    <w:rsid w:val="738B4C04"/>
    <w:rsid w:val="749E5641"/>
    <w:rsid w:val="759B4273"/>
    <w:rsid w:val="78AD5E46"/>
    <w:rsid w:val="799D105A"/>
    <w:rsid w:val="79B835E4"/>
    <w:rsid w:val="7B4C3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12479</Words>
  <Characters>13142</Characters>
  <Lines>0</Lines>
  <Paragraphs>0</Paragraphs>
  <TotalTime>1</TotalTime>
  <ScaleCrop>false</ScaleCrop>
  <LinksUpToDate>false</LinksUpToDate>
  <CharactersWithSpaces>13144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2025-08-06T01:04:41Z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BE3F9979A15E4C0BA3ADB9B4E676547B_12</vt:lpwstr>
  </property>
</Properties>
</file>